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D43C" w14:textId="0C57A792" w:rsidR="004D1A12" w:rsidRPr="004D1A12" w:rsidRDefault="004D1A12" w:rsidP="004D1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Zambrów, dnia </w:t>
      </w:r>
      <w:r w:rsidR="00EC66C8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69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66C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69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5454E0D" w14:textId="263C740F" w:rsidR="00852AB1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Rrg.6733.</w:t>
      </w:r>
      <w:r w:rsidR="00EC66C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36062610" w14:textId="77777777" w:rsidR="004D1A12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EF137D" w14:textId="77777777" w:rsidR="004D1A12" w:rsidRPr="004D1A12" w:rsidRDefault="004D1A12" w:rsidP="00EC57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OBWIESZCZENIE</w:t>
      </w:r>
    </w:p>
    <w:p w14:paraId="461BE0FC" w14:textId="7C702D70" w:rsidR="00EC5792" w:rsidRDefault="004D1A12" w:rsidP="00EC579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WÓJTA GMINY ZAMBRÓW</w:t>
      </w:r>
    </w:p>
    <w:p w14:paraId="78EE9A4B" w14:textId="77777777" w:rsidR="00AB68A7" w:rsidRPr="004D1A12" w:rsidRDefault="00AB68A7" w:rsidP="00EC579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6828C7B4" w14:textId="43098468" w:rsidR="00AB68A7" w:rsidRDefault="004D1A12" w:rsidP="00852A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wszczęciu postępowania w sprawie wydania decyzji o ustaleniu lokalizacji inwestycji celu publicznego polegającego </w:t>
      </w:r>
      <w:r w:rsidR="00852AB1" w:rsidRPr="00AB68A7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AB68A7" w:rsidRPr="00AB68A7">
        <w:rPr>
          <w:rFonts w:ascii="Times New Roman" w:hAnsi="Times New Roman" w:cs="Times New Roman"/>
          <w:b/>
          <w:bCs/>
          <w:sz w:val="24"/>
          <w:szCs w:val="24"/>
        </w:rPr>
        <w:t xml:space="preserve">budowie </w:t>
      </w:r>
      <w:r w:rsidR="00EC66C8">
        <w:rPr>
          <w:rFonts w:ascii="Times New Roman" w:hAnsi="Times New Roman" w:cs="Times New Roman"/>
          <w:b/>
          <w:bCs/>
          <w:sz w:val="24"/>
          <w:szCs w:val="24"/>
        </w:rPr>
        <w:t xml:space="preserve">napowietrzno-kablowej linii nN-0,4kV wraz z rozbiórką linii napowietrznej nN-0,4kV </w:t>
      </w:r>
      <w:r w:rsidR="00AB68A7">
        <w:rPr>
          <w:rFonts w:ascii="Times New Roman" w:hAnsi="Times New Roman" w:cs="Times New Roman"/>
          <w:b/>
          <w:bCs/>
          <w:sz w:val="24"/>
          <w:szCs w:val="24"/>
        </w:rPr>
        <w:t xml:space="preserve">w obrębie </w:t>
      </w:r>
      <w:r w:rsidR="00EC66C8">
        <w:rPr>
          <w:rFonts w:ascii="Times New Roman" w:hAnsi="Times New Roman" w:cs="Times New Roman"/>
          <w:b/>
          <w:bCs/>
          <w:sz w:val="24"/>
          <w:szCs w:val="24"/>
        </w:rPr>
        <w:t>Wola Zambrowska, gmina Zambrów</w:t>
      </w:r>
    </w:p>
    <w:p w14:paraId="6DA475F1" w14:textId="77777777" w:rsidR="004D1A12" w:rsidRPr="00AB68A7" w:rsidRDefault="004D1A12" w:rsidP="00852A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D0DBE6" w14:textId="0C24FEC1" w:rsidR="00AB68A7" w:rsidRPr="00AB68A7" w:rsidRDefault="004D1A12" w:rsidP="00852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53 ust. 1 ustawy z dnia 27 marca 2003 r. o planowaniu i</w:t>
      </w:r>
      <w:r w:rsidR="00EC5792"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zagospodarowaniu przestrzennym (tekst jednolity Dz. U. z 202</w:t>
      </w:r>
      <w:r w:rsidR="00AB68A7"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AB68A7"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977</w:t>
      </w: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B6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zawiadamia się, że na wniosek</w:t>
      </w:r>
      <w:r w:rsidR="00852AB1" w:rsidRPr="00AB6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C66C8">
        <w:rPr>
          <w:rFonts w:ascii="Times New Roman" w:hAnsi="Times New Roman" w:cs="Times New Roman"/>
          <w:snapToGrid w:val="0"/>
          <w:sz w:val="24"/>
          <w:szCs w:val="24"/>
        </w:rPr>
        <w:t xml:space="preserve">Pana Bogdana Andrzeja </w:t>
      </w:r>
      <w:proofErr w:type="spellStart"/>
      <w:r w:rsidR="00EC66C8">
        <w:rPr>
          <w:rFonts w:ascii="Times New Roman" w:hAnsi="Times New Roman" w:cs="Times New Roman"/>
          <w:snapToGrid w:val="0"/>
          <w:sz w:val="24"/>
          <w:szCs w:val="24"/>
        </w:rPr>
        <w:t>Strękowskiego</w:t>
      </w:r>
      <w:proofErr w:type="spellEnd"/>
      <w:r w:rsidR="00AB68A7" w:rsidRPr="00AB68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B68A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zostało wszczęte postępowanie w sprawie wydania decyzji o</w:t>
      </w:r>
      <w:r w:rsidR="00AB68A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 </w:t>
      </w:r>
      <w:r w:rsidRPr="00AB68A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ustalenie lokalizacji inwestycji celu publicznego polegającego </w:t>
      </w:r>
      <w:r w:rsidR="00852AB1" w:rsidRPr="00AB68A7">
        <w:rPr>
          <w:rFonts w:ascii="Times New Roman" w:hAnsi="Times New Roman" w:cs="Times New Roman"/>
          <w:sz w:val="24"/>
          <w:szCs w:val="24"/>
        </w:rPr>
        <w:t>na</w:t>
      </w:r>
      <w:r w:rsidR="00AB68A7" w:rsidRPr="00AB68A7">
        <w:rPr>
          <w:rFonts w:ascii="Times New Roman" w:hAnsi="Times New Roman" w:cs="Times New Roman"/>
          <w:sz w:val="24"/>
          <w:szCs w:val="24"/>
        </w:rPr>
        <w:t xml:space="preserve"> budowie</w:t>
      </w:r>
      <w:r w:rsidR="00EC66C8">
        <w:rPr>
          <w:rFonts w:ascii="Times New Roman" w:hAnsi="Times New Roman" w:cs="Times New Roman"/>
          <w:sz w:val="24"/>
          <w:szCs w:val="24"/>
        </w:rPr>
        <w:t xml:space="preserve"> </w:t>
      </w:r>
      <w:r w:rsidR="00EC66C8" w:rsidRPr="00EC66C8">
        <w:rPr>
          <w:rFonts w:ascii="Times New Roman" w:hAnsi="Times New Roman" w:cs="Times New Roman"/>
          <w:bCs/>
          <w:sz w:val="24"/>
          <w:szCs w:val="24"/>
        </w:rPr>
        <w:t>napowietrzno-kablowej linii nN-0,4kV wraz z rozbiórką linii napowietrznej nN-0,4kV</w:t>
      </w:r>
      <w:r w:rsidR="00AB68A7" w:rsidRPr="00EC66C8">
        <w:rPr>
          <w:rFonts w:ascii="Times New Roman" w:hAnsi="Times New Roman" w:cs="Times New Roman"/>
          <w:sz w:val="24"/>
          <w:szCs w:val="24"/>
        </w:rPr>
        <w:t xml:space="preserve"> </w:t>
      </w:r>
      <w:r w:rsidR="00AB68A7" w:rsidRPr="00AB68A7">
        <w:rPr>
          <w:rFonts w:ascii="Times New Roman" w:hAnsi="Times New Roman" w:cs="Times New Roman"/>
          <w:sz w:val="24"/>
          <w:szCs w:val="24"/>
        </w:rPr>
        <w:t xml:space="preserve">na działkach o numerach: </w:t>
      </w:r>
      <w:r w:rsidR="00EC66C8">
        <w:rPr>
          <w:rFonts w:ascii="Times New Roman" w:hAnsi="Times New Roman" w:cs="Times New Roman"/>
          <w:sz w:val="24"/>
          <w:szCs w:val="24"/>
        </w:rPr>
        <w:t xml:space="preserve">505, 525, 516, 517 </w:t>
      </w:r>
      <w:r w:rsidR="00AB68A7" w:rsidRPr="00AB68A7">
        <w:rPr>
          <w:rFonts w:ascii="Times New Roman" w:hAnsi="Times New Roman" w:cs="Times New Roman"/>
          <w:sz w:val="24"/>
          <w:szCs w:val="24"/>
        </w:rPr>
        <w:t xml:space="preserve">położonych w obrębie ewidencyjnym </w:t>
      </w:r>
      <w:r w:rsidR="00EC66C8">
        <w:rPr>
          <w:rFonts w:ascii="Times New Roman" w:hAnsi="Times New Roman" w:cs="Times New Roman"/>
          <w:sz w:val="24"/>
          <w:szCs w:val="24"/>
        </w:rPr>
        <w:t>Wola Zambrowska, gmina Zambrów.</w:t>
      </w:r>
    </w:p>
    <w:p w14:paraId="1245FE7C" w14:textId="77777777" w:rsidR="004D1A12" w:rsidRPr="00AB68A7" w:rsidRDefault="004D1A12" w:rsidP="00852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ciągu 7 dni od daty doręczenia zawiadomienia można w tutejszym Urzędzie Gminy, pokój numer 8 zapoznać się z zamierzeniem inwestycyjnym wnioskodawcy oraz zgłosić ewentualne zastrzeżenia i wnioski.</w:t>
      </w:r>
    </w:p>
    <w:p w14:paraId="18679617" w14:textId="660B8FAC" w:rsidR="00482C96" w:rsidRPr="00482C96" w:rsidRDefault="004D1A12" w:rsidP="00482C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Doręczenie zawiadomienia uważa się za skuteczne po upływie 14 dni od daty ukazania się obwieszczenia.</w:t>
      </w:r>
      <w:r w:rsidR="00D95C27">
        <w:tab/>
      </w:r>
      <w:r w:rsidR="00D95C27">
        <w:tab/>
      </w:r>
      <w:r w:rsidR="00D95C27">
        <w:tab/>
      </w:r>
      <w:r w:rsidR="00D95C27">
        <w:tab/>
      </w:r>
      <w:r w:rsidR="00D95C27">
        <w:tab/>
      </w:r>
      <w:r w:rsidR="000E2623">
        <w:tab/>
      </w:r>
      <w:r w:rsidR="000E2623">
        <w:tab/>
      </w:r>
      <w:r w:rsidR="000E2623">
        <w:tab/>
      </w:r>
      <w:r w:rsidR="000E2623">
        <w:tab/>
      </w:r>
      <w:r w:rsidR="000E2623">
        <w:tab/>
      </w:r>
      <w:r w:rsidR="000E2623">
        <w:tab/>
      </w:r>
    </w:p>
    <w:p w14:paraId="24B1DDDA" w14:textId="58F5BFB4" w:rsidR="00EC5792" w:rsidRPr="00EC5792" w:rsidRDefault="00EC5792" w:rsidP="00482C96">
      <w:pPr>
        <w:pStyle w:val="Bezodstpw"/>
        <w:spacing w:line="360" w:lineRule="auto"/>
      </w:pPr>
    </w:p>
    <w:p w14:paraId="3378B3C6" w14:textId="649398DE" w:rsidR="00482C96" w:rsidRPr="00482C96" w:rsidRDefault="00482C96" w:rsidP="00482C96">
      <w:pPr>
        <w:tabs>
          <w:tab w:val="left" w:pos="2940"/>
        </w:tabs>
        <w:spacing w:line="240" w:lineRule="auto"/>
        <w:ind w:left="-539" w:right="-471"/>
        <w:jc w:val="center"/>
        <w:rPr>
          <w:rFonts w:ascii="Times New Roman" w:hAnsi="Times New Roman" w:cs="Times New Roman"/>
        </w:rPr>
      </w:pPr>
      <w:r>
        <w:tab/>
      </w:r>
      <w:r>
        <w:tab/>
      </w:r>
      <w:r w:rsidRPr="00482C96">
        <w:rPr>
          <w:rFonts w:ascii="Times New Roman" w:hAnsi="Times New Roman" w:cs="Times New Roman"/>
        </w:rPr>
        <w:t xml:space="preserve">           Z up. WÓJTA</w:t>
      </w:r>
    </w:p>
    <w:p w14:paraId="3895886C" w14:textId="77777777" w:rsidR="00482C96" w:rsidRPr="00482C96" w:rsidRDefault="00482C96" w:rsidP="00482C96">
      <w:pPr>
        <w:tabs>
          <w:tab w:val="left" w:pos="2940"/>
        </w:tabs>
        <w:spacing w:line="240" w:lineRule="auto"/>
        <w:ind w:left="-539" w:right="-471"/>
        <w:jc w:val="center"/>
        <w:rPr>
          <w:rFonts w:ascii="Times New Roman" w:hAnsi="Times New Roman" w:cs="Times New Roman"/>
        </w:rPr>
      </w:pPr>
      <w:r w:rsidRPr="00482C96">
        <w:rPr>
          <w:rFonts w:ascii="Times New Roman" w:hAnsi="Times New Roman" w:cs="Times New Roman"/>
        </w:rPr>
        <w:tab/>
      </w:r>
      <w:r w:rsidRPr="00482C96">
        <w:rPr>
          <w:rFonts w:ascii="Times New Roman" w:hAnsi="Times New Roman" w:cs="Times New Roman"/>
        </w:rPr>
        <w:tab/>
      </w:r>
      <w:r w:rsidRPr="00482C96">
        <w:rPr>
          <w:rFonts w:ascii="Times New Roman" w:hAnsi="Times New Roman" w:cs="Times New Roman"/>
        </w:rPr>
        <w:tab/>
        <w:t>Ewa Denkiewicz</w:t>
      </w:r>
    </w:p>
    <w:p w14:paraId="5B9F7ABD" w14:textId="77777777" w:rsidR="00482C96" w:rsidRPr="00482C96" w:rsidRDefault="00482C96" w:rsidP="00482C96">
      <w:pPr>
        <w:tabs>
          <w:tab w:val="left" w:pos="2940"/>
        </w:tabs>
        <w:spacing w:line="240" w:lineRule="auto"/>
        <w:ind w:left="-539" w:right="-471"/>
        <w:jc w:val="center"/>
        <w:rPr>
          <w:rFonts w:ascii="Times New Roman" w:hAnsi="Times New Roman" w:cs="Times New Roman"/>
        </w:rPr>
      </w:pPr>
      <w:r w:rsidRPr="00482C96">
        <w:rPr>
          <w:rFonts w:ascii="Times New Roman" w:hAnsi="Times New Roman" w:cs="Times New Roman"/>
        </w:rPr>
        <w:tab/>
      </w:r>
      <w:r w:rsidRPr="00482C96">
        <w:rPr>
          <w:rFonts w:ascii="Times New Roman" w:hAnsi="Times New Roman" w:cs="Times New Roman"/>
        </w:rPr>
        <w:tab/>
      </w:r>
      <w:r w:rsidRPr="00482C96">
        <w:rPr>
          <w:rFonts w:ascii="Times New Roman" w:hAnsi="Times New Roman" w:cs="Times New Roman"/>
        </w:rPr>
        <w:tab/>
      </w:r>
      <w:r w:rsidRPr="00482C96">
        <w:rPr>
          <w:rFonts w:ascii="Times New Roman" w:hAnsi="Times New Roman" w:cs="Times New Roman"/>
          <w:sz w:val="16"/>
          <w:szCs w:val="16"/>
        </w:rPr>
        <w:t>ZASTĘPCA WÓJTA</w:t>
      </w:r>
    </w:p>
    <w:p w14:paraId="5D611F81" w14:textId="77777777" w:rsidR="00574387" w:rsidRDefault="00574387"/>
    <w:sectPr w:rsidR="0057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12"/>
    <w:rsid w:val="000E2623"/>
    <w:rsid w:val="00165337"/>
    <w:rsid w:val="00312D3F"/>
    <w:rsid w:val="00422CF3"/>
    <w:rsid w:val="00474CD2"/>
    <w:rsid w:val="00482C96"/>
    <w:rsid w:val="004D1A12"/>
    <w:rsid w:val="005620D3"/>
    <w:rsid w:val="00574387"/>
    <w:rsid w:val="00697AC0"/>
    <w:rsid w:val="00852AB1"/>
    <w:rsid w:val="00886E48"/>
    <w:rsid w:val="008F6B61"/>
    <w:rsid w:val="00AB68A7"/>
    <w:rsid w:val="00BD02AC"/>
    <w:rsid w:val="00D95C27"/>
    <w:rsid w:val="00E210D4"/>
    <w:rsid w:val="00E23D21"/>
    <w:rsid w:val="00E81B39"/>
    <w:rsid w:val="00EC5792"/>
    <w:rsid w:val="00EC66C8"/>
    <w:rsid w:val="00F7464B"/>
    <w:rsid w:val="00F82747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F0F3"/>
  <w15:chartTrackingRefBased/>
  <w15:docId w15:val="{8C28916D-0405-4C36-A5D1-492945C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Narożny</dc:creator>
  <cp:keywords/>
  <dc:description/>
  <cp:lastModifiedBy>Urząd Gminy Zambrów</cp:lastModifiedBy>
  <cp:revision>2</cp:revision>
  <dcterms:created xsi:type="dcterms:W3CDTF">2023-09-08T12:13:00Z</dcterms:created>
  <dcterms:modified xsi:type="dcterms:W3CDTF">2023-09-08T12:13:00Z</dcterms:modified>
</cp:coreProperties>
</file>