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6481F">
      <w:pPr>
        <w:jc w:val="center"/>
        <w:rPr>
          <w:b/>
          <w:caps/>
        </w:rPr>
      </w:pPr>
      <w:r>
        <w:rPr>
          <w:b/>
          <w:caps/>
        </w:rPr>
        <w:t>Zarządzenie Nr 20/VIII/19</w:t>
      </w:r>
      <w:r>
        <w:rPr>
          <w:b/>
          <w:caps/>
        </w:rPr>
        <w:br/>
        <w:t>Wójta Gminy Zambrów</w:t>
      </w:r>
    </w:p>
    <w:p w:rsidR="00A77B3E" w:rsidRDefault="0096481F">
      <w:pPr>
        <w:spacing w:before="280" w:after="280"/>
        <w:jc w:val="center"/>
        <w:rPr>
          <w:b/>
          <w:caps/>
        </w:rPr>
      </w:pPr>
      <w:r>
        <w:t>z dnia 22 marca 2019 r.</w:t>
      </w:r>
    </w:p>
    <w:p w:rsidR="00A77B3E" w:rsidRDefault="0096481F">
      <w:pPr>
        <w:keepNext/>
        <w:spacing w:after="480"/>
        <w:jc w:val="center"/>
      </w:pPr>
      <w:r>
        <w:rPr>
          <w:b/>
        </w:rPr>
        <w:t>w sprawie przyjęcia sprawozdania z wykonania budżetu gminy za 2018 r.</w:t>
      </w:r>
    </w:p>
    <w:p w:rsidR="00A77B3E" w:rsidRDefault="0096481F">
      <w:pPr>
        <w:keepLines/>
        <w:spacing w:before="120" w:after="120"/>
        <w:ind w:firstLine="227"/>
      </w:pPr>
      <w:r>
        <w:t>Na podstawie art. 267 i art. 269 ustawy z dnia 27 sierpnia 2009 r. o finansach publicznych (Dz. U. z 2017 r. poz. </w:t>
      </w:r>
      <w:r>
        <w:t>2077, z 2018 r. poz. 62, poz. 1000, poz. 1366, poz. 1669, poz. 1693, poz. 2354 i poz. 2500 oraz z 2019 r. poz. 303 i poz. 326) Wójt Gminy Zambrów postanawia: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Przyjąć: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wykonania budżetu gminy za rok 2018, według którego:</w:t>
      </w:r>
    </w:p>
    <w:p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 docho</w:t>
      </w:r>
      <w:r>
        <w:rPr>
          <w:color w:val="000000"/>
          <w:u w:color="000000"/>
        </w:rPr>
        <w:t>dów po dokonanych zmianach wynosi 37.294.074,91 zł, wykonanie – 36.619.342,76 zł, zgodnie z załącznikiem Nr 1;</w:t>
      </w:r>
    </w:p>
    <w:p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plan wydatków po dokonanych zmianach wynosi 40.083.414,91 zł, wykonanie – 37.887.662,63 zł, zgodnie z załącznikiem Nr 2;</w:t>
      </w:r>
    </w:p>
    <w:p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objaśnienia, zgodn</w:t>
      </w:r>
      <w:r>
        <w:rPr>
          <w:color w:val="000000"/>
          <w:u w:color="000000"/>
        </w:rPr>
        <w:t>ie z załącznikiem Nr 3.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realizacji zadań bieżących z zakresu administracji rządowej oraz innych zadań zleconych gminie ustawami, zgodnie z załącznikiem Nr 4.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stanie mienia komunalnego na dzień 31 grudnia 2018 r., zgodnie z</w:t>
      </w:r>
      <w:r>
        <w:rPr>
          <w:color w:val="000000"/>
          <w:u w:color="000000"/>
        </w:rPr>
        <w:t> załącznikiem Nr 5.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roczne z wykonania planu finansowego Biblioteki Publicznej Gminy Zambrów w Osowcu, zgodnie z załącznikiem Nr 6.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Sprawozdanie, o którym mowa w § 1 przekazać w terminie siedmiu dni od daty podjęcia niniejszego zarządz</w:t>
      </w:r>
      <w:r>
        <w:rPr>
          <w:color w:val="000000"/>
          <w:u w:color="000000"/>
        </w:rPr>
        <w:t>enia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Radzie Gminy Zambrów,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Regionalnej Izbie Obrachunkowej w Białymstoku.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podjęcia i podlega opublikowaniu w Dzienniku Urzędowym Województwa Podlaskiego.</w:t>
      </w:r>
    </w:p>
    <w:p w:rsidR="00B52796" w:rsidRDefault="00B52796">
      <w:pPr>
        <w:keepLines/>
        <w:spacing w:before="120" w:after="120"/>
        <w:ind w:firstLine="340"/>
        <w:rPr>
          <w:color w:val="000000"/>
          <w:u w:color="000000"/>
        </w:rPr>
        <w:sectPr w:rsidR="00B5279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dochodów na 31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976"/>
        <w:gridCol w:w="751"/>
        <w:gridCol w:w="3274"/>
        <w:gridCol w:w="841"/>
        <w:gridCol w:w="1307"/>
        <w:gridCol w:w="1352"/>
        <w:gridCol w:w="1156"/>
      </w:tblGrid>
      <w:tr w:rsidR="00724748">
        <w:trPr>
          <w:trHeight w:val="86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na 31.12.2018 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na 31.12.2018 r.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% wykonania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>
        <w:trPr>
          <w:trHeight w:val="278"/>
        </w:trPr>
        <w:tc>
          <w:tcPr>
            <w:tcW w:w="79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865 797,07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865 150,45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353,38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353,38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zadań zleconych gminie (związkom gmin, związkom </w:t>
            </w:r>
            <w:r>
              <w:rPr>
                <w:color w:val="000000"/>
                <w:sz w:val="16"/>
                <w:u w:color="000000"/>
              </w:rPr>
              <w:t>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majątkowych Skarbu Państwa, jednostek samorządu terytorialnego lub </w:t>
            </w:r>
            <w:r>
              <w:rPr>
                <w:color w:val="000000"/>
                <w:sz w:val="16"/>
                <w:u w:color="000000"/>
              </w:rPr>
              <w:t>innych jednostek 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górnictwo i kopalnictwo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93 072,00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93 291,43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93 072,00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93 291,43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12 </w:t>
            </w:r>
            <w:r>
              <w:rPr>
                <w:color w:val="000000"/>
                <w:sz w:val="16"/>
                <w:u w:color="000000"/>
              </w:rPr>
              <w:t>872,00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12 871,02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61 015,79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19 265,00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</w:t>
            </w:r>
            <w:r>
              <w:rPr>
                <w:color w:val="000000"/>
                <w:sz w:val="16"/>
                <w:u w:color="000000"/>
              </w:rPr>
              <w:t xml:space="preserve"> na zadania bieżące realizowane przez gminę na podstawie porozumień z organami administracji rządowej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110 624,00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105 413,15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43 963,00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39 710,54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</w:t>
            </w:r>
            <w:r>
              <w:rPr>
                <w:color w:val="000000"/>
                <w:sz w:val="16"/>
                <w:u w:color="000000"/>
              </w:rPr>
              <w:t>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43 863,00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39 646,99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jednostek samorządu terytorialnego </w:t>
            </w:r>
            <w:r>
              <w:rPr>
                <w:color w:val="000000"/>
                <w:sz w:val="16"/>
                <w:u w:color="000000"/>
              </w:rPr>
              <w:t>związane z realizacją zadań z zakresu 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48 421,00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47 462,82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8 210,00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2 312,54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20 211,00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20 210,11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24 940,17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18 239,79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2058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</w:t>
            </w:r>
            <w:r>
              <w:rPr>
                <w:color w:val="000000"/>
                <w:sz w:val="16"/>
                <w:u w:color="000000"/>
              </w:rPr>
              <w:t>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15 503,82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</w:t>
            </w:r>
            <w:r>
              <w:rPr>
                <w:color w:val="000000"/>
                <w:sz w:val="16"/>
                <w:u w:color="000000"/>
              </w:rPr>
              <w:t>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2 736,00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2 735</w:t>
            </w:r>
            <w:r>
              <w:rPr>
                <w:color w:val="000000"/>
                <w:sz w:val="16"/>
                <w:u w:color="000000"/>
              </w:rPr>
              <w:t>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58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119 714,00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115 013,02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</w:t>
            </w:r>
            <w:r>
              <w:rPr>
                <w:color w:val="000000"/>
                <w:sz w:val="16"/>
                <w:u w:color="000000"/>
              </w:rPr>
              <w:t>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Wybory do rad gmin, rad powiatów i sejmików </w:t>
            </w:r>
            <w:r>
              <w:rPr>
                <w:color w:val="000000"/>
                <w:sz w:val="16"/>
                <w:u w:color="000000"/>
              </w:rPr>
              <w:t>województw, wybory wójtów, burmistrzów i prezydentów miast oraz referenda gminne, powiatowe i wojewódzkie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</w:t>
            </w:r>
            <w:r>
              <w:rPr>
                <w:color w:val="000000"/>
                <w:sz w:val="16"/>
                <w:u w:color="000000"/>
              </w:rPr>
              <w:t xml:space="preserve">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87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</w:t>
            </w:r>
            <w:r>
              <w:rPr>
                <w:color w:val="000000"/>
                <w:sz w:val="16"/>
                <w:u w:color="000000"/>
              </w:rPr>
              <w:t xml:space="preserve"> bieżących jednostek zaliczanych do sektora finansów publicznych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777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14 866 296,00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14 797 995,16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20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czynności cywilnoprawnych, podatków i </w:t>
            </w:r>
            <w:r>
              <w:rPr>
                <w:color w:val="000000"/>
                <w:sz w:val="16"/>
                <w:u w:color="000000"/>
              </w:rPr>
              <w:t>opłat lokalnych od osób prawnych i innych jednostek organizacyjnych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6 727 743,00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6 692 363,56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6 132 409,00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6 133 385,97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356 872,00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354 244,42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64 162,00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37 861,00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154 333,00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9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7 444,17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2 862 314,00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2 638 318,87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podatku od </w:t>
            </w:r>
            <w:r>
              <w:rPr>
                <w:color w:val="000000"/>
                <w:sz w:val="16"/>
                <w:u w:color="000000"/>
              </w:rPr>
              <w:t>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915 946,00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896 358,12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1 160 542,00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959 720,05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117 214,00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114 953,07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293 112,00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308 737,61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podatku od spadków i darowizn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28 312,00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319 018,80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4 974,61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</w:t>
            </w:r>
            <w:r>
              <w:rPr>
                <w:color w:val="000000"/>
                <w:sz w:val="16"/>
                <w:u w:color="000000"/>
              </w:rPr>
              <w:t>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6 244,61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</w:t>
            </w:r>
          </w:p>
        </w:tc>
      </w:tr>
      <w:tr w:rsidR="00724748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161 078,93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26 806,00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opłat za zezwolenia na </w:t>
            </w:r>
            <w:r>
              <w:rPr>
                <w:color w:val="000000"/>
                <w:sz w:val="16"/>
                <w:u w:color="000000"/>
              </w:rPr>
              <w:t>sprzedaż napojów alkoholowych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87 839,75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46 433,18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Udziały gmin w podatkach stanowiących dochód </w:t>
            </w:r>
            <w:r>
              <w:rPr>
                <w:color w:val="000000"/>
                <w:sz w:val="16"/>
                <w:u w:color="000000"/>
              </w:rPr>
              <w:t>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5 081 239,00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5 292 526,81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4 909 589,00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5 221 585,00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171 650,00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70 941,81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6 631 905,00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6 632 </w:t>
            </w:r>
            <w:r>
              <w:rPr>
                <w:color w:val="000000"/>
                <w:sz w:val="16"/>
                <w:u w:color="000000"/>
              </w:rPr>
              <w:t>364,09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gmin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</w:t>
            </w:r>
            <w:r>
              <w:rPr>
                <w:color w:val="000000"/>
                <w:sz w:val="16"/>
                <w:u w:color="000000"/>
              </w:rPr>
              <w:t>937,00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20 559,09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20 519,57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315 367,16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291 602,27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46 461,46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majątkowych Skarbu Państwa, jednostek samorządu terytorialnego lub innych jednostek </w:t>
            </w:r>
            <w:r>
              <w:rPr>
                <w:color w:val="000000"/>
                <w:sz w:val="16"/>
                <w:u w:color="000000"/>
              </w:rPr>
              <w:t>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28 254,06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541,07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122 476,61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14 246,61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26 950,11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opłat za korzystanie z wychowania </w:t>
            </w:r>
            <w:r>
              <w:rPr>
                <w:color w:val="000000"/>
                <w:sz w:val="16"/>
                <w:u w:color="000000"/>
              </w:rPr>
              <w:t>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7 054,00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</w:t>
            </w:r>
          </w:p>
        </w:tc>
      </w:tr>
      <w:tr w:rsidR="00724748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wyżywienia w jednostkach realizujących zadania z zakresu wychowania 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19 854,00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</w:t>
            </w:r>
          </w:p>
        </w:tc>
      </w:tr>
      <w:tr w:rsidR="00724748">
        <w:trPr>
          <w:trHeight w:val="42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Inne formy </w:t>
            </w:r>
            <w:r>
              <w:rPr>
                <w:color w:val="000000"/>
                <w:sz w:val="16"/>
                <w:u w:color="000000"/>
              </w:rPr>
              <w:t>wychowania 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Zapewnienie uczniom prawa do </w:t>
            </w:r>
            <w:r>
              <w:rPr>
                <w:color w:val="000000"/>
                <w:sz w:val="16"/>
                <w:u w:color="000000"/>
              </w:rPr>
              <w:t>bezpłatnego dostępu do podręczników, materiałów edukacyjnych lub materiałów ćwiczeniowych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56 944,09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zadań zleconych </w:t>
            </w:r>
            <w:r>
              <w:rPr>
                <w:color w:val="000000"/>
                <w:sz w:val="16"/>
                <w:u w:color="000000"/>
              </w:rPr>
              <w:t>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56 944,09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realizowane przez gminę na podstawie porozumień </w:t>
            </w:r>
            <w:r>
              <w:rPr>
                <w:color w:val="000000"/>
                <w:sz w:val="16"/>
                <w:u w:color="000000"/>
              </w:rPr>
              <w:t>z organami administracji rządowej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640 200,00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609 992,59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>
        <w:trPr>
          <w:trHeight w:val="96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</w:t>
            </w:r>
            <w:r>
              <w:rPr>
                <w:color w:val="000000"/>
                <w:sz w:val="16"/>
                <w:u w:color="000000"/>
              </w:rPr>
              <w:t>zdrowotne opłacane za osoby pobierające niektóre świadczenia z pomocy społecznej, niektóre świadczenia rodzinne oraz za osoby uczestniczące w zajęciach w centrum integracji społecznej.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9 233,58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własnych </w:t>
            </w:r>
            <w:r>
              <w:rPr>
                <w:color w:val="000000"/>
                <w:sz w:val="16"/>
                <w:u w:color="000000"/>
              </w:rPr>
              <w:t>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14 527,47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198 467,16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</w:t>
            </w:r>
            <w:r>
              <w:rPr>
                <w:color w:val="000000"/>
                <w:sz w:val="16"/>
                <w:u w:color="000000"/>
              </w:rPr>
              <w:t>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198 467,16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201 851,92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</w:t>
            </w:r>
            <w:r>
              <w:rPr>
                <w:color w:val="000000"/>
                <w:sz w:val="16"/>
                <w:u w:color="000000"/>
              </w:rPr>
              <w:t>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197 623,92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104 635,30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823,96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>
        <w:trPr>
          <w:trHeight w:val="69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103 658,34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67 651,24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67 651,24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46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71 552,00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55 586,24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>
        <w:trPr>
          <w:trHeight w:val="61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</w:t>
            </w:r>
            <w:r>
              <w:rPr>
                <w:color w:val="000000"/>
                <w:sz w:val="16"/>
                <w:u w:color="000000"/>
              </w:rPr>
              <w:t xml:space="preserve"> celowe otrzymane z budżetu państwa na realizację zadań bieżących gmin z zakresu edukacyjnej opieki wychowawczej finansowanych w całości przez budżet państwa w ramach programów rządowych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11 186 208,54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10 694 552,33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7 049 831,00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6 960 024,92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1 369,58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16 546,79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>
        <w:trPr>
          <w:trHeight w:val="117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</w:t>
            </w:r>
            <w:r>
              <w:rPr>
                <w:color w:val="000000"/>
                <w:sz w:val="16"/>
                <w:u w:color="000000"/>
              </w:rPr>
              <w:t>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7 027 831,00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6 942 108,55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rodzinne, </w:t>
            </w:r>
            <w:r>
              <w:rPr>
                <w:color w:val="000000"/>
                <w:sz w:val="16"/>
                <w:u w:color="000000"/>
              </w:rPr>
              <w:t>świadczenie z funduszu alimentacyjnego oraz składki na ubezpieczenia emerytalne i rentowe z ubezpieczenia społecznego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3 764 000,00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3 372 211,19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5 358,33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>
        <w:trPr>
          <w:trHeight w:val="79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3 746 000,00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3 359 868,60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</w:t>
            </w:r>
            <w:r>
              <w:rPr>
                <w:color w:val="000000"/>
                <w:sz w:val="16"/>
                <w:u w:color="000000"/>
              </w:rPr>
              <w:t>jednostek samorządu terytorialnego związane z realizacją zadań z zakresu 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6 522,55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Karta Dużej Rodziny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377,54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</w:t>
            </w:r>
          </w:p>
        </w:tc>
      </w:tr>
      <w:tr w:rsidR="00724748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</w:t>
            </w:r>
            <w:r>
              <w:rPr>
                <w:color w:val="000000"/>
                <w:sz w:val="16"/>
                <w:u w:color="000000"/>
              </w:rPr>
              <w:t>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235,75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</w:t>
            </w:r>
          </w:p>
        </w:tc>
      </w:tr>
      <w:tr w:rsidR="00724748">
        <w:trPr>
          <w:trHeight w:val="28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jednostek samorządu terytorialnego związane z realizacją zadań z zakresu </w:t>
            </w:r>
            <w:r>
              <w:rPr>
                <w:color w:val="000000"/>
                <w:sz w:val="16"/>
                <w:u w:color="000000"/>
              </w:rPr>
              <w:t>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</w:t>
            </w:r>
          </w:p>
        </w:tc>
      </w:tr>
      <w:tr w:rsidR="00724748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362 080,00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zadań bieżących z zakresu administracji rządowej oraz innych </w:t>
            </w:r>
            <w:r>
              <w:rPr>
                <w:color w:val="000000"/>
                <w:sz w:val="16"/>
                <w:u w:color="000000"/>
              </w:rPr>
              <w:t>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362 080,00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1 192 275,00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1 158 809,25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838 534,97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</w:t>
            </w:r>
            <w:r>
              <w:rPr>
                <w:color w:val="000000"/>
                <w:sz w:val="16"/>
                <w:u w:color="000000"/>
              </w:rPr>
              <w:t xml:space="preserve"> lokalnych opłat pobieranych przez jednostki samorządu terytorialnego na podstawie odrębnych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830 171,30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5 997,20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6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2 366,47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</w:t>
            </w:r>
          </w:p>
        </w:tc>
      </w:tr>
      <w:tr w:rsidR="00724748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320 274,28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320 274,28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71 </w:t>
            </w:r>
            <w:r>
              <w:rPr>
                <w:color w:val="000000"/>
                <w:sz w:val="16"/>
                <w:u w:color="000000"/>
              </w:rPr>
              <w:t>255,00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71 254,99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71 254,99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2058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</w:t>
            </w:r>
            <w:r>
              <w:rPr>
                <w:color w:val="000000"/>
                <w:sz w:val="16"/>
                <w:u w:color="000000"/>
              </w:rPr>
              <w:t xml:space="preserve">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3 </w:t>
            </w:r>
            <w:r>
              <w:rPr>
                <w:color w:val="000000"/>
                <w:sz w:val="16"/>
                <w:u w:color="000000"/>
              </w:rPr>
              <w:t>817,80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europejskich oraz środków, o których mowa w art. 5 ust. 3 pkt 5 lit. a i b ustawy, lub płatności w ramach budżetu środków europejskich, realizowanych przez jednostki </w:t>
            </w:r>
            <w:r>
              <w:rPr>
                <w:color w:val="000000"/>
                <w:sz w:val="16"/>
                <w:u w:color="000000"/>
              </w:rPr>
              <w:t>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5 349,99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5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36 307 311,77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35 632 581,11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867"/>
        </w:trPr>
        <w:tc>
          <w:tcPr>
            <w:tcW w:w="2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24 239,79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</w:tbl>
    <w:p w:rsidR="00A77B3E" w:rsidRDefault="0096481F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31"/>
        <w:gridCol w:w="841"/>
        <w:gridCol w:w="2973"/>
        <w:gridCol w:w="901"/>
        <w:gridCol w:w="1367"/>
        <w:gridCol w:w="1517"/>
        <w:gridCol w:w="1081"/>
      </w:tblGrid>
      <w:tr w:rsidR="00724748">
        <w:trPr>
          <w:trHeight w:val="278"/>
        </w:trPr>
        <w:tc>
          <w:tcPr>
            <w:tcW w:w="78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29 </w:t>
            </w:r>
            <w:r>
              <w:rPr>
                <w:color w:val="000000"/>
                <w:sz w:val="16"/>
                <w:u w:color="000000"/>
              </w:rPr>
              <w:t>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finansowych z udziałem środków europejskich oraz środków, o których mowa w art. 5 ust. 3 pkt 5 lit. a i b ustawy, lub </w:t>
            </w:r>
            <w:r>
              <w:rPr>
                <w:color w:val="000000"/>
                <w:sz w:val="16"/>
                <w:u w:color="000000"/>
              </w:rPr>
              <w:t>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8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6330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</w:t>
            </w:r>
            <w:r>
              <w:rPr>
                <w:color w:val="000000"/>
                <w:sz w:val="16"/>
                <w:u w:color="000000"/>
              </w:rPr>
              <w:t>celowe otrzymane z budżetu państwa na realizację inwestycji i zakupów inwestycyjnych własnych gmin (związków gmin, związków powiatowo-gminnych)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522 524,14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522 524,14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08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6630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samorządu województwa na inwestycje i zakupy </w:t>
            </w:r>
            <w:r>
              <w:rPr>
                <w:color w:val="000000"/>
                <w:sz w:val="16"/>
                <w:u w:color="000000"/>
              </w:rPr>
              <w:t>inwestycyjne realizowane na podstawie porozumień (umów) między jednostkami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1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finansowych z udziałem środków </w:t>
            </w:r>
            <w:r>
              <w:rPr>
                <w:color w:val="000000"/>
                <w:sz w:val="16"/>
                <w:u w:color="000000"/>
              </w:rPr>
              <w:t>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Kultura i ochrona dziedzictwa </w:t>
            </w:r>
            <w:r>
              <w:rPr>
                <w:color w:val="000000"/>
                <w:sz w:val="16"/>
                <w:u w:color="000000"/>
              </w:rPr>
              <w:t>narodowego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finansowych z udziałem środków europejskich oraz środków, o których mowa w art. 5 ust. 3 pkt 5 lit. a i b ustawy, lub </w:t>
            </w:r>
            <w:r>
              <w:rPr>
                <w:color w:val="000000"/>
                <w:sz w:val="16"/>
                <w:u w:color="000000"/>
              </w:rPr>
              <w:t>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78"/>
        </w:trPr>
        <w:tc>
          <w:tcPr>
            <w:tcW w:w="5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986 763,14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986 761,65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867"/>
        </w:trPr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389 539,00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389 537,51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7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>
        <w:trPr>
          <w:trHeight w:val="278"/>
        </w:trPr>
        <w:tc>
          <w:tcPr>
            <w:tcW w:w="6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37 294 074,91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36 619 342,76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98</w:t>
            </w:r>
          </w:p>
        </w:tc>
      </w:tr>
      <w:tr w:rsidR="00724748">
        <w:trPr>
          <w:trHeight w:val="1054"/>
        </w:trPr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</w:t>
            </w:r>
            <w:r>
              <w:rPr>
                <w:b/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413 779,00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413 777,30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100</w:t>
            </w:r>
          </w:p>
        </w:tc>
      </w:tr>
    </w:tbl>
    <w:p w:rsidR="00A77B3E" w:rsidRDefault="0096481F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</w:t>
      </w:r>
      <w:r>
        <w:rPr>
          <w:color w:val="000000"/>
          <w:u w:color="000000"/>
        </w:rPr>
        <w:t>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wydatków na 31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63"/>
        <w:gridCol w:w="140"/>
        <w:gridCol w:w="249"/>
        <w:gridCol w:w="312"/>
        <w:gridCol w:w="5094"/>
        <w:gridCol w:w="1309"/>
        <w:gridCol w:w="1402"/>
        <w:gridCol w:w="16"/>
        <w:gridCol w:w="499"/>
      </w:tblGrid>
      <w:tr w:rsidR="00724748">
        <w:trPr>
          <w:trHeight w:val="46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Plan na 31.12.2018 r.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Wykonanie na 31.12.2018 r.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% </w:t>
            </w:r>
          </w:p>
        </w:tc>
      </w:tr>
      <w:tr w:rsidR="00724748">
        <w:trPr>
          <w:trHeight w:val="285"/>
        </w:trPr>
        <w:tc>
          <w:tcPr>
            <w:tcW w:w="1003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BIEŻĄCE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1 160 297,07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1 130 942,28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Spółki wodne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6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</w:t>
            </w:r>
            <w:r>
              <w:rPr>
                <w:color w:val="000000"/>
                <w:sz w:val="16"/>
                <w:u w:color="000000"/>
              </w:rPr>
              <w:t>celowa z budżetu na finansowanie lub dofinansowanie zadań zleconych do realizacji pozostałym jednostkom nie zaliczanym do sektora finansów publicznych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104 016,00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100 400,94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553,75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99 033,45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813,74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01030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Izby rolnicze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16 095,99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gmin na rzecz izb rolniczych w wysokości 2% </w:t>
            </w:r>
            <w:r>
              <w:rPr>
                <w:color w:val="000000"/>
                <w:sz w:val="16"/>
                <w:u w:color="000000"/>
              </w:rPr>
              <w:t>uzyskanych wpływów z podatku rolnego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16 095,99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972 281,07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954 445,35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1 659,20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1 573,20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225,40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Wynagrodzenia </w:t>
            </w:r>
            <w:r>
              <w:rPr>
                <w:color w:val="000000"/>
                <w:sz w:val="16"/>
                <w:u w:color="000000"/>
              </w:rPr>
              <w:t>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136,26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111 719,95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95 470,23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847 840,26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847 840,26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824 371,00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760 406,84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2 271,20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2 271,20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815 620,00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751 732,24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20 461,45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413 249,00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393 466,87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169 405,00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162 487,82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182 966,00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175 316,10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304 446,00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212 703,77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304 446,00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212 703,77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399,86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267 365,00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181 154,80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12 111,06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11 288,00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9 769,37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8 558,28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1 734,00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112 227,00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87 233,04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Plany zagospodarowania przestrzennego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109 727,00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84 733,04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49 065,00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40 727,00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35 668,04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3 564 704,00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3 410 334,90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176 010,00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151 844,41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116 502,00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102 680,00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12 749,00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1 690,00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6 996,00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5 857,91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11 087,50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8 250,00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Rady gmin (miast i miast na prawach powiatu)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190 612,61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183 001,50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Zakup </w:t>
            </w:r>
            <w:r>
              <w:rPr>
                <w:color w:val="000000"/>
                <w:sz w:val="16"/>
                <w:u w:color="000000"/>
              </w:rPr>
              <w:t>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6 111,11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2 898 694,00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2 795 515,65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gmin i powiatów na rzecz innych jednostek samorządu </w:t>
            </w:r>
            <w:r>
              <w:rPr>
                <w:color w:val="000000"/>
                <w:sz w:val="16"/>
                <w:u w:color="000000"/>
              </w:rPr>
              <w:t>terytorialnego oraz związków gmin, związków powiatowo-gminnych, związków powiatów, związków metropolitalnych na dofinansowanie zadań bieżących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2 683,50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Wynagrodzenia </w:t>
            </w:r>
            <w:r>
              <w:rPr>
                <w:color w:val="000000"/>
                <w:sz w:val="16"/>
                <w:u w:color="000000"/>
              </w:rPr>
              <w:t>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1 741 181,00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1 723 431,89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117 403,00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117 402,30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301 814,05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30 619,00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30 341,57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27 170,00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126 071,00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107 587,39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184,50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316 420,00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294 160,12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5 620,47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101 597,73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3 143,47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14 180,00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41 098,94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11 793,00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</w:t>
            </w:r>
            <w:r>
              <w:rPr>
                <w:color w:val="000000"/>
                <w:sz w:val="16"/>
                <w:u w:color="000000"/>
              </w:rPr>
              <w:t>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4 388,72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65 744,01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50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49 870,13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15 873,88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206 618,22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agencyjno-prowizyjne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93 919,35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9 656,89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18 866,98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119 714,00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115 013,02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256,50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256,50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33,50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6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70 740,00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69 840,00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3 815,01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3 815,01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524,07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524,07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35 732,00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31 931,02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7 086,92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7 086,92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Opłaty za </w:t>
            </w:r>
            <w:r>
              <w:rPr>
                <w:color w:val="000000"/>
                <w:sz w:val="16"/>
                <w:u w:color="000000"/>
              </w:rPr>
              <w:t>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560 562,00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518 347,24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Policji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</w:t>
            </w:r>
            <w:r>
              <w:rPr>
                <w:color w:val="000000"/>
                <w:sz w:val="16"/>
                <w:u w:color="000000"/>
              </w:rPr>
              <w:t>państwowy fundusz celowy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Państwowej Straży Pożarnej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525 562,00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486 </w:t>
            </w:r>
            <w:r>
              <w:rPr>
                <w:color w:val="000000"/>
                <w:sz w:val="16"/>
                <w:u w:color="000000"/>
              </w:rPr>
              <w:t>172,24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55 564,74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97 574,87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211 997,00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182 026,61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46 232,85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10 578,82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11 897,00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17 688,61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54 608,74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46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Odsetki od samorządowych papierów wartościowych lub </w:t>
            </w:r>
            <w:r>
              <w:rPr>
                <w:color w:val="000000"/>
                <w:sz w:val="16"/>
                <w:u w:color="000000"/>
              </w:rPr>
              <w:t>zaciągniętych przez jednostkę samorządu terytorialnego kredytów i pożyczek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7 </w:t>
            </w:r>
            <w:r>
              <w:rPr>
                <w:b/>
                <w:color w:val="000000"/>
                <w:sz w:val="16"/>
                <w:u w:color="000000"/>
              </w:rPr>
              <w:t>782 871,16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7 123 277,12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5 516 614,00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5 225 095,50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181 876,14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3 347 500,00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3 296 951,12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Dodatkowe </w:t>
            </w:r>
            <w:r>
              <w:rPr>
                <w:color w:val="000000"/>
                <w:sz w:val="16"/>
                <w:u w:color="000000"/>
              </w:rPr>
              <w:t>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218 990,00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215 161,36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604 417,93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48 384,18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33 322,19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</w:t>
            </w:r>
            <w:r>
              <w:rPr>
                <w:color w:val="000000"/>
                <w:sz w:val="16"/>
                <w:u w:color="000000"/>
              </w:rPr>
              <w:t>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302 449,13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133 904,00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90 650,54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65 589,47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4 136,62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110 299,61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5 545,69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1 519,82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199 692,70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</w:t>
            </w:r>
            <w:r>
              <w:rPr>
                <w:color w:val="000000"/>
                <w:sz w:val="16"/>
                <w:u w:color="000000"/>
              </w:rPr>
              <w:t>szkołach podstawowych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622 910,00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555 599,39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27 209,27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387 465,81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31 710,00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28 853,76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76 076,95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7 845,84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2 438,68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23 039,28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542 226,96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89 970,33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</w:t>
            </w:r>
            <w:r>
              <w:rPr>
                <w:color w:val="000000"/>
                <w:sz w:val="16"/>
                <w:u w:color="000000"/>
              </w:rPr>
              <w:t>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16 131,63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2 204,30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54 326,62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42 705,00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</w:t>
            </w:r>
            <w:r>
              <w:rPr>
                <w:color w:val="000000"/>
                <w:sz w:val="16"/>
                <w:u w:color="000000"/>
              </w:rPr>
              <w:t>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10 274,28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4 428,00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15 155,16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Zakup usług przez jednostki samorządu terytorialnego od </w:t>
            </w:r>
            <w:r>
              <w:rPr>
                <w:color w:val="000000"/>
                <w:sz w:val="16"/>
                <w:u w:color="000000"/>
              </w:rPr>
              <w:t>innych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288 837,86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299,96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11 832,00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5 083,14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65 078,21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</w:t>
            </w:r>
            <w:r>
              <w:rPr>
                <w:color w:val="000000"/>
                <w:sz w:val="16"/>
                <w:u w:color="000000"/>
              </w:rPr>
              <w:t>podmiotowa z budżetu dla niepublicznej jednostki systemu oświaty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65 078,21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Dowożenie uczniów do szkół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560 370,90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560 370,90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35 120,00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12 197,14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3 862,14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8 335,00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Realizacja zadań wymagających stosowania specjalnej organizacji nauki </w:t>
            </w:r>
            <w:r>
              <w:rPr>
                <w:color w:val="000000"/>
                <w:sz w:val="16"/>
                <w:u w:color="000000"/>
              </w:rPr>
              <w:t>i metod pracy dla dzieci i młodzieży w szkołach podstawowych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103 430,00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93 462,93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4 732,34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67 188,19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ubezpieczenia </w:t>
            </w:r>
            <w:r>
              <w:rPr>
                <w:color w:val="000000"/>
                <w:sz w:val="16"/>
                <w:u w:color="000000"/>
              </w:rPr>
              <w:t>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12 320,09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1 173,05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3 343,52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467,59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1 192,60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50,97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Zapewnienie uczniom prawa do bezpłatnego dostępu do podręczników, materiałów edukacyjnych lub materiałów </w:t>
            </w:r>
            <w:r>
              <w:rPr>
                <w:color w:val="000000"/>
                <w:sz w:val="16"/>
                <w:u w:color="000000"/>
              </w:rPr>
              <w:t>ćwiczeniowych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56 746,09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570,18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57 026,98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56 182,59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9 260,00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9 260,00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93 877,49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Zwalczanie narkomanii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Przeciwdziałanie </w:t>
            </w:r>
            <w:r>
              <w:rPr>
                <w:color w:val="000000"/>
                <w:sz w:val="16"/>
                <w:u w:color="000000"/>
              </w:rPr>
              <w:t>alkoholizmowi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93 877,49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21 245,00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8 475,47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64 157,02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</w:t>
            </w:r>
            <w:r>
              <w:rPr>
                <w:color w:val="000000"/>
                <w:sz w:val="16"/>
                <w:u w:color="000000"/>
              </w:rPr>
              <w:t>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1 700 500,00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1 629 112,64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394 793,76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400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394 793,76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przeciwdziałania przemocy w rodzinie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6 654,00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zdrowotne opłacane za osoby pobierające niektóre świadczenia z pomocy społecznej, niektóre świadczenia rodzinne oraz za osoby </w:t>
            </w:r>
            <w:r>
              <w:rPr>
                <w:color w:val="000000"/>
                <w:sz w:val="16"/>
                <w:u w:color="000000"/>
              </w:rPr>
              <w:t>uczestniczące w zajęciach w centrum integracji społecznej.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268 </w:t>
            </w:r>
            <w:r>
              <w:rPr>
                <w:color w:val="000000"/>
                <w:sz w:val="16"/>
                <w:u w:color="000000"/>
              </w:rPr>
              <w:t>930,00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237 667,16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268 930,00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237 667,16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Dodatki mieszkaniowe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4 330,95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4 330,95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204 228,00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201 247,92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Zwrot dotacji oraz </w:t>
            </w:r>
            <w:r>
              <w:rPr>
                <w:color w:val="000000"/>
                <w:sz w:val="16"/>
                <w:u w:color="000000"/>
              </w:rPr>
              <w:t>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3 624,00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197 623,92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641 070,00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626 657,80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422 438,00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421 446,99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26 </w:t>
            </w:r>
            <w:r>
              <w:rPr>
                <w:color w:val="000000"/>
                <w:sz w:val="16"/>
                <w:u w:color="000000"/>
              </w:rPr>
              <w:t>770,30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72 720,68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4 632,19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18 441,50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30 011,73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1 608,27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25 444,08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</w:t>
            </w:r>
            <w:r>
              <w:rPr>
                <w:color w:val="000000"/>
                <w:sz w:val="16"/>
                <w:u w:color="000000"/>
              </w:rPr>
              <w:t xml:space="preserve">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1 075,70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10 967,36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 </w:t>
            </w:r>
            <w:r>
              <w:rPr>
                <w:color w:val="000000"/>
                <w:sz w:val="16"/>
                <w:u w:color="000000"/>
              </w:rPr>
              <w:t>220,00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81 547,80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Pomoc materialna dla uczniów o charakterze </w:t>
            </w:r>
            <w:r>
              <w:rPr>
                <w:color w:val="000000"/>
                <w:sz w:val="16"/>
                <w:u w:color="000000"/>
              </w:rPr>
              <w:t>socjalnym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81 547,80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69 482,80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pomocy dla uczniów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11 230 107,54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10 728 943,91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7 054 831,00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6 960 024,92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16 546,79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</w:t>
            </w:r>
            <w:r>
              <w:rPr>
                <w:color w:val="000000"/>
                <w:sz w:val="16"/>
                <w:u w:color="000000"/>
              </w:rPr>
              <w:t>społeczne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6 922 414,00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6 836 691,55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75 284,00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75 284,00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</w:t>
            </w:r>
            <w:r>
              <w:rPr>
                <w:color w:val="000000"/>
                <w:sz w:val="16"/>
                <w:u w:color="000000"/>
              </w:rPr>
              <w:t>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1 889,00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1 889,00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6 256,00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6 256,00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odsetki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1 369,58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>
        <w:trPr>
          <w:trHeight w:val="8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rodzinne, świadczenie z funduszu </w:t>
            </w:r>
            <w:r>
              <w:rPr>
                <w:color w:val="000000"/>
                <w:sz w:val="16"/>
                <w:u w:color="000000"/>
              </w:rPr>
              <w:t>alimentacyjnego oraz składki na ubezpieczenia emerytalne i rentowe z ubezpieczenia społecznego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3 759 000,00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3 365 688,83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</w:t>
            </w:r>
            <w:r>
              <w:rPr>
                <w:color w:val="000000"/>
                <w:sz w:val="16"/>
                <w:u w:color="000000"/>
              </w:rPr>
              <w:t xml:space="preserve">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5 349,53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3 516 620,00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3 148 712,61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67 866,33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Dodatkowe wynagrodzenie </w:t>
            </w:r>
            <w:r>
              <w:rPr>
                <w:color w:val="000000"/>
                <w:sz w:val="16"/>
                <w:u w:color="000000"/>
              </w:rPr>
              <w:t>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6 235,00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6 234,24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139 380,00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128 898,28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602,58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492,00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4 541,28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odsetki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Karta Dużej Rodziny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7 267,90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7 267,90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405 900,00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395 962,26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350 400,00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7 769,00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1 393,01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190,34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</w:t>
            </w:r>
            <w:r>
              <w:rPr>
                <w:color w:val="000000"/>
                <w:sz w:val="16"/>
                <w:u w:color="000000"/>
              </w:rPr>
              <w:t>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1 069,00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959,65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33 882,26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1 771 250,00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1 649 792,76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142 798,52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142 798,52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960 643,03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55 844,80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4 304,90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4100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Wynagrodzenia </w:t>
            </w:r>
            <w:r>
              <w:rPr>
                <w:color w:val="000000"/>
                <w:sz w:val="16"/>
                <w:u w:color="000000"/>
              </w:rPr>
              <w:t>agencyjno-prowizyjne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26 565,16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10 128,03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1 451,10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861 926,32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129,98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Oświetlenie ulic, placów i dróg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528 310,00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450 925,24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463 310,00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396 436,24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</w:t>
            </w:r>
            <w:r>
              <w:rPr>
                <w:color w:val="000000"/>
                <w:sz w:val="16"/>
                <w:u w:color="000000"/>
              </w:rPr>
              <w:t xml:space="preserve"> 489,00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124 940,00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95 425,97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39 867,60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6 451,54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</w:t>
            </w:r>
            <w:r>
              <w:rPr>
                <w:color w:val="000000"/>
                <w:sz w:val="16"/>
                <w:u w:color="000000"/>
              </w:rPr>
              <w:t>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8 548,00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7 917,79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777,65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35 065,42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4 441,65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904,32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521 001,00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455 077,32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Biblioteki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samorządowej instytucji kultury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Pozostała </w:t>
            </w:r>
            <w:r>
              <w:rPr>
                <w:color w:val="000000"/>
                <w:sz w:val="16"/>
                <w:u w:color="000000"/>
              </w:rPr>
              <w:t>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328 077,32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</w:t>
            </w:r>
          </w:p>
        </w:tc>
      </w:tr>
      <w:tr w:rsidR="00724748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z budżetu jednostki samorządu terytorialnego, udzielone w trybie art. 221 ustawy, na finansowanie lub dofinansowanie zadań zleconych do realizacji organizacjom prowadzącym działalność pożytku </w:t>
            </w:r>
            <w:r>
              <w:rPr>
                <w:color w:val="000000"/>
                <w:sz w:val="16"/>
                <w:u w:color="000000"/>
              </w:rPr>
              <w:t>publicznego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1 949,40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11 400,00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20 175,71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38 </w:t>
            </w:r>
            <w:r>
              <w:rPr>
                <w:color w:val="000000"/>
                <w:sz w:val="16"/>
                <w:u w:color="000000"/>
              </w:rPr>
              <w:t>299,32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43 612,03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190 640,85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10 183,20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10 182,21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</w:t>
            </w:r>
            <w:r>
              <w:rPr>
                <w:color w:val="000000"/>
                <w:sz w:val="16"/>
                <w:u w:color="000000"/>
              </w:rPr>
              <w:t>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926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fizyczna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58 764,02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kultury fizycznej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58 764,02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12 177,77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</w:t>
            </w:r>
          </w:p>
        </w:tc>
      </w:tr>
      <w:tr w:rsidR="00724748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40 415,25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>
        <w:trPr>
          <w:trHeight w:val="109"/>
        </w:trPr>
        <w:tc>
          <w:tcPr>
            <w:tcW w:w="17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>
        <w:trPr>
          <w:trHeight w:val="342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 wydatki bieżące: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30 147 116,77</w:t>
            </w: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28 056 917,18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</w:t>
            </w:r>
          </w:p>
        </w:tc>
      </w:tr>
      <w:tr w:rsidR="00724748">
        <w:trPr>
          <w:trHeight w:val="16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MAJĄTKOWE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>
        <w:trPr>
          <w:trHeight w:val="10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3 372 163,00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3 367 166,38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3 372 163,00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3 367 166,38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2 017 170,00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2 012 174,17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Wydatki </w:t>
            </w:r>
            <w:r>
              <w:rPr>
                <w:color w:val="000000"/>
                <w:sz w:val="16"/>
                <w:u w:color="000000"/>
              </w:rPr>
              <w:t>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1 337 353,00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1 337 352,21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5 015 976,14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5 015 973,61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10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67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celowa na pomoc finansową udzielaną między jednostkami </w:t>
            </w:r>
            <w:r>
              <w:rPr>
                <w:color w:val="000000"/>
                <w:sz w:val="16"/>
                <w:u w:color="000000"/>
              </w:rPr>
              <w:t>samorządu terytorialnego na dofinansowanie własnych zadań inwestycyjnych i zakupów inwestycyjnych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4 211 509,14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4 211 509,14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</w:t>
            </w:r>
            <w:r>
              <w:rPr>
                <w:color w:val="000000"/>
                <w:sz w:val="16"/>
                <w:u w:color="000000"/>
              </w:rPr>
              <w:t>506,61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</w:t>
            </w:r>
            <w:r>
              <w:rPr>
                <w:b/>
                <w:color w:val="000000"/>
                <w:sz w:val="16"/>
                <w:u w:color="000000"/>
              </w:rPr>
              <w:t> ochrona przeciwpożarowa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Policji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625 664,00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625 117,59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614 664,00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614 662,59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166 173,00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166 173,00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157 132,00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157 131,28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10 455,00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10 455,00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15 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195 877,50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66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Oświetlenie </w:t>
            </w:r>
            <w:r>
              <w:rPr>
                <w:color w:val="000000"/>
                <w:sz w:val="16"/>
                <w:u w:color="000000"/>
              </w:rPr>
              <w:t>ulic, placów i dróg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>
        <w:trPr>
          <w:trHeight w:val="255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 wydatki majątkowe: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9 936 298,14</w:t>
            </w: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9 830 745,45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99</w:t>
            </w:r>
          </w:p>
        </w:tc>
      </w:tr>
      <w:tr w:rsidR="00724748">
        <w:trPr>
          <w:trHeight w:val="255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40 083 414,91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37 887 662,63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95</w:t>
            </w:r>
          </w:p>
        </w:tc>
      </w:tr>
    </w:tbl>
    <w:p w:rsidR="00A77B3E" w:rsidRDefault="0096481F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opisowe z wykonania budżetu Gminy Zambrów w 2018 r.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na rok 2018 uchwalono w dniu 19 grudnia 2017 r. uchwałą Nr </w:t>
      </w:r>
      <w:r>
        <w:rPr>
          <w:color w:val="000000"/>
          <w:u w:color="000000"/>
        </w:rPr>
        <w:t>137/XXXIV/17 Rady Gminy Zambrów, gdzie przyjęto plan dochodów w kwocie 34.240.000,00 zł i plan wydatków 39.120.000,00 zł oraz plan przychodów w kwocie 4.880.000,00 zł. Po dokonanych zmianach w efekcie podjęcia 8 uchwał i 15 zarządzeń, według stanu na dzień</w:t>
      </w:r>
      <w:r>
        <w:rPr>
          <w:color w:val="000000"/>
          <w:u w:color="000000"/>
        </w:rPr>
        <w:t xml:space="preserve"> 31.12.2018 r. plan oraz wykonanie dochodów jak i wydatków ukształtował się na poziomie wskazanym w załączniku Nr 1 i 2 do niniejszego Zarządzenia.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według działów przedstawia się następująco: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</w:t>
      </w:r>
      <w:r>
        <w:rPr>
          <w:color w:val="000000"/>
          <w:u w:color="000000"/>
        </w:rPr>
        <w:t xml:space="preserve">no w kwocie 894.976,65 zł co stanowi 100 % planu. Dochody pochodziły z następujących źródeł: dotacji na zwrot producentom rolnym podatku akcyzowego zawartego w cenie paliwa 864.797,07 zł, zwrotu z ZWKiEC z Wysokiego Mazowiecka za zużytą w roku ubiegłym na </w:t>
      </w:r>
      <w:r>
        <w:rPr>
          <w:color w:val="000000"/>
          <w:u w:color="000000"/>
        </w:rPr>
        <w:t>przepompowni energię elektryczną 353,38 zł . Otrzymano również częściowe dofinansowanie z tytułu realizacji projektu pn. „Budowa stacji uzdatniania wody wraz z infrastrukturą towarzyszącą w miejscowości Łosie-Dołęgi” w ramach PROW 2014-2020 w kwocie 29.826</w:t>
      </w:r>
      <w:r>
        <w:rPr>
          <w:color w:val="000000"/>
          <w:u w:color="000000"/>
        </w:rPr>
        <w:t>,20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020  Leśnictwo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100  % a pochodzą one z tytułu czynszu dzierżawnego opłacanego przez koła łowieckie posiadające tereny łowieckie na terenie gminy – 3.510,40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100 Górnictwo i kopalnictwo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 -</w:t>
      </w:r>
      <w:r>
        <w:rPr>
          <w:color w:val="000000"/>
          <w:u w:color="000000"/>
        </w:rPr>
        <w:t xml:space="preserve"> 27.258,74 zł z tytułu opłaty eksploatacyjnej od zadeklarowanej ilości wydobytej kopaliny ze złóż zlokalizowanych na terenie gminy.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600 Transport i łączność  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zrealizowano w 100 %, z tytułu otrzymanej dotacji celowej z budżetu Województwa </w:t>
      </w:r>
      <w:r>
        <w:rPr>
          <w:color w:val="000000"/>
          <w:u w:color="000000"/>
        </w:rPr>
        <w:t>Podlaskiego na modernizację drogi dojazdowej do gruntów rolnych o długości 885 m położonej w obrębie wsi Grochy Łętownica – 65.000,00 zł oraz dotacji ze środków budżetu państwa w ramach „Rządowego Programu na rzecz Rozwoju oraz Konkurencyjności Regionów po</w:t>
      </w:r>
      <w:r>
        <w:rPr>
          <w:color w:val="000000"/>
          <w:u w:color="000000"/>
        </w:rPr>
        <w:t>przez Wsparcie Lokalnej Infrastruktury Drogowej” na rozbudowę i przebudowę drogi gminnej w miejscowości Szeligi-Leśnica w kwocie522.524,14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95 % w stosunku do planu. Otrzymano opłatę roczną za oddane w </w:t>
      </w:r>
      <w:r>
        <w:rPr>
          <w:color w:val="000000"/>
          <w:u w:color="000000"/>
        </w:rPr>
        <w:t>użytkowanie wieczyste 7,1597 ha gruntów gminnych – 12.871,02 zł, dochody z najmu nieruchomości – 61.015,79 zł, dochody z tytułu zwrotu kosztów rozgraniczenia prywatnych działek – 19.265,00 zł oraz odsetki od nieterminowych wpłat należności – 139,62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</w:t>
      </w:r>
      <w:r>
        <w:rPr>
          <w:b/>
          <w:color w:val="000000"/>
          <w:u w:color="000000"/>
        </w:rPr>
        <w:t xml:space="preserve"> Działalność usługowa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na utrzymanie cmentarzy wojennych.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zrealizowano w 99 %. Otrzymano dotację na realizację zadań zleconych z zakresu spraw obywatelskich oraz pozostałych zadań – 39.646,99 zł, odsetek od</w:t>
      </w:r>
      <w:r>
        <w:rPr>
          <w:color w:val="000000"/>
          <w:u w:color="000000"/>
        </w:rPr>
        <w:t xml:space="preserve"> środków zgromadzonych na rachunku jednostki – 2.312,54 zł, dochody za udostępnianie danych osobowych – 63,55 zł, prowizja za terminowe regulowanie zobowiązań podatkowych – 678,00 zł,  naliczone kary za nieterminowe wykonanie umów – 27.098,11 zł, wpłacone </w:t>
      </w:r>
      <w:r>
        <w:rPr>
          <w:color w:val="000000"/>
          <w:u w:color="000000"/>
        </w:rPr>
        <w:t>odszkodowania za szkody wyrządzone w majątku – 5.385,36 zł, wpłacona grzywna za niedopełnienie obowiązku szkolnego – 1.179,60 zł, za udostępnienie dokumentacji – 201,00 zł, zwrot za zużytą przez wykonawców energię elektryczną na inwestycjach – 777,39 zł, z</w:t>
      </w:r>
      <w:r>
        <w:rPr>
          <w:color w:val="000000"/>
          <w:u w:color="000000"/>
        </w:rPr>
        <w:t xml:space="preserve">atrzymano wadium na przetarg – 6.005,87 zł, za sprzedany złom – 1.164,00 zł. Otrzymano dofinansowanie w kwocie  18.239,79 zł w ramach Programu </w:t>
      </w:r>
      <w:r>
        <w:rPr>
          <w:color w:val="000000"/>
          <w:u w:color="000000"/>
        </w:rPr>
        <w:lastRenderedPageBreak/>
        <w:t>Operacyjnego Pomoc Techniczna 2014-2020 do zrealizowanego w 2017 r. projektu pn „Opracowanie Lokalnego Programu R</w:t>
      </w:r>
      <w:r>
        <w:rPr>
          <w:color w:val="000000"/>
          <w:u w:color="000000"/>
        </w:rPr>
        <w:t>ewitalizacji dla Gminy Zambrów”.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Krajowego Biura Wyborczego na aktualizację stałego rejestru wyborców – 1.790,00zł oraz na przeprowadzenie wyborów do rad gmin, rad powiatów i sejmików woje</w:t>
      </w:r>
      <w:r>
        <w:rPr>
          <w:color w:val="000000"/>
          <w:u w:color="000000"/>
        </w:rPr>
        <w:t>wództw, wybory wójtów, burmistrzów i prezydentów miast  - 113.223,02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 z tytułu  otrzymanej dotacji z Urzędu Marszałkowskiego na dofinansowanie zakupu sprzętu ratowniczo-</w:t>
      </w:r>
      <w:r>
        <w:rPr>
          <w:color w:val="000000"/>
          <w:u w:color="000000"/>
        </w:rPr>
        <w:t>gaśniczego i umundurowania dla OSP  – 10.000,00 zł, dotacji z WFOŚiGW w kwocie 12.000,00 zł na dofinansowanie zakupu zestawów ratownictwa medycznego dla OSP Łady Borowe, Przeździecko Mroczki, Stary Skarżyn i Tabędz oraz dofinansowanie ze środków Funduszu P</w:t>
      </w:r>
      <w:r>
        <w:rPr>
          <w:color w:val="000000"/>
          <w:u w:color="000000"/>
        </w:rPr>
        <w:t>omocy Pokrzywdzonym oraz Pomocy Postpenitencjarnej – Funduszu Sprawiedliwości w kwocie 74.222,00 zł na zakup wyposażenia i urządzeń ratownictwa niezbędnych do udzielania pomocy poszkodowanym bezpośrednio na miejscu popełnienia przestępstwa.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756 Dochody od </w:t>
      </w:r>
      <w:r>
        <w:rPr>
          <w:b/>
          <w:color w:val="000000"/>
          <w:u w:color="000000"/>
        </w:rPr>
        <w:t>osób prawnych, od osób fizycznych i od innych jednostek nieposiadających osobowości prawnej oraz wydatki związane z ich poborem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zrealizowano w 99 % z tytułu podatków i opłat lokalnych wraz z odsetkami i kosztami upomnień – 8.990.097,56 zł, dochody </w:t>
      </w:r>
      <w:r>
        <w:rPr>
          <w:color w:val="000000"/>
          <w:u w:color="000000"/>
        </w:rPr>
        <w:t>przekazywane przez urzędy skarbowe- 515.370,79 zł, oraz udziały w podatku dochodowym od osób fizycznych i prawnych  – 5.292.526,81 zł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758 Różne rozliczenia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100 %. Część oświatowa subwencji ogólnej – 4.687.868,00 zł, część wyrównawcza</w:t>
      </w:r>
      <w:r>
        <w:rPr>
          <w:color w:val="000000"/>
          <w:u w:color="000000"/>
        </w:rPr>
        <w:t xml:space="preserve"> subwencji ogólnej – 1.923.937,00 zł oraz odsetki od lokowania wolnych środków budżetu – 20.519,57 zł oraz wpływy z opłaty produktowej 39,52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96 % z tytułu najmu lokali mieszkalnych – 28.254,06 zł, odsetek</w:t>
      </w:r>
      <w:r>
        <w:rPr>
          <w:color w:val="000000"/>
          <w:u w:color="000000"/>
        </w:rPr>
        <w:t xml:space="preserve"> od środków zgromadzonych na rachunkach jednostek – 583,18 zł, dotacji na zakup podręczników – 56.944,09 zł, dotacji przedszkolnej – 137.000,00 zł, dotacji na zakup nowości do bibliotek – 4.000,00 zł, na aktywną tablicę – 13.600,00 zł ,dotacji w kwocie 10.</w:t>
      </w:r>
      <w:r>
        <w:rPr>
          <w:color w:val="000000"/>
          <w:u w:color="000000"/>
        </w:rPr>
        <w:t>000,00 zł w ramach programu wieloletniego pod nazwą „Niepodległa” na przygotowanie i przeprowadzenie działań związanych z obchodami setnej rocznicy odzyskania przez Polskę niepodległości, zwrotu kosztów utrzymania dzieci z terenu innych gmin w oddziale prz</w:t>
      </w:r>
      <w:r>
        <w:rPr>
          <w:color w:val="000000"/>
          <w:u w:color="000000"/>
        </w:rPr>
        <w:t xml:space="preserve">edszkolnym SP w Wiśniewie – 14.246,61 zł. Kwota 291.358,31 zł otrzymano refundację wydatków poniesionych w 2017 r. na termomodernizację budynku szkoły w Porytem Jabłoni. Z tytułu organizacji gminnego przedszkola uzyskano dochód z tytułu wpływów z opłat za </w:t>
      </w:r>
      <w:r>
        <w:rPr>
          <w:color w:val="000000"/>
          <w:u w:color="000000"/>
        </w:rPr>
        <w:t>korzystanie z wychowania przedszkolnego i wyżywienia – 26.908,00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95% z tytułu otrzymanych dotacji na opłacenie składki zdrowotnej za podopiecznych – 23.761,05 zł, na wypłatę zasiłków okresowych i stały</w:t>
      </w:r>
      <w:r>
        <w:rPr>
          <w:color w:val="000000"/>
          <w:u w:color="000000"/>
        </w:rPr>
        <w:t>ch – 396.091,08 zł, na dofinansowanie kosztów funkcjonowania GOPS – 103.658,34 zł, na realizację programu Pomoc Państwa w zakresie dożywiania – 80.000,00 zł, zwrot przez podopiecznego nienależnie opłaconych kosztów pobytu w DPS – 823,96 zł, odsetki od środ</w:t>
      </w:r>
      <w:r>
        <w:rPr>
          <w:color w:val="000000"/>
          <w:u w:color="000000"/>
        </w:rPr>
        <w:t>ków zgromadzonych na rachunku 1.135,96 zł. Zwrócono nienależnie pobrany zasiłek stały z lat ubiegłych – 4.228,00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na wypłatę stypendiów socjalnych oraz dofinansowanie zakupu podręczników.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trzymano dotację na wypłatę świadczenia wychowawczego 6.942.108,55 zł, na wypłatę świadczeń rodzinnych i funduszu alimentacyjnego – 3.359.868,60 zł oraz na realizację zadań w zakresie Karty Dużej Rodziny – 235,75 zł. Zwrócono nienależnie pobrane świadczeni</w:t>
      </w:r>
      <w:r>
        <w:rPr>
          <w:color w:val="000000"/>
          <w:u w:color="000000"/>
        </w:rPr>
        <w:t>a wraz z odsetkami na łączną kwotę 30.258,96 zł. Otrzymano również dotację na realizację zadań z zakresu wspierania rodziny i koszty obsługi – 362.080,00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900 Gospodarka komunalna i ochrona środowiska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Dochody zrealizowano w 97 %. Z tytułu opłaty śmiecio</w:t>
      </w:r>
      <w:r>
        <w:rPr>
          <w:color w:val="000000"/>
          <w:u w:color="000000"/>
        </w:rPr>
        <w:t>wej, kosztów upomnień i odsetek – 838.534,97 zł oraz z tytułu opłaty za korzystanie ze środowiska – 320.274,28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100%. Na organizację święta Gminy Zambrów Otrzymano darowizny– 58.905,00 </w:t>
      </w:r>
      <w:r>
        <w:rPr>
          <w:color w:val="000000"/>
          <w:u w:color="000000"/>
        </w:rPr>
        <w:t>zł oraz dofinansowanie w kwocie 6.000,00 zł w ramach Planu Działania Krajowej Sieci Obszarów Wiejskich na lata 2014-2020. Na remont świetlicy wiejskiej w miejscowości Konopki Jałbrzyków-Stok pozyskano dotację ze środków budżetu województwa podlaskiego – 5.</w:t>
      </w:r>
      <w:r>
        <w:rPr>
          <w:color w:val="000000"/>
          <w:u w:color="000000"/>
        </w:rPr>
        <w:t>349,99 zł oraz sołectwo wpłaciło kwotę 1.000,00 zł. Z tytułu realizacji w 2017 r. projektu „Wyposażenie placów zabaw w miejscowościach Grochy Pogorzele, Krajewo Ćwikły i Bacze Mokre” otrzymano dofinansowanie w kwocie 68.353,00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</w:t>
      </w:r>
      <w:r>
        <w:rPr>
          <w:color w:val="000000"/>
          <w:u w:color="000000"/>
        </w:rPr>
        <w:t>strukturze dochodów wg działów mają podatki i opłaty lokalne, dochody realizowane przez urzędy skarbowe oraz udziały w podatku dochodowym od osób fizycznych i prawnych (40%). W następnej kolejności (31 %) jest dział Rodzina i Pomoc społeczna. Trzecie miejs</w:t>
      </w:r>
      <w:r>
        <w:rPr>
          <w:color w:val="000000"/>
          <w:u w:color="000000"/>
        </w:rPr>
        <w:t>ce (18 %) mają subwencje oświatowa i wyrównawcza. Pozostałe działy stanowią wielkości rzędu 1-2%.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Realizacja dochodów przebiegła zgodnie z uchwalonym planem na co wskazuje wysoki procent wykonania (98%). Dochody w stosunku do roku ubiegłego wzrosły o 2% </w:t>
      </w:r>
      <w:r>
        <w:rPr>
          <w:color w:val="000000"/>
          <w:u w:color="000000"/>
        </w:rPr>
        <w:t>przy zwiększeniu dochodów bieżących głównie z tytułu wzrostu udziałów w podatku dochodowym od osób fizycznych, subwencji oraz podatków lokalnych oraz znacznym spadku dochodów majątkowych.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words" w:color="000000"/>
        </w:rPr>
        <w:t>Realizacja wydatków bieżących według działów przedstawia się następu</w:t>
      </w:r>
      <w:r>
        <w:rPr>
          <w:i/>
          <w:color w:val="000000"/>
          <w:u w:val="words" w:color="000000"/>
        </w:rPr>
        <w:t>jąco: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działu zrealizowano w 97 % w stosunku do planu. W tym przekazano dotację dla Gminnej Spółki Wodnej – 60.000,00 zł, bieżące koszty funkcjonowania przepompowni ścieków w Cieciorkach i Woli Zambrowskiej (energia</w:t>
      </w:r>
      <w:r>
        <w:rPr>
          <w:color w:val="000000"/>
          <w:u w:color="000000"/>
        </w:rPr>
        <w:t>, monitoring) – 1.367,49 zł, opłacono za odłów i umieszczenie bezdomnych psów w schronisku – 89.648,28 zł, uiszczono składkę na rzecz Izb Rolniczych – 16.095,99 zł, wypłacono akcyzę – 864.797,07 zł. Przekazano Gminie Kołaki Kościelne środki stanowiące poło</w:t>
      </w:r>
      <w:r>
        <w:rPr>
          <w:color w:val="000000"/>
          <w:u w:color="000000"/>
        </w:rPr>
        <w:t>wę wartości remontu hydroforni w miejscowości Zanie Leśnica, której Gmina Zambrów jest współwłaścicielem – 99.033,45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600 Transport i łączność  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zrealizowane zostały w 92 %. Kwotę 20.461,45 zł przeznaczono na zakup znaków drogowych, luster, rur </w:t>
      </w:r>
      <w:r>
        <w:rPr>
          <w:color w:val="000000"/>
          <w:u w:color="000000"/>
        </w:rPr>
        <w:t>i cementu do montowania znaków oraz tabliczek z nazwami ulic w Długoborzu,  progów zwalniających i materiałów do remontu przystanków. Kwotę     393.466,87 zł przeznaczono na bieżące remonty na drogach, głównie żwirowanie i profilowanie. Wykonano również re</w:t>
      </w:r>
      <w:r>
        <w:rPr>
          <w:color w:val="000000"/>
          <w:u w:color="000000"/>
        </w:rPr>
        <w:t>monty przy zastosowaniu emulsji asfaltowej i masy mineralnej. Za odśnieżanie dróg gminnych zapłacono 65.242,50 zł. Koszenie poboczy – 10.800,00 zł. Opłacono również za montaż barier w Nowym Skarżynie – 31.611,00 zł, przeglądy roczne dróg i mostów – 9.471,0</w:t>
      </w:r>
      <w:r>
        <w:rPr>
          <w:color w:val="000000"/>
          <w:u w:color="000000"/>
        </w:rPr>
        <w:t>0 zł, mechaniczne zamiatanie dróg – 8.748,00 zł, podziały działek i geodezyjne wyznaczanie pasa drogi – 11.400,00 zł Opłacono za umieszczenie urządzeń wodociągowych w pasie dróg krajowych i powiatowych – 8.674,60 zł. Wypłacono odszkodowania za grunty przej</w:t>
      </w:r>
      <w:r>
        <w:rPr>
          <w:color w:val="000000"/>
          <w:u w:color="000000"/>
        </w:rPr>
        <w:t>ęte pod drogi w miejscowościach Nagórki Jabłoń, Zbrzeźnica, Pstrągi Gniewoty, Poryte Jabłoń – 175.316,10.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wydatków zrealizowano w 70 %. Opłacono za energię elektryczną zużytą w lokalu socjalnym w Czerwonym Borze 399,86 zł, </w:t>
      </w:r>
      <w:r>
        <w:rPr>
          <w:color w:val="000000"/>
          <w:u w:color="000000"/>
        </w:rPr>
        <w:t>za  rozgraniczenia i wyceny działek, opłaty sądowe, założenie ksiąg wieczystych nieruchomości  – 53.430,80 zł, za scalenie gruntów na terenie miejscowości Nagórki Jabłoń, Cieciorki i Klimasze – 67.900,00 zł, za przeprowadzoną inwentaryzację nieruchomości o</w:t>
      </w:r>
      <w:r>
        <w:rPr>
          <w:color w:val="000000"/>
          <w:u w:color="000000"/>
        </w:rPr>
        <w:t xml:space="preserve">raz zbiorników bezodpływowych – 54.274,00 zł, przygotowanie pomieszczenia socjalnego  - 5.550,00 zł. Opłacono czynsze za trzy mieszkania  - 12.111,06 zł. Wniesiono opłaty za użytkowanie gruntów pokrytych wodami oraz za użytkowanie gruntów Skarbu Państwa – </w:t>
      </w:r>
      <w:r>
        <w:rPr>
          <w:color w:val="000000"/>
          <w:u w:color="000000"/>
        </w:rPr>
        <w:t>9.769,37 zł. Wypłacono odszkodowanie oraz koszty sądowe za przebywanie mieszkańca w lokalu po dokonaniu prawnej eksmisji – 9.268,68 zł.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zrealizowano w 78 %. Opłacono za opracowanie miejscowego planu zagospodarowania p</w:t>
      </w:r>
      <w:r>
        <w:rPr>
          <w:color w:val="000000"/>
          <w:u w:color="000000"/>
        </w:rPr>
        <w:t>rzestrzennego w miejscowościach Pstrągi Gniewoty, Długobórz Drugi i Czerwony Bór. Wykonano prace porządkowe na cmentarzach wojennych co w całości sfinansowano z dotacji – 2.500,00 zł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Wydatki na administrację zrealizowano w 96 % </w:t>
      </w:r>
      <w:r>
        <w:rPr>
          <w:color w:val="000000"/>
          <w:u w:color="000000"/>
        </w:rPr>
        <w:t>i związane one były: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utrzymaniem stanowiska pracy realizującego zadania z zakresu administracji rządowej – 151.844,41 zł,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diety Rady i koszty obsługi – 190.612,61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funkcjonowanie administracji – 2.795.515,65 zł w tym wynagrodzenia i pochodne  (2.</w:t>
      </w:r>
      <w:r>
        <w:rPr>
          <w:color w:val="000000"/>
          <w:u w:color="000000"/>
        </w:rPr>
        <w:t>172.989,81 zł)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promocja gminy – 55.548,81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prowizja i diety sołtysów – 178.094,35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publikacja wieści gminnych – 13.705,20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nagrody i organizacja imprez okolicznościowych – 25.015,87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wy</w:t>
      </w:r>
      <w:r>
        <w:rPr>
          <w:color w:val="000000"/>
          <w:u w:color="000000"/>
        </w:rPr>
        <w:t>datkowano na aktualizację stałego rejestru wyborców – 1.790,00zł oraz na organizację wyborów samorządowych – 113.223,02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92 % i przekazano kwotę 12.175,00 zł na Fundusz Wsparc</w:t>
      </w:r>
      <w:r>
        <w:rPr>
          <w:color w:val="000000"/>
          <w:u w:color="000000"/>
        </w:rPr>
        <w:t>ia Policji z przeznaczeniem  na dodatkowe patrole na terenie gminy. Dla Komendy Powiatowej Państwowej Straży Pożarnej przekazano dofinansowanie w kwocie 20.000,00 zł na remont podnośnika. Na bieżące koszty funkcjonowania 11 jednostek Ochotniczych Straży Po</w:t>
      </w:r>
      <w:r>
        <w:rPr>
          <w:color w:val="000000"/>
          <w:u w:color="000000"/>
        </w:rPr>
        <w:t>żarnych wydatkowano kwotę 486.172,24 zł zł w tym wypłacono ekwiwalenty strażakom za udział w akcjach ratowniczo-gaśniczych – 55.564,74 zł, wypłacono wynagrodzenie kierowcom wozów strażackich – 107.574,87 zł, badania lekarskie i psychologiczne – 11.897,00 z</w:t>
      </w:r>
      <w:r>
        <w:rPr>
          <w:color w:val="000000"/>
          <w:u w:color="000000"/>
        </w:rPr>
        <w:t>ł, naprawy sprzętu, okresowe przeglądy – 28.267,43 zł, zakup paliwa, energii elektrycznej, części zamiennych oraz niezbędnego wyposażenia OSP wraz z umundurowaniem – 228.259,46 zł, ubezpieczenie samochodów i strażaków – 54.608,74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757 Obsługa długu publ</w:t>
      </w:r>
      <w:r>
        <w:rPr>
          <w:b/>
          <w:color w:val="000000"/>
          <w:u w:color="000000"/>
        </w:rPr>
        <w:t>icznego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Zapłacono odsetki w kwocie 1.543,03 zł od pożyczki zaciągniętej na wyprzedzające finansowanie kosztów kwalifikowalnych zadania pn. „budowa stacji uzdatniania wody w miejscowości Łosie Dołęgi”.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758 </w:t>
      </w:r>
      <w:r>
        <w:rPr>
          <w:b/>
          <w:color w:val="000000"/>
          <w:u w:color="000000"/>
        </w:rPr>
        <w:tab/>
        <w:t xml:space="preserve">Różne rozliczenia 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planie pozostała kwota </w:t>
      </w:r>
      <w:r>
        <w:rPr>
          <w:color w:val="000000"/>
          <w:u w:color="000000"/>
        </w:rPr>
        <w:t>186.100,00 zł niewykorzystanych środków na rezerwę na zarządzanie kryzysowe i rezerwę ogólną.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92 %. Na bieżące funkcjonowanie sześciu szkół podstawowych wydatkowano łącznie 5.330.755,57 zł a na oddział</w:t>
      </w:r>
      <w:r>
        <w:rPr>
          <w:color w:val="000000"/>
          <w:u w:color="000000"/>
        </w:rPr>
        <w:t>y przedszkolne funkcjonujące w tych szkołach 555.599,39 zł. Największym wydatkiem były wynagrodzenia nauczycieli i obsługi wraz z pochodnymi i odpisem na ZFŚS – 5.048.590,16 zł. Pozostałe bieżące koszty to głównie zakup oleju opałowego, materiałów remontow</w:t>
      </w:r>
      <w:r>
        <w:rPr>
          <w:color w:val="000000"/>
          <w:u w:color="000000"/>
        </w:rPr>
        <w:t xml:space="preserve">ych, art. biurowych i pomocy dydaktycznych, energii elektrycznej, opłacenie rozmów telefonicznych czy usług remontowych. W 2018 r. Gmina Zambrów otworzyła w wynajmowanym lokalu własne przedszkole, którego koszty przygotowania i funkcjonowania przez cztery </w:t>
      </w:r>
      <w:r>
        <w:rPr>
          <w:color w:val="000000"/>
          <w:u w:color="000000"/>
        </w:rPr>
        <w:t>miesiące wyniosły 263.844,10 zł. Opłacono koszty pobytu dzieci, zamieszkałych na terenie gminy Zambrów, w przedszkolach prowadzonych przez inne jednostki samorządu terytorialnego – 288.837,86 zł. Udzielono dotacji dla punktu przedszkolnego prowadzonego w C</w:t>
      </w:r>
      <w:r>
        <w:rPr>
          <w:color w:val="000000"/>
          <w:u w:color="000000"/>
        </w:rPr>
        <w:t>zerwonym Borze przez Fundację Dialog – 65.078,21 zł. Dowożenie uczniów do szkół  – 560.370,90 zł. Zakup podręczników dla uczniów w całości sfinansowany z dotacji to kwota 56.746,09 zł. Ze środków programu wieloletniego pod nazwą „Niepodległa”  przygotowano</w:t>
      </w:r>
      <w:r>
        <w:rPr>
          <w:color w:val="000000"/>
          <w:u w:color="000000"/>
        </w:rPr>
        <w:t xml:space="preserve"> w SP w Starym Zakrzewie uroczystości związane z obchodami setnej rocznicy odzyskania przez Polskę niepodległości – 12.500,00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851 Ochrona zdrowia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88 %. Na realizację Gminnego Programu Rozwiązywania Problemów Alkoholowych wy</w:t>
      </w:r>
      <w:r>
        <w:rPr>
          <w:color w:val="000000"/>
          <w:u w:color="000000"/>
        </w:rPr>
        <w:t>datkowano 93.877,49 zł przy wpływach z koncesji 87.839,75 zł. Środki przeznaczono na: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diety za posiedzenia członków GKRPA – 21.245,00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zakup artykułów na organizację imprez dla dzieci z rodzin dysfunkcyjnych – 8.475,47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przewóz dzieci na obóz </w:t>
      </w:r>
      <w:r>
        <w:rPr>
          <w:color w:val="000000"/>
          <w:u w:color="000000"/>
        </w:rPr>
        <w:t>sportowy – 1.080,00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organizacji kolonii zimowych – 4.000,00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przeprowadzenie programów profilaktycznych w szkołach – 2.100,00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dla członków GKRPA i sprzedawców – 3.500,00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zakupiono bilety wstępu do parku rozrywki – 18.000,00</w:t>
      </w:r>
      <w:r>
        <w:rPr>
          <w:color w:val="000000"/>
          <w:u w:color="000000"/>
        </w:rPr>
        <w:t>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sfinansowano wyjazd zawodników karate na mistrzostwa – 2.000,00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wynajem autokaru na wycieczki szkolne – 1.777,02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organizacja kolonii letnich dla dzieci – 9.500,00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opłacono animacje dla dzieci podczas organizacji święta gminy – 12</w:t>
      </w:r>
      <w:r>
        <w:rPr>
          <w:color w:val="000000"/>
          <w:u w:color="000000"/>
        </w:rPr>
        <w:t>.000,00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dofinansowano szkolna wycieczkę – 1.950,00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opłacono za opracowanie diagnozy lokalnych zagrożeń – 3.200,00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opłacono za badania lekarskie uzależnionych i wnioski do sądu – 4.400,00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wynajem zabawek i animacji na piknik ze s</w:t>
      </w:r>
      <w:r>
        <w:rPr>
          <w:color w:val="000000"/>
          <w:u w:color="000000"/>
        </w:rPr>
        <w:t>towarzyszeniem „Szansa” – 650,00 zł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96 %. Środki przeznaczono na: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opłacenie kosztów pobytu  podopiecznych w domach pomocy społecznej –   394.793,76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zatrudniono psychologa na konsultacje indywidualne</w:t>
      </w:r>
      <w:r>
        <w:rPr>
          <w:color w:val="000000"/>
          <w:u w:color="000000"/>
        </w:rPr>
        <w:t xml:space="preserve"> dla mieszkańców w zakresie przeciwdziałania przemocy w rodzinie – 6.654,00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składkę na ubezpieczenie zdrowotne za podopiecznych – 23.761,05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okresowe –  237.667,16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stałe – 197.623,92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</w:t>
      </w:r>
      <w:r>
        <w:rPr>
          <w:color w:val="000000"/>
          <w:u w:color="000000"/>
        </w:rPr>
        <w:t xml:space="preserve"> dodatki mieszkaniowe dla jednej osoby – 4.330,95  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łączne koszty funkcjonowania Gminnego Ośrodka Pomocy Społecznej – 626.657,80  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programu „Pomoc państwa w zakresie dożywiania” – 134.000,00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zwrócono zasiłki stałe nienależnie pobran</w:t>
      </w:r>
      <w:r>
        <w:rPr>
          <w:color w:val="000000"/>
          <w:u w:color="000000"/>
        </w:rPr>
        <w:t>e – 3.624,00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Wypłacono stypendia socjalne dla uczniów – 69.482,80 zł oraz dofinansowano zakup podręczników – 12.065,00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96 %. Wypłacono świadczenia wychowawcze na łączną kwot</w:t>
      </w:r>
      <w:r>
        <w:rPr>
          <w:color w:val="000000"/>
          <w:u w:color="000000"/>
        </w:rPr>
        <w:t>ę 6.836.691,55 zł oraz koszty obsługi 105.417,00 zł. Zwrócono nienależnie pobrane świadczenia wychowawcze z odsetkami – 17.916,37 zł. Wypłacono świadczenia rodzinne i fundusz alimentacyjny – 3.148.712,61 zł oraz koszty obsługi 211.155,99 zł. Zwrócono niena</w:t>
      </w:r>
      <w:r>
        <w:rPr>
          <w:color w:val="000000"/>
          <w:u w:color="000000"/>
        </w:rPr>
        <w:t>leżnie pobrane świadczenia rodzinne  - 5.820,23 zł. W ramach realizacji Karty Dużej Rodziny zakupiono bilety wstępu dla dzieci  - 7.267,90 zł. Wypłacono świadczenia „dobry start” – 350.400,00 zł oraz pokryto koszty obsługi – 11.680,00 zł. Opłacono pobyt dz</w:t>
      </w:r>
      <w:r>
        <w:rPr>
          <w:color w:val="000000"/>
          <w:u w:color="000000"/>
        </w:rPr>
        <w:t>iecka w rodzinie zastępczej – 33.882,26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900 Gospodarka komunalna i ochrona środowiska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działu zrealizowano w 93 %. Wykonano konserwację przydomowych oczyszczalni ścieków – 30.180,14 zł, przekazano dla ZWKiEC w Wysokiem Mazowiecku dopłatę do 1 m </w:t>
      </w:r>
      <w:r>
        <w:rPr>
          <w:color w:val="000000"/>
          <w:u w:color="000000"/>
          <w:vertAlign w:val="superscript"/>
        </w:rPr>
        <w:t xml:space="preserve">3  </w:t>
      </w:r>
      <w:r>
        <w:rPr>
          <w:color w:val="000000"/>
          <w:u w:color="000000"/>
        </w:rPr>
        <w:t xml:space="preserve">odprowadzanych ścieków – 112.618,38 zł,  koszty funkcjonowania systemu gospodarki odpadami – 960.643,03 zł,  za oświetlenie uliczne- 396.436,24 zł, za konserwację oświetlenia i usuwanie awarii – 54.489,00 zł.  Koszty funkcjonowania brygady remontowej – </w:t>
      </w:r>
      <w:r>
        <w:rPr>
          <w:color w:val="000000"/>
          <w:u w:color="000000"/>
        </w:rPr>
        <w:t>95.425,97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Wydatki zrealizowano w 87 %. Przekazano dotację podmiotową dla Gminnej Biblioteki Publicznej w Osowcu – 127.000,00zł. Przekazano również dotację w kwocie 8.000,00 zł dla Lokalnej Grupy Działania „B</w:t>
      </w:r>
      <w:r>
        <w:rPr>
          <w:color w:val="000000"/>
          <w:u w:color="000000"/>
        </w:rPr>
        <w:t>rama na Bagna” jako dofinansowanie realizacji trzech projektów w ramach programu Działaj lokalnie finansowanego ze  środków Polsko-Amerykańskiej Fundacji Wolności.  Pokryto też w ramach działu bieżące koszty funkcjonowania gminnego zespołu Laskowianki oraz</w:t>
      </w:r>
      <w:r>
        <w:rPr>
          <w:color w:val="000000"/>
          <w:u w:color="000000"/>
        </w:rPr>
        <w:t xml:space="preserve"> gminnych świetlic jak energia elektryczna, woda, zakup niezbędnego wyposażenia, remonty i ubezpieczenie majątku – 144.292,60 zł. Zorganizowano III święto Gminy Zambrów – 57.704,72 zł.  Przygotowano teren pod plac zabaw w miejscowości Grabówka – 118.080,00</w:t>
      </w:r>
      <w:r>
        <w:rPr>
          <w:color w:val="000000"/>
          <w:u w:color="000000"/>
        </w:rPr>
        <w:t> zł.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926 Kultura fizyczna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69 %. Zakupiono nagrody na organizowane zawody sportowe – 12.177,77 zł oraz opłacono przewóz uczniów na zawody – 29.885,25 zł. Zrealizowano projekt „Umiem pływać” we współpracy z Podlaskim Wojewódzkim</w:t>
      </w:r>
      <w:r>
        <w:rPr>
          <w:color w:val="000000"/>
          <w:u w:color="000000"/>
        </w:rPr>
        <w:t xml:space="preserve"> Szkolnym Związkiem Sportowym – 15.510,00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zrealizowano na łączną kwotę 9.830.745,45 zł  na co składa się: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kanalizacji sanitarnej w miejscowości Cieciorki – 4.210,00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pracowano dokumentacje projektowo-wykonawczą na budowę sieci kanalizacji sanitarnej     i wodociągowej w miejscowości Wola Zambrowska – 7.280,00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stacji uzdatniania wody wraz z infrastrukturą towarzyszącą w miejscowości Łosie-Dołęgi – 2.973.651,</w:t>
      </w:r>
      <w:r>
        <w:rPr>
          <w:color w:val="000000"/>
          <w:u w:color="000000"/>
        </w:rPr>
        <w:t>27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kanalizacji sanitarnej w miejscowości Wola Zambrowska-Wola Zambrzycka – 49.341,88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sieci wodociągowej Długobórz Pierwszy, Stary Laskowiec, Rykacze, Łosie Dołęgi – 332.683,23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Powiatu Zambrowskiego na: budowę chodni</w:t>
      </w:r>
      <w:r>
        <w:rPr>
          <w:color w:val="000000"/>
          <w:u w:color="000000"/>
        </w:rPr>
        <w:t>ka w miejscowości Cieciorki (173.222,00 zł) oraz na przebudowę drogi powiatowej Sędziwuje – Krajewo Borowe (631.245,00 zł)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i przebudowa drogi w miejscowości Nagórki Jabłoń – 1.521.028,38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rozbudowa i przebudowa drogi w miejscowości Szeligi </w:t>
      </w:r>
      <w:r>
        <w:rPr>
          <w:color w:val="000000"/>
          <w:u w:color="000000"/>
        </w:rPr>
        <w:t>Leśnica – 2.033.745,06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chodnika w Porytem Jabłoni – 110.106,73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utwardzenia pobocza drogi Wądołki Bućki-Stare Wądołki – 383.300,89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drogi żwirowej w Grochach Łętownicy – 139.094,55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dokumentacja projektowa na </w:t>
      </w:r>
      <w:r>
        <w:rPr>
          <w:color w:val="000000"/>
          <w:u w:color="000000"/>
        </w:rPr>
        <w:t>budowę przedłużenia przepustu na cieku wodnym w Starych Wądołkach – 9.225,00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przebudowę drogi w miejscowości Grabówka- 15.006,00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działek o pow. 0,0051ha i 0,0054 ha w Starych Wądołkach – 6.429,36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działk</w:t>
      </w:r>
      <w:r>
        <w:rPr>
          <w:color w:val="000000"/>
          <w:u w:color="000000"/>
        </w:rPr>
        <w:t>i w Cieciorkach o pow. 0,1244ha – 20.227,20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dofinansowanie zakupu radiowozu dla Komendy Powiatowej Policji w Zambrowie – 10.000,00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wyposażenia dla OSP – 55.775,00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rozbudowę SP w Starym Zakrzewie – 28.290,00 z</w:t>
      </w:r>
      <w:r>
        <w:rPr>
          <w:color w:val="000000"/>
          <w:u w:color="000000"/>
        </w:rPr>
        <w:t>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rozbudowę SP w Wiśniewie – 30.381,00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Sali gimnastycznej przy SP w Porytem Jabłoni – 35.301,00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Sali gimnastycznej przy SP w Starym Skarżynie – 35.30</w:t>
      </w:r>
      <w:r>
        <w:rPr>
          <w:color w:val="000000"/>
          <w:u w:color="000000"/>
        </w:rPr>
        <w:t>1,00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termomodernizacja budynku SP w Porytem Jabłoni – 485.389,59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opracowanie koncepcji funkcjonalno-przestrzennej pod budowę przedszkola – 10.455,00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kserokopiarki dla GOPS-u – 14.673,90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kanalizacji deszczowej na ul. Spokojn</w:t>
      </w:r>
      <w:r>
        <w:rPr>
          <w:color w:val="000000"/>
          <w:u w:color="000000"/>
        </w:rPr>
        <w:t>ej w Długoborzu – 86.100,00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zamontowano pojedyncze lampy na terenie gminy – 109.777,50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za wykonanie dokumentacji na budowę świetlicy wiejskiej w miejscowości Nagórki (II część)  – 7.195,50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świetlicy w Cieciorkach – 512.</w:t>
      </w:r>
      <w:r>
        <w:rPr>
          <w:color w:val="000000"/>
          <w:u w:color="000000"/>
        </w:rPr>
        <w:t>223,81 zł (inwestycja nie zakończona w 2018 r.)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wydatków ma wypłata świadczeń wychowawczych, rodzinnych, funduszu alimentacyjnego wraz z kosztami obsługi (32 %). Następnie bieżące utrzymanie sześciu szkół i nowo powstałego pr</w:t>
      </w:r>
      <w:r>
        <w:rPr>
          <w:color w:val="000000"/>
          <w:u w:color="000000"/>
        </w:rPr>
        <w:t>zedszkola (20 %),  bieżące utrzymanie dróg wraz z ich przebudową (15 %). Wydatki majątkowe stanowią 26 % całości wykonanych              w 2018 r. wydatków.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Rok budżetowy zamknął się deficytem w kwocie 1.268.319,87 zł, który w całości został pokryty zacią</w:t>
      </w:r>
      <w:r>
        <w:rPr>
          <w:color w:val="000000"/>
          <w:u w:color="000000"/>
        </w:rPr>
        <w:t>gniętą pożyczką na wyprzedzające finansowanie kosztów kwalifikowalnych operacji pn. „Budowa stacji uzdatniania wody w miejscowości Łosie Dołęgi wraz z infrastruktura towarzyszącą” z kolei niewykorzystana skumulowana nadwyżka budżetu z lat ubiegłych w wysok</w:t>
      </w:r>
      <w:r>
        <w:rPr>
          <w:color w:val="000000"/>
          <w:u w:color="000000"/>
        </w:rPr>
        <w:t>ości 2.303.013,22 zł przeszła na rok 2019.</w:t>
      </w:r>
    </w:p>
    <w:p w:rsidR="00A77B3E" w:rsidRDefault="0096481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Zmiany w planie wydatków na realizację programów finansowanych z udziałem środków, o których mowa w art. 5 ust. 1 pkt 2 i 3 ustawy o finansach publicznych.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uchwale Rady Gminy Zambrów Nr 137/XXXIV/17 z dnia 19 </w:t>
      </w:r>
      <w:r>
        <w:rPr>
          <w:color w:val="000000"/>
          <w:u w:color="000000"/>
        </w:rPr>
        <w:t>grudnia 2017 r. w sprawie uchwalenia budżetu Gminy Zambrów na rok 2018 wprowadzono do planu wydatków dwa projekty realizowane z udziałem środków z budżetu Unii Europejskiej.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Pierwszy projekt to, zgodnie z podpisaną umową z dnia 10 lipca 2017 r.  oraz aneks</w:t>
      </w:r>
      <w:r>
        <w:rPr>
          <w:color w:val="000000"/>
          <w:u w:color="000000"/>
        </w:rPr>
        <w:t>em nr 1 z dnia 8 listopada 2017 r. i aneksem nr 2 z dnia 7 sierpnia 2018 r., realizacja operacji typu gospodarka wodno-ściekowa pn: „Budowa stacji uzdatniania wody wraz z infrastrukturą towarzyszącą w miejscowości Łosie-Dołęgi, budowa sieci wodociągowej Dł</w:t>
      </w:r>
      <w:r>
        <w:rPr>
          <w:color w:val="000000"/>
          <w:u w:color="000000"/>
        </w:rPr>
        <w:t>ugobórz Pierwszy, Stary Laskowiec, Rykacze, łosie-Dołęgi etap I oraz budowa sieci kanalizacji sanitarnej w miejscowości Wola Zambrowska – Wola Zambrzycka, gm. Zambrów” w ramach Programu Rozwoju Obszarów Wiejskich na lata 2014 – 2020. Wprowadzono plan wydat</w:t>
      </w:r>
      <w:r>
        <w:rPr>
          <w:color w:val="000000"/>
          <w:u w:color="000000"/>
        </w:rPr>
        <w:t>ków łącznie w kwocie 3.136.523,00 zł w tym z dofinansowania 1.995.769,00 zł. Po przeprowadzonym przetargu zwiększono wysokość środków własnych o 168.000,00 zł w uchwale Nr 251/XXXVII/18 z dnia 14.03.2018 r. W związku z pojawieniem się robót dodatkowych pon</w:t>
      </w:r>
      <w:r>
        <w:rPr>
          <w:color w:val="000000"/>
          <w:u w:color="000000"/>
        </w:rPr>
        <w:t>ownie zwiększono środki własne o 50.000,00 zł uchwałą Nr 304/XLI/18 Rady Gminy Zambrów z dnia 10.10.2018 r. Uchwałą Nr 84/III/18 Rady Gminy Zambrów z dnia      28.12.2018 r. dostosowano plan do faktycznie poniesionych wydatków i przeniesiono kwotę 21.401,0</w:t>
      </w:r>
      <w:r>
        <w:rPr>
          <w:color w:val="000000"/>
          <w:u w:color="000000"/>
        </w:rPr>
        <w:t>0 zł z planu środków własnych na wydatki z dofinansowania.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Drugim projektem jest „Termomodernizacja budynku Szkoły Podstawowej w miejscowości Poryte-Jabłoń” zgodnie z podpisaną umową o dofinansowanie z dnia 14 lipca 2017 r. i Aneksem Nr 1 z dnia 07 sierpni</w:t>
      </w:r>
      <w:r>
        <w:rPr>
          <w:color w:val="000000"/>
          <w:u w:color="000000"/>
        </w:rPr>
        <w:t>a 2018 r. w ramach Regionalnego Programu Operacyjnego Województwa Podlaskiego na lata 2014 – 2020. W pierwotnej uchwale budżetowej wprowadzono plan wydatków z dofinansowania w kwocie 298.350,00 zł oraz ze środków własnych 161.650,00 zł a następnie w wyniku</w:t>
      </w:r>
      <w:r>
        <w:rPr>
          <w:color w:val="000000"/>
          <w:u w:color="000000"/>
        </w:rPr>
        <w:t xml:space="preserve"> przeprowadzonego przetargu zwiększono środki własne o 36.900,00 zł w uchwale Rady Gminy Zambrów  Nr 268/XXXVIII/18 z dnia 26.04.2018 r. a następnie skorygowano tą zmianę Zarządzeniem Nr 266/VII/18 z dnia 10.07.2018 r. przenosząc te środki do planu wydatkó</w:t>
      </w:r>
      <w:r>
        <w:rPr>
          <w:color w:val="000000"/>
          <w:u w:color="000000"/>
        </w:rPr>
        <w:t>w poza projektem.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Zarządzeniem Wójta Gminy Zambrów Nr 283/VII/19 z dnia 17 września 2018 r. w sprawie zmian w budżecie wprowadzono plan wydatków na realizację operacj</w:t>
      </w:r>
      <w:r>
        <w:rPr>
          <w:color w:val="000000"/>
          <w:u w:color="000000"/>
        </w:rPr>
        <w:t>i pn. „Organizacja Święta Gminy Zambrów” w ramach Planu Działania Krajowej Sieci Obszarów Wiejskich na lata 2014-2020 z udziałem środków Europejskiego Funduszu Rolnego na rzecz Rozwoju Obszarów Wiejskich. Wprowadzono plan wydatków z dofinansowania 6.000,00</w:t>
      </w:r>
      <w:r>
        <w:rPr>
          <w:color w:val="000000"/>
          <w:u w:color="000000"/>
        </w:rPr>
        <w:t> zł ze środków własnych 8.000,01 zł. Następnie dwukrotnie przenoszono plan pomiędzy paragrafami w dniu 12.10.2018 r. w uchwale Nr 304/XLI/18 oraz w dniu 04.12.2018 r. w uchwale Nr 6/II/18.</w:t>
      </w:r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</w:t>
      </w:r>
      <w:r>
        <w:rPr>
          <w:color w:val="000000"/>
          <w:u w:color="000000"/>
        </w:rPr>
        <w:t xml:space="preserve"> dnia 22 marca 2019 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zadań bieżących z zakresu administracji rządowej oraz innych zadań zleconych gminie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91"/>
        <w:gridCol w:w="766"/>
        <w:gridCol w:w="4535"/>
        <w:gridCol w:w="1742"/>
        <w:gridCol w:w="1727"/>
      </w:tblGrid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§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dochodów na 31.12.2018r.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Wykonanie dochodów na 31.12.2018r.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Dotacja na </w:t>
            </w:r>
            <w:r>
              <w:rPr>
                <w:color w:val="000000"/>
                <w:u w:color="000000"/>
              </w:rPr>
              <w:t>zwrot producentom rolnym akcyzy zawartej w cenie oleju napędowego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864.797,07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864.797,07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realizację zadań z zakresu ewidencji ludności i pozostałych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43.863,00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39.646,99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aktualizację spisu wyborców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1.790,00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1.790,00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wybory wójtów, burmistrzów…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117.924,00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113.223,02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za zakup podręczników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57.597,16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56.944,09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opłacenie składki zdrowotnej za podopiecznych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9.233,58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2060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wypłatę świadczeń wychowawczych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7.027.831,00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6.942.108,55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wypłatę świadczeń rodzinnych, funduszu alimentacyjnego oraz składki na ubezpieczenia emerytalne i rentowe z ubezpieczenia społecznego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3.746.000,00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3.359.868,60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realizację zdań w zakresie Karty Dużej Rodziny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235,75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zadania w zakresie wspierania rodziny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372.000,00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12.244.178,77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11.749.927,65</w:t>
            </w:r>
          </w:p>
        </w:tc>
      </w:tr>
    </w:tbl>
    <w:p w:rsidR="00A77B3E" w:rsidRDefault="0096481F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51"/>
        <w:gridCol w:w="766"/>
        <w:gridCol w:w="4475"/>
        <w:gridCol w:w="1742"/>
        <w:gridCol w:w="1727"/>
      </w:tblGrid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§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Plan </w:t>
            </w:r>
            <w:r>
              <w:rPr>
                <w:b/>
                <w:color w:val="000000"/>
                <w:u w:color="000000"/>
              </w:rPr>
              <w:t>wydatków na 31.12.2018r.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Wykonanie wydatków na 31.12.2018r.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1.573,20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1.573,20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225,40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225,40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9.200,00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</w:t>
            </w:r>
            <w:r>
              <w:rPr>
                <w:color w:val="000000"/>
                <w:sz w:val="24"/>
                <w:u w:color="000000"/>
              </w:rPr>
              <w:t>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136,26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136,26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5.821,95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5.821,95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Różne opłaty i składki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847.840,26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847.840,26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864.797,07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864.797,07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41.855,00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37.639,00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</w:t>
            </w:r>
            <w:r>
              <w:rPr>
                <w:color w:val="000000"/>
                <w:sz w:val="24"/>
                <w:u w:color="000000"/>
              </w:rPr>
              <w:t>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1.996,00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1.995,99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12,00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43.863,00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39.646,99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256,50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256,50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1.500,00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33,50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33,50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1.790,00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1.790,00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Różne wydatki na rzecz osób fiz.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70.740,00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69.840,00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3.815,01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3.815,01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524,07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524,07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35.732,00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31.931,02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7.086,92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7.086,92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Czynsz za wynajem pomieszczeń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26,00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117.924,00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113.223,02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570,18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563,50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pomocy naukowych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57.026,98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56.182,59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57.597,16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56.746,09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zdrowotne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9.233,58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9.233,58</w:t>
            </w:r>
          </w:p>
        </w:tc>
      </w:tr>
      <w:tr w:rsidR="0072474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6.922.414,00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6.836.691,55</w:t>
            </w:r>
          </w:p>
        </w:tc>
      </w:tr>
      <w:tr w:rsidR="00724748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75.284,00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75.284,00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Dodatkowe </w:t>
            </w:r>
            <w:r>
              <w:rPr>
                <w:color w:val="000000"/>
                <w:sz w:val="24"/>
                <w:u w:color="000000"/>
              </w:rPr>
              <w:t>wynagrodzenie roczne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6.407,00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6.407,00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12.006,00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1.889,00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1.889,00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3.575,00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3.575,00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6.256,00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6.256,00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7.027.831,00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6.942.108,55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3.516.620,00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3.148.712,61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67.866,33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Dodatkowe wynagrodzenie roczne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6.235,00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6.234,24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Składki na ubezpieczenia </w:t>
            </w:r>
            <w:r>
              <w:rPr>
                <w:color w:val="000000"/>
                <w:sz w:val="24"/>
                <w:u w:color="000000"/>
              </w:rPr>
              <w:t>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139.380,00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128.898,28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1.764,00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1.721,28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1.336,00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602,58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1.265,00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498,00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Czynsz za lokal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4.600,00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4.541,28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Podróże służbowe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Szkolenia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3.746.000,00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3.359.868,60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235,75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235,75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359.000,00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350.400,00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8.640,00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7.769,00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1.550,00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1.393,01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190,34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1.069,00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959,65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Podróże służbowe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458,00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458,00</w:t>
            </w:r>
          </w:p>
        </w:tc>
      </w:tr>
      <w:tr w:rsidR="00724748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Szkolenia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910,00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372.000,00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362.080,00</w:t>
            </w:r>
          </w:p>
        </w:tc>
      </w:tr>
      <w:tr w:rsidR="00724748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12.244.178,77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11.749.729,65</w:t>
            </w:r>
          </w:p>
        </w:tc>
      </w:tr>
    </w:tbl>
    <w:p w:rsidR="00A77B3E" w:rsidRDefault="0096481F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20/VIII/19</w:t>
      </w:r>
      <w:r>
        <w:rPr>
          <w:color w:val="000000"/>
          <w:u w:color="000000"/>
        </w:rPr>
        <w:br/>
        <w:t xml:space="preserve">Wójta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22 marca 2019 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stanie mienia komunalnego wg stanu na dzień 31.12.2018 r.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Ostatnia informacja o stanie mienia komunalnego wg stanu na dzień 31.10.2018 r. została przedstawiona w załączniku Nr 2 do Zarządzenia Nr 295/VII/18 Wójt</w:t>
      </w:r>
      <w:r>
        <w:rPr>
          <w:color w:val="000000"/>
          <w:u w:color="000000"/>
        </w:rPr>
        <w:t>a Gminy Zambrów z dnia 14 listopada 2018 r. w sprawie przyjęcia projektu budżetu gminy na 2019 r. Przez okres kolejnych dwóch miesięcy nastąpiło: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zwiększenie mienia o 8.558.658,19 zł w wyniku: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rozbudowy drogi w miejscowości Szeligi Leśnica – 2.057.945</w:t>
      </w:r>
      <w:r>
        <w:rPr>
          <w:color w:val="000000"/>
          <w:u w:color="000000"/>
        </w:rPr>
        <w:t>,06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OSP – 55.775,00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budowy kanalizacji deszczowej na ul. Spokojnej w Długoborzu – 86.100,00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na terenie gminy – 109.777,50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wykonanie kanalizacji sanitarnej w miejscowościach Wola Zambrowska </w:t>
      </w:r>
      <w:r>
        <w:rPr>
          <w:color w:val="000000"/>
          <w:u w:color="000000"/>
        </w:rPr>
        <w:t>– Wola Zambrzycka – 53.491,88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stacji uzdatniania wody w miejscowości Łosie Dołęgi – 3.109.741,83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sieci wodociągowej na odcinku Długobórz Pierwszy, Stary Laskowiec, Rykacze, Łosie Dołęgi – 347.183,23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ujawnienie działek gruntu</w:t>
      </w:r>
      <w:r>
        <w:rPr>
          <w:color w:val="000000"/>
          <w:u w:color="000000"/>
        </w:rPr>
        <w:t xml:space="preserve"> w wyniku inwentaryzacji – 906.150,58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wyposażenia – 145.122,21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księgozbioru – 21.880,97 zł</w:t>
      </w:r>
    </w:p>
    <w:p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zmniejszenie mienia na łączną kwotę 3.690.848,26 zł w wyniku: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likwidacji sprzętu komputerowego – 124.696,14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przekazania GDDKiA ciąg </w:t>
      </w:r>
      <w:r>
        <w:rPr>
          <w:color w:val="000000"/>
          <w:u w:color="000000"/>
        </w:rPr>
        <w:t>pieszo-jezdny w Długoborzu – 1.217.001,86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dla Powiatu nakłady na drogę powiatową – 5.926,14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przydomowe oczyszczalnie ścieków – 2.092.762,37 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zniesienia działki w wyniku inwentaryzacji – 127.333,37zł</w:t>
      </w:r>
    </w:p>
    <w:p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likwidacji wyposa</w:t>
      </w:r>
      <w:r>
        <w:rPr>
          <w:color w:val="000000"/>
          <w:u w:color="000000"/>
        </w:rPr>
        <w:t>żenia – 123.128,38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dokonanych zwiększeniach i zmniejszeniach wartość mienia na dzień 31.12.2018 r. wynosi 133.733.542,93 zł i według klasyfikacji środków trwałych przedstawia się następująco: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Grunty – 7.314.943,02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Budynki i lokale – 11.790.960,29 </w:t>
      </w:r>
      <w:r>
        <w:rPr>
          <w:color w:val="000000"/>
          <w:u w:color="000000"/>
        </w:rPr>
        <w:t>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Obiekty inżynierii lądowej i wodnej – 107.578.643,42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Maszyny, urządzenia i aparaty ogólnego zastosowania – 249.233,24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techniczne – 292.786,30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transportu – 2.282.617,00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Narzędzia, przyrządy, ruchomości – 1.106.866,63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Pozo</w:t>
      </w:r>
      <w:r>
        <w:rPr>
          <w:color w:val="000000"/>
          <w:u w:color="000000"/>
        </w:rPr>
        <w:t>stałe środki trwałe – 2.827.882,53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Księgozbiór – 289.610,50 zł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użytkowaniu wieczystym znajduje się 7,1597 ha gruntów z czego w 2018 r. uzyskano dochód 12.871,02 zł. Wydzierżawionych zostało 3,8113 ha gruntów a w najem oddano 4 lokale mieszkalne (w tym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lastRenderedPageBreak/>
        <w:t>dwa socjalne) oraz trzy lokale użytkowe. Dochód uzyskany z najmu i dzierżawy w 2018 r. to kwota 61.015,79 zł. Z tytułu dzierżawy obwodów łowieckich uzyskano dochód 3.510,40 zł a z tytułu wydobycia kopaliny ze złóż położonych na terenie gminy – 27.258,74 z</w:t>
      </w:r>
      <w:r>
        <w:rPr>
          <w:color w:val="000000"/>
          <w:u w:color="000000"/>
        </w:rPr>
        <w:t>ł.</w:t>
      </w:r>
    </w:p>
    <w:p w:rsidR="00A77B3E" w:rsidRDefault="0096481F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Gmina Zambrów posiada 10 akcji po 100,00 zł w Agencji Rozwoju Regionalnego Spółka Akcyjna z siedzibą w Łomży.</w:t>
      </w:r>
    </w:p>
    <w:p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20/VIII/19</w:t>
      </w:r>
      <w:r>
        <w:rPr>
          <w:color w:val="000000"/>
          <w:u w:color="000000"/>
        </w:rPr>
        <w:br/>
        <w:t xml:space="preserve">Wójta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22 marca 2019 r.</w:t>
      </w:r>
    </w:p>
    <w:p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wykonania  planu  finansowego biblioteki publicznej  Gminy Zambrów w Osowcu</w:t>
      </w:r>
      <w:r>
        <w:rPr>
          <w:b/>
          <w:color w:val="000000"/>
          <w:u w:color="000000"/>
        </w:rPr>
        <w:br/>
        <w:t>za okres 01.01.2018 – 31.12.2018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163"/>
        <w:gridCol w:w="2333"/>
        <w:gridCol w:w="2531"/>
      </w:tblGrid>
      <w:tr w:rsidR="00724748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Przychody</w:t>
            </w: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Wykonanie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Stopień wykonania%</w:t>
            </w: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rachunku na 01.01.2018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735,65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z budżetu j.s.t.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127 000,00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97,69%</w:t>
            </w: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z Biblioteki Narodowej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100,00%</w:t>
            </w: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Prowizja, odsetki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133 200,00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130 019,03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Koszty</w:t>
            </w:r>
          </w:p>
        </w:tc>
      </w:tr>
      <w:tr w:rsidR="00724748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Wykonanie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Stopień wykonania%</w:t>
            </w:r>
          </w:p>
        </w:tc>
      </w:tr>
      <w:tr w:rsidR="00724748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Wynagrodzenie osobowe prac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Dodatkowe </w:t>
            </w:r>
            <w:r>
              <w:rPr>
                <w:color w:val="000000"/>
                <w:sz w:val="20"/>
                <w:u w:color="000000"/>
              </w:rPr>
              <w:t>wynagr. roczne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Składki na ubezp. społeczne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materiałów i energii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usług remontowych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pomocy naukowych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usług pozostałych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Delegacje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Odpisy na ZFŚS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88 500,00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7 500,00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19 200,00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6 400,00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8 000,00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88 201,74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6 </w:t>
            </w:r>
            <w:r>
              <w:rPr>
                <w:color w:val="000000"/>
                <w:sz w:val="20"/>
                <w:u w:color="000000"/>
              </w:rPr>
              <w:t>886,02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18 136,09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2 433,02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1 074,60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247,39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1 778,49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99,66%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91,81%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94,46%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38,02%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100,00%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71,64%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82,46%</w:t>
            </w:r>
          </w:p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98,81%</w:t>
            </w:r>
          </w:p>
        </w:tc>
      </w:tr>
      <w:tr w:rsidR="00724748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133 200,00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126 757,35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95,13%</w:t>
            </w:r>
          </w:p>
        </w:tc>
      </w:tr>
      <w:tr w:rsidR="00724748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rachunku na 31.12.2018 r.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4.735,00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należności na 31.12.2018 r. – 0,00 zł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Stan </w:t>
      </w:r>
      <w:r>
        <w:rPr>
          <w:color w:val="000000"/>
          <w:u w:color="000000"/>
        </w:rPr>
        <w:t>zobowiązań na 31.12.2018 r. – 8.727,91 zł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Biblioteka Publiczna Gminy Zambrów w Osowcu co roku pozyskuje pieniądze na zakup nowych książek z Ministerstwa Kultury i Dziedzictwa Narodowego w ramach programu „Zakup nowości wydawniczych do bibliotek”. Dotacja w</w:t>
      </w:r>
      <w:r>
        <w:rPr>
          <w:color w:val="000000"/>
          <w:u w:color="000000"/>
        </w:rPr>
        <w:t> wysokości 3.200,00 oraz wkład własny w kwocie 4.800,00 zł pozwolił powiększyć zbiory o 302 woluminy. Zakupione pozycje stanowią wsparcie dla biblioteki, zaspokajają gusta i oczekiwania czytelników.</w:t>
      </w:r>
    </w:p>
    <w:p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program upowszechniania czytelnictwa  oraz pro</w:t>
      </w:r>
      <w:r>
        <w:rPr>
          <w:color w:val="000000"/>
          <w:u w:color="000000"/>
        </w:rPr>
        <w:t>mując nowości biblioteka prowadzi różne formy pracy z czytelnikiem głównie dziecięcym. Organizuje konkursy plastyczne, recytatorskie, głośnego czytania, zabawy z książką, wycieczki do biblioteki przedszkolaków i klas młodszych, których celem jest zapoznani</w:t>
      </w:r>
      <w:r>
        <w:rPr>
          <w:color w:val="000000"/>
          <w:u w:color="000000"/>
        </w:rPr>
        <w:t>e najmłodszych czytelników z pięknie wydanymi książkami z dużą czcionką wspomagających naukę samodzielnego czytania.</w:t>
      </w:r>
    </w:p>
    <w:sectPr w:rsidR="00A77B3E">
      <w:footerReference w:type="defaul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F" w:rsidRDefault="0096481F">
      <w:r>
        <w:separator/>
      </w:r>
    </w:p>
  </w:endnote>
  <w:endnote w:type="continuationSeparator" w:id="0">
    <w:p w:rsidR="0096481F" w:rsidRDefault="0096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2796"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4748" w:rsidRDefault="007247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F" w:rsidRDefault="0096481F">
      <w:r>
        <w:separator/>
      </w:r>
    </w:p>
  </w:footnote>
  <w:footnote w:type="continuationSeparator" w:id="0">
    <w:p w:rsidR="0096481F" w:rsidRDefault="0096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4748"/>
    <w:rsid w:val="00724748"/>
    <w:rsid w:val="0096481F"/>
    <w:rsid w:val="00B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52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11322</Words>
  <Characters>67933</Characters>
  <Application>Microsoft Office Word</Application>
  <DocSecurity>0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20/VIII/19 z dnia 22 marca 2019 r.</vt:lpstr>
      <vt:lpstr/>
    </vt:vector>
  </TitlesOfParts>
  <Company>Wójt Gminy Zambrów</Company>
  <LinksUpToDate>false</LinksUpToDate>
  <CharactersWithSpaces>79097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20/VIII/19 z dnia 22 marca 2019 r.</dc:title>
  <dc:subject>w sprawie przyjęcia sprawozdania z^wykonania budżetu gminy za 2018^r.</dc:subject>
  <dc:creator>BogdanPac</dc:creator>
  <cp:lastModifiedBy>Bogdan Pac</cp:lastModifiedBy>
  <cp:revision>3</cp:revision>
  <cp:lastPrinted>2019-03-25T12:56:00Z</cp:lastPrinted>
  <dcterms:created xsi:type="dcterms:W3CDTF">2019-03-25T13:54:00Z</dcterms:created>
  <dcterms:modified xsi:type="dcterms:W3CDTF">2019-03-25T13:18:00Z</dcterms:modified>
  <cp:category>Akt prawny</cp:category>
</cp:coreProperties>
</file>