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80C4C">
      <w:pPr>
        <w:jc w:val="center"/>
        <w:rPr>
          <w:b/>
          <w:caps/>
        </w:rPr>
      </w:pPr>
      <w:r>
        <w:rPr>
          <w:b/>
          <w:caps/>
        </w:rPr>
        <w:t>Uchwała Nr 88/III/18</w:t>
      </w:r>
      <w:r>
        <w:rPr>
          <w:b/>
          <w:caps/>
        </w:rPr>
        <w:br/>
        <w:t>Rady Gminy Zambrów</w:t>
      </w:r>
    </w:p>
    <w:p w:rsidR="00A77B3E" w:rsidRDefault="00E80C4C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E80C4C">
      <w:pPr>
        <w:keepNext/>
        <w:spacing w:after="480"/>
        <w:jc w:val="center"/>
      </w:pPr>
      <w:r>
        <w:rPr>
          <w:b/>
        </w:rPr>
        <w:t>w sprawie ustanowienia wieloletniego programu osłonowego w zakresie dożywiania „Pomoc Gminy Zambrów w zakresie dożywiania” na lata 2019-2023.</w:t>
      </w:r>
    </w:p>
    <w:p w:rsidR="00A77B3E" w:rsidRDefault="00E80C4C">
      <w:pPr>
        <w:keepLines/>
        <w:spacing w:before="120" w:after="120"/>
        <w:ind w:firstLine="227"/>
      </w:pPr>
      <w:r>
        <w:t>Na podstawie art. 18 ust. 2 pkt 15 ustawy z </w:t>
      </w:r>
      <w:r>
        <w:t>dnia 8 marca 1990 r. o samorządzie gminnym (Dz. U. z 2018 r. poz. 994, poz. 1000, poz. 1349 i poz. 1432), art. 17 ust. 2 pkt 4 i art. 110 ust. 10 ustawy z dnia 12 marca 2004 r. o pomocy społecznej (Dz. U. z 2018 r. poz. 1508 i poz. 1693), w związku z uchwa</w:t>
      </w:r>
      <w:r>
        <w:t>łą Nr 140 Rady Ministrów z dnia 15 października 2018 r. w sprawie ustanowienia wieloletniego rządowego programu „Posiłek w szkole i domu” na lata 2019-2023 (M.P. poz. 1007) Rada Gminy Zambrów uchwala, co następuje:</w:t>
      </w:r>
    </w:p>
    <w:p w:rsidR="00A77B3E" w:rsidRDefault="00E80C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program osłonowy w zakre</w:t>
      </w:r>
      <w:r>
        <w:t>sie dożywiania „Pomoc gminy Zambrów w zakresie dożywiania”  na lata 2019-2023, który stanowi załącznik do niniejszej uchwały.</w:t>
      </w:r>
    </w:p>
    <w:p w:rsidR="00A77B3E" w:rsidRDefault="00E80C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E80C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 221/XXIX/14 z dnia 22 stycznia 2014 r. w spra</w:t>
      </w:r>
      <w:r>
        <w:rPr>
          <w:color w:val="000000"/>
          <w:u w:color="000000"/>
        </w:rPr>
        <w:t>wie ustanowienia wieloletniego programu osłonowego w zakresie dożywiania „Pomoc gminy w zakresie dożywiania” na lata 2014-2020 (Dz. Urz. Woj. Podl. poz</w:t>
      </w:r>
      <w:r w:rsidR="00177DBA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338).</w:t>
      </w:r>
    </w:p>
    <w:p w:rsidR="00A77B3E" w:rsidRDefault="00E80C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Podlaskiego, z mocą obowiązuj</w:t>
      </w:r>
      <w:bookmarkStart w:id="0" w:name="_GoBack"/>
      <w:bookmarkEnd w:id="0"/>
      <w:r>
        <w:rPr>
          <w:color w:val="000000"/>
          <w:u w:color="000000"/>
        </w:rPr>
        <w:t>ącą od dnia 1 stycznia 2019 r.</w:t>
      </w:r>
    </w:p>
    <w:p w:rsidR="00177DBA" w:rsidRDefault="00177DBA">
      <w:pPr>
        <w:keepLines/>
        <w:spacing w:before="120" w:after="120"/>
        <w:ind w:firstLine="340"/>
        <w:rPr>
          <w:color w:val="000000"/>
          <w:u w:color="000000"/>
        </w:rPr>
        <w:sectPr w:rsidR="00177DB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80C4C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88/III/18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E80C4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OSŁONOWY W ZAKRESIE DOŻYWIANIA</w:t>
      </w:r>
      <w:r>
        <w:rPr>
          <w:b/>
          <w:color w:val="000000"/>
          <w:u w:color="000000"/>
        </w:rPr>
        <w:br/>
        <w:t>„ POMOC GMINY ZAMBRÓW W ZAKRESIE DOŻYWIANIA” NA LATA 2019-2023</w:t>
      </w:r>
    </w:p>
    <w:p w:rsidR="00A77B3E" w:rsidRDefault="00E80C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„Pomoc Gminy Zambrów w zakresie dożywiania” jest programem osłonowym w rozumieniu art. 17 ust. 2 pkt 4 ustawy z dn</w:t>
      </w:r>
      <w:r>
        <w:rPr>
          <w:color w:val="000000"/>
          <w:u w:color="000000"/>
        </w:rPr>
        <w:t>ia 12 marca 2004 r. o pomocy społecznej dotyczącym  realizacji zadań własnych gminy o charakterze obowiązkowym w zakresie pomocy społecznej, o których mowa w art. 17 ust. 1 pkt 3 i pkt 14, w związku z art. 48 i art. 48 b ust. 2-5 pkt 1 ustawy o pomocy społ</w:t>
      </w:r>
      <w:r>
        <w:rPr>
          <w:color w:val="000000"/>
          <w:u w:color="000000"/>
        </w:rPr>
        <w:t>ecznej. Program nawiązuje do uchwały Nr 140 Rady Ministrów z dnia 15 października 2018 r. w sprawie ustanowienia wieloletniego rządowego programu „Posiłek w szkole i domu” na lata 2019-2023 (M.P. z 2018 r. poz. 1007). Program będzie realizowany w latach 20</w:t>
      </w:r>
      <w:r>
        <w:rPr>
          <w:color w:val="000000"/>
          <w:u w:color="000000"/>
        </w:rPr>
        <w:t>19-2023 i obejmuje swoim zasięgiem mieszkańców Gminy Zambrów.</w:t>
      </w:r>
    </w:p>
    <w:p w:rsidR="00A77B3E" w:rsidRDefault="00E80C4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Cel programu</w:t>
      </w:r>
      <w:r>
        <w:rPr>
          <w:b/>
          <w:color w:val="000000"/>
          <w:u w:color="000000"/>
        </w:rPr>
        <w:br/>
        <w:t>Celem programu jest ograniczenie zjawiska niedożywienia dzieci i młodzieży z rodzin znajdujących się przejściowo w trudnej sytuacji materialnej i życiowej. Program jest elementem po</w:t>
      </w:r>
      <w:r>
        <w:rPr>
          <w:b/>
          <w:color w:val="000000"/>
          <w:u w:color="000000"/>
        </w:rPr>
        <w:t>lityki społecznej gminy w zakresie:</w:t>
      </w:r>
    </w:p>
    <w:p w:rsidR="00A77B3E" w:rsidRDefault="00E80C4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poprawy poziomu życia rodzin, które znalazły się w trudnej sytuacji,</w:t>
      </w:r>
    </w:p>
    <w:p w:rsidR="00A77B3E" w:rsidRDefault="00E80C4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poprawy stanu zdrowia dzieci i młodzieży,</w:t>
      </w:r>
    </w:p>
    <w:p w:rsidR="00A77B3E" w:rsidRDefault="00E80C4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kształtowanie właściwych nawyków żywieniowych.</w:t>
      </w:r>
    </w:p>
    <w:p w:rsidR="00A77B3E" w:rsidRDefault="00E80C4C">
      <w:pPr>
        <w:keepNext/>
        <w:keepLines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Realizatorzy programu</w:t>
      </w:r>
    </w:p>
    <w:p w:rsidR="00A77B3E" w:rsidRDefault="00E80C4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Program w gminie realizuje Gminny </w:t>
      </w:r>
      <w:r>
        <w:rPr>
          <w:color w:val="000000"/>
          <w:u w:color="000000"/>
        </w:rPr>
        <w:t>Ośrodek Pomocy Społecznej w Zambrowie we współpracy z innymi jednostkami organizacyjnymi gminy jak szkoły, przedszkola oraz szkołami lub przedszkolami spoza Gminy Zambrów, do których uczęszczają dzieci i młodzież z terenu Gminy Zambrów.</w:t>
      </w:r>
    </w:p>
    <w:p w:rsidR="00A77B3E" w:rsidRDefault="00E80C4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Zakres podmiotowy i</w:t>
      </w:r>
      <w:r>
        <w:rPr>
          <w:b/>
          <w:color w:val="000000"/>
          <w:u w:color="000000"/>
        </w:rPr>
        <w:t> przedmiotowy programu</w:t>
      </w:r>
    </w:p>
    <w:p w:rsidR="00A77B3E" w:rsidRDefault="00E80C4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ramach programu udziela się wsparcia w formie posiłku w szczególnie uzasadnionych przypadkach:</w:t>
      </w:r>
    </w:p>
    <w:p w:rsidR="00A77B3E" w:rsidRDefault="00E80C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dzieciom do czasu podjęcia nauki w szkole podstawowej,</w:t>
      </w:r>
    </w:p>
    <w:p w:rsidR="00A77B3E" w:rsidRDefault="00E80C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uczniom do czasu ukończenia nauki w szkole ponadpodstawowej i ponadgimna</w:t>
      </w:r>
      <w:r>
        <w:rPr>
          <w:color w:val="000000"/>
          <w:u w:color="000000"/>
        </w:rPr>
        <w:t>zjalnej, gdy uczeń albo dziecko nie spełnia wymagań wskazanych w ustawie o pomocy społecznej oraz kryteriów dochodowych w wysokości do 150 %kryterium, o których mowa w art. 8 ww. ustawy. a wyraża chęć zjedzenia posiłku, odpowiednio dyrektor szkoły lub prze</w:t>
      </w:r>
      <w:r>
        <w:rPr>
          <w:color w:val="000000"/>
          <w:u w:color="000000"/>
        </w:rPr>
        <w:t>dszkola informuje ośrodek pomocy społecznej, właściwy ze względu na miejsce zamieszkania ucznia lub dziecka, o potrzebie udzielenia pomocy w formie posiłku.</w:t>
      </w:r>
    </w:p>
    <w:p w:rsidR="00A77B3E" w:rsidRDefault="00E80C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Pomoc, o której mowa powyżej nie wymaga ustalenia sytuacji rodziny w drodze rodzinnego wywiadu ś</w:t>
      </w:r>
      <w:r>
        <w:rPr>
          <w:color w:val="000000"/>
          <w:u w:color="000000"/>
        </w:rPr>
        <w:t>rodowiskowego oraz wydania przez ośrodek pomocy społecznej decyzji administracyjnej, a podstawą jej realizacji jest informacja Dyrektora, o której mowa w ust. 1.</w:t>
      </w:r>
    </w:p>
    <w:p w:rsidR="00A77B3E" w:rsidRDefault="00E80C4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Liczba dzieci i uczniów, którym udzielono pomocy zgodnie z ust. 1 nie może przekroczyć 20% </w:t>
      </w:r>
      <w:r>
        <w:rPr>
          <w:color w:val="000000"/>
          <w:u w:color="000000"/>
        </w:rPr>
        <w:t>liczby uczniów i dzieci otrzymujących posiłek w szkołach i przedszkolach na terenie gminy w poprzednim miesiącu kalendarzowym, a w miesiącu wrześniu tej liczby z miesiąca czerwca.</w:t>
      </w:r>
    </w:p>
    <w:p w:rsidR="00A77B3E" w:rsidRDefault="00E80C4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Dyrektorzy przedszkoli lub szkół oraz pracownicy socjalni Gminnego Ośrodk</w:t>
      </w:r>
      <w:r>
        <w:rPr>
          <w:color w:val="000000"/>
          <w:u w:color="000000"/>
        </w:rPr>
        <w:t>a Pomocy Społecznej w Zambrowie zobowiązani są do podejmowania działań zmierzających do rozpoznania sytuacji rodzin dzieci lub uczniów korzystających z pomocy, o której mowa w ust. 1 i udzielenie im adekwatnego wsparcia w ramach posiadanych uprawnień i moż</w:t>
      </w:r>
      <w:r>
        <w:rPr>
          <w:color w:val="000000"/>
          <w:u w:color="000000"/>
        </w:rPr>
        <w:t>liwości.</w:t>
      </w:r>
    </w:p>
    <w:p w:rsidR="00A77B3E" w:rsidRDefault="00E80C4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Finansowanie programu</w:t>
      </w:r>
    </w:p>
    <w:p w:rsidR="00A77B3E" w:rsidRDefault="00E80C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Program jest finansowany ze środków własnych gminy oraz dotacji z budżetu państwa otrzymanej w ramach finansowania wieloletniego rządowego programu „Posiłek w szkole i domu” na lata 2019-2023.</w:t>
      </w:r>
    </w:p>
    <w:p w:rsidR="00A77B3E" w:rsidRDefault="00E80C4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Monitoring programu</w:t>
      </w:r>
    </w:p>
    <w:p w:rsidR="00A77B3E" w:rsidRDefault="00E80C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realizacji</w:t>
      </w:r>
      <w:r>
        <w:rPr>
          <w:color w:val="000000"/>
          <w:u w:color="000000"/>
        </w:rPr>
        <w:t xml:space="preserve"> programu sporządzana będzie Radzie Gminy roczna informacja, wchodząca w skład sprawozdania rocznego z działalności Gminnego Ośrodka Pomocy Społecznej w Zambrowie.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4C" w:rsidRDefault="00E80C4C">
      <w:r>
        <w:separator/>
      </w:r>
    </w:p>
  </w:endnote>
  <w:endnote w:type="continuationSeparator" w:id="0">
    <w:p w:rsidR="00E80C4C" w:rsidRDefault="00E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0C6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0C61" w:rsidRDefault="00E80C4C">
          <w:pPr>
            <w:jc w:val="left"/>
            <w:rPr>
              <w:sz w:val="18"/>
            </w:rPr>
          </w:pPr>
          <w:r>
            <w:rPr>
              <w:sz w:val="18"/>
            </w:rPr>
            <w:t>Id: 62A3A4ED-427F-4ED3-83D5-</w:t>
          </w:r>
          <w:r>
            <w:rPr>
              <w:sz w:val="18"/>
            </w:rPr>
            <w:t>A5E240AB563B.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0C61" w:rsidRDefault="00E80C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7DBA">
            <w:rPr>
              <w:sz w:val="18"/>
            </w:rPr>
            <w:fldChar w:fldCharType="separate"/>
          </w:r>
          <w:r w:rsidR="00177DB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0C61" w:rsidRDefault="00450C6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0C6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0C61" w:rsidRDefault="00E80C4C">
          <w:pPr>
            <w:jc w:val="left"/>
            <w:rPr>
              <w:sz w:val="18"/>
            </w:rPr>
          </w:pPr>
          <w:r>
            <w:rPr>
              <w:sz w:val="18"/>
            </w:rPr>
            <w:t>Id: 62A3A4ED-427F-4ED3-83D5-A5E240AB563B.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0C61" w:rsidRDefault="00E80C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7DBA">
            <w:rPr>
              <w:sz w:val="18"/>
            </w:rPr>
            <w:fldChar w:fldCharType="separate"/>
          </w:r>
          <w:r w:rsidR="00177DB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50C61" w:rsidRDefault="00450C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4C" w:rsidRDefault="00E80C4C">
      <w:r>
        <w:separator/>
      </w:r>
    </w:p>
  </w:footnote>
  <w:footnote w:type="continuationSeparator" w:id="0">
    <w:p w:rsidR="00E80C4C" w:rsidRDefault="00E80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0C61"/>
    <w:rsid w:val="00177DBA"/>
    <w:rsid w:val="00450C61"/>
    <w:rsid w:val="00E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77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88/III/18 z dnia 28 grudnia 2018 r.</vt:lpstr>
      <vt:lpstr/>
    </vt:vector>
  </TitlesOfParts>
  <Company>Rada Gminy Zambrów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88/III/18 z dnia 28 grudnia 2018 r.</dc:title>
  <dc:subject>w sprawie ustanowienia wieloletniego programu osłonowego w^zakresie dożywiania „Pomoc Gminy Zambrów w^zakresie dożywiania” na lata 2019-2023.</dc:subject>
  <dc:creator>BogdanPac</dc:creator>
  <cp:lastModifiedBy>Bogdan Pac</cp:lastModifiedBy>
  <cp:revision>3</cp:revision>
  <cp:lastPrinted>2019-01-02T06:48:00Z</cp:lastPrinted>
  <dcterms:created xsi:type="dcterms:W3CDTF">2019-01-02T07:46:00Z</dcterms:created>
  <dcterms:modified xsi:type="dcterms:W3CDTF">2019-01-02T06:48:00Z</dcterms:modified>
  <cp:category>Akt prawny</cp:category>
</cp:coreProperties>
</file>