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7F5CBD" w:rsidRPr="002C3639" w:rsidTr="006E196D">
        <w:tc>
          <w:tcPr>
            <w:tcW w:w="5110" w:type="dxa"/>
          </w:tcPr>
          <w:p w:rsidR="007F5CBD" w:rsidRPr="002C3639" w:rsidRDefault="007F5CBD" w:rsidP="006E19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7F5CBD" w:rsidRPr="002C3639" w:rsidRDefault="007F5CBD" w:rsidP="006E19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7F5CBD" w:rsidRPr="002C3639" w:rsidRDefault="007F5CBD" w:rsidP="006E19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b/>
                <w:noProof/>
                <w:lang w:eastAsia="pl-PL"/>
              </w:rPr>
              <w:drawing>
                <wp:inline distT="0" distB="0" distL="0" distR="0" wp14:anchorId="6E7C421B" wp14:editId="300103EA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7F5CBD" w:rsidRPr="002C3639" w:rsidRDefault="007F5CBD" w:rsidP="006E196D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</w:p>
          <w:p w:rsidR="007F5CBD" w:rsidRPr="002C3639" w:rsidRDefault="007F5CBD" w:rsidP="006E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Wars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zawa, dnia </w:t>
            </w:r>
            <w:r w:rsidR="00B55DEC">
              <w:rPr>
                <w:rFonts w:ascii="Times New Roman" w:eastAsia="Times New Roman" w:hAnsi="Times New Roman" w:cs="Times New Roman"/>
                <w:lang w:eastAsia="pl-PL"/>
              </w:rPr>
              <w:t xml:space="preserve">05 </w:t>
            </w:r>
            <w:r w:rsidR="00B40EBB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 xml:space="preserve">  r</w:t>
            </w: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7F5CBD" w:rsidRPr="002C3639" w:rsidTr="006E196D">
        <w:tc>
          <w:tcPr>
            <w:tcW w:w="5110" w:type="dxa"/>
          </w:tcPr>
          <w:p w:rsidR="007F5CBD" w:rsidRPr="002C3639" w:rsidRDefault="007F5CBD" w:rsidP="006E1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7F5CBD" w:rsidRPr="002C3639" w:rsidRDefault="007F5CBD" w:rsidP="006E1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7F5CBD" w:rsidRPr="002C3639" w:rsidRDefault="007F5CBD" w:rsidP="006E1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7F5CBD" w:rsidRPr="002C3639" w:rsidRDefault="007F5CBD" w:rsidP="006E19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BLiPZ -260-</w:t>
            </w:r>
            <w:r w:rsidR="00B55DEC">
              <w:rPr>
                <w:rFonts w:ascii="Times New Roman" w:eastAsia="Times New Roman" w:hAnsi="Times New Roman" w:cs="Times New Roman"/>
                <w:lang w:eastAsia="pl-PL"/>
              </w:rPr>
              <w:t>2314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/AL</w:t>
            </w:r>
          </w:p>
        </w:tc>
        <w:tc>
          <w:tcPr>
            <w:tcW w:w="4100" w:type="dxa"/>
          </w:tcPr>
          <w:p w:rsidR="007F5CBD" w:rsidRPr="002C3639" w:rsidRDefault="007F5CBD" w:rsidP="006E19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7F5CBD" w:rsidRPr="00360312" w:rsidRDefault="007F5CBD" w:rsidP="007F5CBD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F5CBD" w:rsidRPr="00360312" w:rsidRDefault="007F5CBD" w:rsidP="007F5CBD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</w:pPr>
    </w:p>
    <w:p w:rsidR="007F5CBD" w:rsidRPr="00360312" w:rsidRDefault="007F5CBD" w:rsidP="007F5CBD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6031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</w:p>
    <w:p w:rsidR="007F5CBD" w:rsidRPr="002C3639" w:rsidRDefault="007F5CBD" w:rsidP="007F5CBD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36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dot. postępowania:</w:t>
      </w:r>
      <w:r w:rsidRPr="002C3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18/BL/MISJA BADAWCZA-IRAN/PN/15</w:t>
      </w:r>
      <w:r w:rsidRPr="002C36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5CBD" w:rsidRDefault="007F5CBD" w:rsidP="007F5C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CBD" w:rsidRPr="003D625D" w:rsidRDefault="007F5CBD" w:rsidP="007F5C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SPROSTOWANIE INFORMACJI O UNIEWAŻNIENIU POSTĘPOWANIA </w:t>
      </w:r>
      <w:r w:rsidR="00360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PUBLICZNEGO</w:t>
      </w:r>
    </w:p>
    <w:p w:rsidR="007F5CBD" w:rsidRPr="00FD5619" w:rsidRDefault="007F5CBD" w:rsidP="007F5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CBD" w:rsidRPr="00360312" w:rsidRDefault="007F5CBD" w:rsidP="0036031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ogłoszonego pismem BLiPZ-260-2164/2015/AL z dnia 29 kwietnia br. unieważnienia postępowania o udzielenie zamówienia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AF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misji badawczej do Iranu </w:t>
      </w:r>
      <w:r w:rsidRPr="00AF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pracowników Urzędu do Spraw Cudzoziemców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F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uprzejmie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jako jedną z przyczyn wykluczenia Wykonawcy </w:t>
      </w:r>
      <w:r w:rsidRPr="007F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0387">
        <w:rPr>
          <w:rFonts w:ascii="Times New Roman" w:hAnsi="Times New Roman"/>
          <w:b/>
          <w:sz w:val="24"/>
          <w:szCs w:val="24"/>
        </w:rPr>
        <w:t>Biuro Turystyczne Bezkresy s.c. Joanna Dudek-Ławecka, Michał Gołubiewski, Rynek Starego Miasta 25 lok. 2, 00-272 Warszawa</w:t>
      </w:r>
      <w:r>
        <w:rPr>
          <w:rFonts w:ascii="Times New Roman" w:hAnsi="Times New Roman"/>
          <w:b/>
          <w:sz w:val="24"/>
          <w:szCs w:val="24"/>
        </w:rPr>
        <w:t xml:space="preserve"> (oferta nr 1)</w:t>
      </w:r>
      <w:r w:rsidR="00360312">
        <w:rPr>
          <w:rFonts w:ascii="Times New Roman" w:hAnsi="Times New Roman"/>
          <w:b/>
          <w:sz w:val="24"/>
          <w:szCs w:val="24"/>
        </w:rPr>
        <w:t xml:space="preserve"> </w:t>
      </w:r>
      <w:r w:rsidR="00360312" w:rsidRPr="00360312">
        <w:rPr>
          <w:rFonts w:ascii="Times New Roman" w:hAnsi="Times New Roman"/>
          <w:sz w:val="24"/>
          <w:szCs w:val="24"/>
        </w:rPr>
        <w:t>omyłkowo</w:t>
      </w:r>
      <w:r w:rsidR="003603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wskazał </w:t>
      </w:r>
      <w:r w:rsidR="00360312">
        <w:rPr>
          <w:rFonts w:ascii="Times New Roman" w:hAnsi="Times New Roman"/>
          <w:sz w:val="24"/>
          <w:szCs w:val="24"/>
        </w:rPr>
        <w:t>wadliwy sposób uzupełnienia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C28">
        <w:rPr>
          <w:rFonts w:ascii="Times New Roman" w:hAnsi="Times New Roman"/>
          <w:sz w:val="24"/>
          <w:szCs w:val="24"/>
        </w:rPr>
        <w:t>aktualnego odpisu z centralnej ewidencji i informac</w:t>
      </w:r>
      <w:r>
        <w:rPr>
          <w:rFonts w:ascii="Times New Roman" w:hAnsi="Times New Roman"/>
          <w:sz w:val="24"/>
          <w:szCs w:val="24"/>
        </w:rPr>
        <w:t xml:space="preserve">ji o działalności gospodarczej dla drugiego wspólnika pani Joanny Dudek-Ławeckiej. </w:t>
      </w:r>
      <w:r w:rsidR="00360312">
        <w:rPr>
          <w:rFonts w:ascii="Times New Roman" w:hAnsi="Times New Roman"/>
          <w:sz w:val="24"/>
          <w:szCs w:val="24"/>
        </w:rPr>
        <w:t>Wykonawca w sposób skuteczny uzupełnił ww. dokument.</w:t>
      </w:r>
      <w:r w:rsidR="002C3257">
        <w:rPr>
          <w:rFonts w:ascii="Times New Roman" w:hAnsi="Times New Roman"/>
          <w:sz w:val="24"/>
          <w:szCs w:val="24"/>
        </w:rPr>
        <w:t xml:space="preserve"> Zamawiający informuje, iż w pozostałym zakresie informacja o unieważnieniu postępowania o udzielenie zamówienia publicznego </w:t>
      </w:r>
      <w:r w:rsidR="0055177A">
        <w:rPr>
          <w:rFonts w:ascii="Times New Roman" w:hAnsi="Times New Roman"/>
          <w:b/>
          <w:sz w:val="24"/>
          <w:szCs w:val="24"/>
        </w:rPr>
        <w:t>na organizację</w:t>
      </w:r>
      <w:r w:rsidR="002C3257" w:rsidRPr="002C3257">
        <w:rPr>
          <w:rFonts w:ascii="Times New Roman" w:hAnsi="Times New Roman"/>
          <w:b/>
          <w:sz w:val="24"/>
          <w:szCs w:val="24"/>
        </w:rPr>
        <w:t xml:space="preserve"> misji badawczej </w:t>
      </w:r>
      <w:r w:rsidR="002C3257">
        <w:rPr>
          <w:rFonts w:ascii="Times New Roman" w:hAnsi="Times New Roman"/>
          <w:b/>
          <w:sz w:val="24"/>
          <w:szCs w:val="24"/>
        </w:rPr>
        <w:br/>
      </w:r>
      <w:r w:rsidR="002C3257" w:rsidRPr="002C3257">
        <w:rPr>
          <w:rFonts w:ascii="Times New Roman" w:hAnsi="Times New Roman"/>
          <w:b/>
          <w:sz w:val="24"/>
          <w:szCs w:val="24"/>
        </w:rPr>
        <w:t>do Iranu dla pracowników Urzędu do Spraw Cudzoziemców</w:t>
      </w:r>
      <w:r w:rsidR="002C3257">
        <w:rPr>
          <w:rFonts w:ascii="Times New Roman" w:hAnsi="Times New Roman"/>
          <w:b/>
          <w:sz w:val="24"/>
          <w:szCs w:val="24"/>
        </w:rPr>
        <w:t>,</w:t>
      </w:r>
      <w:r w:rsidR="002C3257">
        <w:rPr>
          <w:rFonts w:ascii="Times New Roman" w:hAnsi="Times New Roman"/>
          <w:sz w:val="24"/>
          <w:szCs w:val="24"/>
        </w:rPr>
        <w:t xml:space="preserve"> pozostaje bez zmian.</w:t>
      </w:r>
    </w:p>
    <w:p w:rsidR="007F5CBD" w:rsidRPr="00252C28" w:rsidRDefault="007F5CBD" w:rsidP="007F5C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5CBD" w:rsidRPr="003F785A" w:rsidRDefault="007F5CBD" w:rsidP="007F5CBD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28">
        <w:rPr>
          <w:rFonts w:ascii="Times New Roman" w:hAnsi="Times New Roman"/>
          <w:sz w:val="24"/>
          <w:szCs w:val="24"/>
        </w:rPr>
        <w:t>Zgodnie z art. 27 ust. 2 ustawy Pzp proszę o niezwłoczne potwierdzenie otrzymania niniejszego pisma</w:t>
      </w:r>
      <w:r>
        <w:rPr>
          <w:rFonts w:ascii="Times New Roman" w:hAnsi="Times New Roman"/>
          <w:sz w:val="24"/>
          <w:szCs w:val="24"/>
        </w:rPr>
        <w:t xml:space="preserve"> na numer fax. +48 22 627 06 80 </w:t>
      </w:r>
      <w:r w:rsidRPr="003F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 e-mail: </w:t>
      </w:r>
      <w:hyperlink r:id="rId7" w:history="1">
        <w:r w:rsidRPr="003F785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zamowienia.publiczne@udsc.gov.pl.</w:t>
        </w:r>
      </w:hyperlink>
    </w:p>
    <w:p w:rsidR="007F5CBD" w:rsidRPr="003F785A" w:rsidRDefault="007F5CBD" w:rsidP="007F5CB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F5CBD" w:rsidRPr="00252C28" w:rsidRDefault="007F5CBD" w:rsidP="007F5CBD">
      <w:pPr>
        <w:autoSpaceDE w:val="0"/>
        <w:autoSpaceDN w:val="0"/>
        <w:adjustRightInd w:val="0"/>
        <w:spacing w:after="6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7F5CBD" w:rsidRPr="00252C28" w:rsidRDefault="007F5CBD" w:rsidP="007F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CBD" w:rsidRPr="00252C28" w:rsidRDefault="007F5CBD" w:rsidP="007F5CBD">
      <w:pPr>
        <w:spacing w:line="240" w:lineRule="auto"/>
        <w:rPr>
          <w:sz w:val="24"/>
          <w:szCs w:val="24"/>
        </w:rPr>
      </w:pPr>
    </w:p>
    <w:p w:rsidR="007F5CBD" w:rsidRPr="00252C28" w:rsidRDefault="007F5CBD" w:rsidP="007F5CBD">
      <w:pPr>
        <w:spacing w:line="240" w:lineRule="auto"/>
        <w:rPr>
          <w:sz w:val="24"/>
          <w:szCs w:val="24"/>
        </w:rPr>
      </w:pPr>
    </w:p>
    <w:p w:rsidR="007F5CBD" w:rsidRPr="00252C28" w:rsidRDefault="007F5CBD" w:rsidP="007F5CBD">
      <w:pPr>
        <w:spacing w:line="240" w:lineRule="auto"/>
        <w:rPr>
          <w:sz w:val="24"/>
          <w:szCs w:val="24"/>
        </w:rPr>
      </w:pPr>
    </w:p>
    <w:p w:rsidR="007F5CBD" w:rsidRPr="00252C28" w:rsidRDefault="007F5CBD" w:rsidP="007F5CBD">
      <w:pPr>
        <w:spacing w:line="240" w:lineRule="auto"/>
        <w:rPr>
          <w:sz w:val="24"/>
          <w:szCs w:val="24"/>
        </w:rPr>
      </w:pPr>
    </w:p>
    <w:p w:rsidR="007F5CBD" w:rsidRDefault="007F5CBD" w:rsidP="007F5CBD"/>
    <w:p w:rsidR="00F076AB" w:rsidRDefault="00F076AB"/>
    <w:sectPr w:rsidR="00F076AB" w:rsidSect="00930608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D6" w:rsidRDefault="002549D6">
      <w:pPr>
        <w:spacing w:after="0" w:line="240" w:lineRule="auto"/>
      </w:pPr>
      <w:r>
        <w:separator/>
      </w:r>
    </w:p>
  </w:endnote>
  <w:endnote w:type="continuationSeparator" w:id="0">
    <w:p w:rsidR="002549D6" w:rsidRDefault="0025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360312" w:rsidP="00DE1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E0F" w:rsidRDefault="002549D6" w:rsidP="00E33C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2549D6" w:rsidP="00E33C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D6" w:rsidRDefault="002549D6">
      <w:pPr>
        <w:spacing w:after="0" w:line="240" w:lineRule="auto"/>
      </w:pPr>
      <w:r>
        <w:separator/>
      </w:r>
    </w:p>
  </w:footnote>
  <w:footnote w:type="continuationSeparator" w:id="0">
    <w:p w:rsidR="002549D6" w:rsidRDefault="0025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D"/>
    <w:rsid w:val="002549D6"/>
    <w:rsid w:val="002C3257"/>
    <w:rsid w:val="00360312"/>
    <w:rsid w:val="0055177A"/>
    <w:rsid w:val="007F5CBD"/>
    <w:rsid w:val="00853CAC"/>
    <w:rsid w:val="00B26BF1"/>
    <w:rsid w:val="00B40EBB"/>
    <w:rsid w:val="00B55DEC"/>
    <w:rsid w:val="00C35F3A"/>
    <w:rsid w:val="00F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A67E-41FB-4AAC-A70A-961FA82C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F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CBD"/>
  </w:style>
  <w:style w:type="character" w:styleId="Numerstrony">
    <w:name w:val="page number"/>
    <w:basedOn w:val="Domylnaczcionkaakapitu"/>
    <w:rsid w:val="007F5CBD"/>
  </w:style>
  <w:style w:type="paragraph" w:styleId="Tekstdymka">
    <w:name w:val="Balloon Text"/>
    <w:basedOn w:val="Normalny"/>
    <w:link w:val="TekstdymkaZnak"/>
    <w:uiPriority w:val="99"/>
    <w:semiHidden/>
    <w:unhideWhenUsed/>
    <w:rsid w:val="0036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leman\Desktop\zamowienia.publiczne@uds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8</cp:revision>
  <cp:lastPrinted>2015-05-04T06:56:00Z</cp:lastPrinted>
  <dcterms:created xsi:type="dcterms:W3CDTF">2015-04-30T08:12:00Z</dcterms:created>
  <dcterms:modified xsi:type="dcterms:W3CDTF">2015-05-05T12:46:00Z</dcterms:modified>
</cp:coreProperties>
</file>