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0BF6F" w14:textId="51C8CA8C" w:rsidR="00F127D3" w:rsidRPr="00E0038A" w:rsidRDefault="00F127D3" w:rsidP="00F127D3">
      <w:pPr>
        <w:tabs>
          <w:tab w:val="left" w:pos="12191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E0038A"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Nr  sprawy :  </w:t>
      </w:r>
      <w:r w:rsidR="00CD6A0B">
        <w:rPr>
          <w:rFonts w:ascii="Arial Narrow" w:eastAsia="Times New Roman" w:hAnsi="Arial Narrow" w:cs="Arial"/>
          <w:lang w:eastAsia="pl-PL"/>
        </w:rPr>
        <w:t>10</w:t>
      </w:r>
      <w:bookmarkStart w:id="0" w:name="_GoBack"/>
      <w:bookmarkEnd w:id="0"/>
      <w:r w:rsidRPr="00E0038A">
        <w:rPr>
          <w:rFonts w:ascii="Arial Narrow" w:eastAsia="Times New Roman" w:hAnsi="Arial Narrow" w:cs="Arial"/>
          <w:lang w:eastAsia="pl-PL"/>
        </w:rPr>
        <w:t xml:space="preserve"> </w:t>
      </w:r>
      <w:r w:rsidR="00355240">
        <w:rPr>
          <w:rFonts w:ascii="Arial Narrow" w:eastAsia="Times New Roman" w:hAnsi="Arial Narrow" w:cs="Arial"/>
          <w:lang w:eastAsia="pl-PL"/>
        </w:rPr>
        <w:t xml:space="preserve"> </w:t>
      </w:r>
      <w:r w:rsidR="000A3741">
        <w:rPr>
          <w:rFonts w:ascii="Arial Narrow" w:eastAsia="Times New Roman" w:hAnsi="Arial Narrow" w:cs="Arial"/>
          <w:lang w:eastAsia="pl-PL"/>
        </w:rPr>
        <w:t>/AG/2024</w:t>
      </w:r>
    </w:p>
    <w:p w14:paraId="324CD31A" w14:textId="77777777" w:rsidR="00F127D3" w:rsidRPr="00E0038A" w:rsidRDefault="00F127D3" w:rsidP="007B5BD3">
      <w:pPr>
        <w:tabs>
          <w:tab w:val="left" w:pos="6195"/>
        </w:tabs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 w:rsidRPr="00E0038A">
        <w:rPr>
          <w:rFonts w:ascii="Arial Narrow" w:eastAsia="Times New Roman" w:hAnsi="Arial Narrow" w:cs="Arial"/>
          <w:b/>
          <w:lang w:eastAsia="pl-PL"/>
        </w:rPr>
        <w:tab/>
        <w:t xml:space="preserve">       </w:t>
      </w:r>
      <w:r w:rsidR="00E010F1">
        <w:rPr>
          <w:rFonts w:ascii="Arial Narrow" w:eastAsia="Times New Roman" w:hAnsi="Arial Narrow" w:cs="Arial"/>
          <w:b/>
          <w:lang w:eastAsia="pl-PL"/>
        </w:rPr>
        <w:t xml:space="preserve">                  Załącznik nr.2</w:t>
      </w:r>
    </w:p>
    <w:p w14:paraId="484B54C0" w14:textId="77777777" w:rsidR="00F127D3" w:rsidRPr="00E0038A" w:rsidRDefault="00F127D3" w:rsidP="00F127D3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14:paraId="0CFF2E75" w14:textId="77777777" w:rsidR="00F127D3" w:rsidRPr="00E0038A" w:rsidRDefault="00F127D3" w:rsidP="00F127D3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E0038A">
        <w:rPr>
          <w:rFonts w:ascii="Arial Narrow" w:eastAsia="Times New Roman" w:hAnsi="Arial Narrow" w:cs="Arial"/>
          <w:b/>
          <w:lang w:eastAsia="pl-PL"/>
        </w:rPr>
        <w:t>FORMULARZ   CENOWY</w:t>
      </w:r>
    </w:p>
    <w:p w14:paraId="34A5F6C7" w14:textId="77777777" w:rsidR="00F127D3" w:rsidRPr="00E0038A" w:rsidRDefault="00E0038A" w:rsidP="00F127D3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5DF8F394" w14:textId="7CD1E0FC" w:rsidR="00F127D3" w:rsidRPr="00E0038A" w:rsidRDefault="00F127D3" w:rsidP="00F127D3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E0038A">
        <w:rPr>
          <w:rFonts w:ascii="Arial Narrow" w:eastAsia="Times New Roman" w:hAnsi="Arial Narrow" w:cs="Arial"/>
          <w:b/>
          <w:lang w:eastAsia="pl-PL"/>
        </w:rPr>
        <w:t xml:space="preserve">NAZWA  ZAMÓWIENIA : DOSTAWA </w:t>
      </w:r>
      <w:r w:rsidR="000A3741">
        <w:rPr>
          <w:rFonts w:ascii="Arial Narrow" w:eastAsia="Times New Roman" w:hAnsi="Arial Narrow" w:cs="Arial"/>
          <w:b/>
          <w:lang w:eastAsia="pl-PL"/>
        </w:rPr>
        <w:t xml:space="preserve"> MATERIAŁÓW BIUROWYCH W ROKU2024/2025</w:t>
      </w:r>
      <w:r w:rsidRPr="00E0038A">
        <w:rPr>
          <w:rFonts w:ascii="Arial Narrow" w:eastAsia="Times New Roman" w:hAnsi="Arial Narrow" w:cs="Arial"/>
          <w:b/>
          <w:lang w:eastAsia="pl-PL"/>
        </w:rPr>
        <w:t xml:space="preserve"> DLA</w:t>
      </w:r>
    </w:p>
    <w:p w14:paraId="32A552F4" w14:textId="77777777" w:rsidR="00F127D3" w:rsidRPr="00E0038A" w:rsidRDefault="00F127D3" w:rsidP="00F127D3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E0038A">
        <w:rPr>
          <w:rFonts w:ascii="Arial Narrow" w:eastAsia="Times New Roman" w:hAnsi="Arial Narrow" w:cs="Arial"/>
          <w:b/>
          <w:lang w:eastAsia="pl-PL"/>
        </w:rPr>
        <w:t>TEATRU DRAMATYCZNEGO IM. JERZEGO SZANIAWSKIEGO</w:t>
      </w:r>
    </w:p>
    <w:p w14:paraId="0B6C1A7C" w14:textId="77777777" w:rsidR="00F127D3" w:rsidRPr="00E0038A" w:rsidRDefault="00F127D3" w:rsidP="00F127D3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E0038A">
        <w:rPr>
          <w:rFonts w:ascii="Arial Narrow" w:eastAsia="Times New Roman" w:hAnsi="Arial Narrow" w:cs="Arial"/>
          <w:b/>
          <w:lang w:eastAsia="pl-PL"/>
        </w:rPr>
        <w:t>W WAŁBR</w:t>
      </w:r>
      <w:r w:rsidR="004C73F9">
        <w:rPr>
          <w:rFonts w:ascii="Arial Narrow" w:eastAsia="Times New Roman" w:hAnsi="Arial Narrow" w:cs="Arial"/>
          <w:b/>
          <w:lang w:eastAsia="pl-PL"/>
        </w:rPr>
        <w:t>ZYCHU PRZY PLACU TEATRALNYM  1</w:t>
      </w:r>
      <w:r w:rsidRPr="00E0038A">
        <w:rPr>
          <w:rFonts w:ascii="Arial Narrow" w:eastAsia="Times New Roman" w:hAnsi="Arial Narrow" w:cs="Arial"/>
          <w:b/>
          <w:lang w:eastAsia="pl-PL"/>
        </w:rPr>
        <w:t>”</w:t>
      </w:r>
    </w:p>
    <w:p w14:paraId="4D40B13B" w14:textId="77777777" w:rsidR="00F127D3" w:rsidRPr="00E0038A" w:rsidRDefault="00F127D3" w:rsidP="00F127D3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464"/>
        <w:gridCol w:w="19"/>
        <w:gridCol w:w="2187"/>
        <w:gridCol w:w="7"/>
        <w:gridCol w:w="56"/>
        <w:gridCol w:w="1243"/>
        <w:gridCol w:w="50"/>
        <w:gridCol w:w="1227"/>
        <w:gridCol w:w="24"/>
        <w:gridCol w:w="39"/>
        <w:gridCol w:w="994"/>
        <w:gridCol w:w="24"/>
        <w:gridCol w:w="981"/>
        <w:gridCol w:w="1007"/>
        <w:gridCol w:w="21"/>
        <w:gridCol w:w="954"/>
      </w:tblGrid>
      <w:tr w:rsidR="00F127D3" w:rsidRPr="00E0038A" w14:paraId="24B55032" w14:textId="77777777" w:rsidTr="00DE2878">
        <w:trPr>
          <w:trHeight w:val="412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863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253AA3A5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Lp.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713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2B102E58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Wykaz  artykułów biurowych</w:t>
            </w:r>
          </w:p>
          <w:p w14:paraId="26CEA2AA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C2D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073711F0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Szacunkowa ilość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3C4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3543ED28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Jednostka miary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10A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05DEF761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Cena jednostki „netto” zł</w:t>
            </w:r>
          </w:p>
          <w:p w14:paraId="55C5074C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E42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161C2FD1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Razem Cena</w:t>
            </w:r>
          </w:p>
          <w:p w14:paraId="5263345A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„netto” zł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FDB" w14:textId="77777777" w:rsidR="00F127D3" w:rsidRPr="00E0038A" w:rsidRDefault="00F127D3" w:rsidP="00F127D3">
            <w:pPr>
              <w:spacing w:after="0" w:line="240" w:lineRule="auto"/>
              <w:ind w:left="-86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168A8243" w14:textId="77777777" w:rsidR="00F127D3" w:rsidRPr="00E0038A" w:rsidRDefault="00F127D3" w:rsidP="00F127D3">
            <w:pPr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Podatek </w:t>
            </w:r>
            <w:proofErr w:type="spellStart"/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Vat</w:t>
            </w:r>
            <w:proofErr w:type="spellEnd"/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5AD" w14:textId="77777777" w:rsidR="00F127D3" w:rsidRPr="00E0038A" w:rsidRDefault="00F127D3" w:rsidP="00F127D3">
            <w:pPr>
              <w:spacing w:after="0" w:line="240" w:lineRule="auto"/>
              <w:ind w:left="-86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474AA6AC" w14:textId="77777777" w:rsidR="00F127D3" w:rsidRPr="00E0038A" w:rsidRDefault="00F127D3" w:rsidP="00F127D3">
            <w:pPr>
              <w:spacing w:after="0" w:line="240" w:lineRule="auto"/>
              <w:ind w:left="-86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Razem Cena </w:t>
            </w:r>
          </w:p>
          <w:p w14:paraId="15E8F2BF" w14:textId="77777777" w:rsidR="00F127D3" w:rsidRPr="00E0038A" w:rsidRDefault="00F127D3" w:rsidP="00F127D3">
            <w:pPr>
              <w:spacing w:after="0" w:line="240" w:lineRule="auto"/>
              <w:ind w:left="-86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„brutto” zł</w:t>
            </w:r>
          </w:p>
        </w:tc>
      </w:tr>
      <w:tr w:rsidR="00F127D3" w:rsidRPr="00E0038A" w14:paraId="27D4AD36" w14:textId="77777777" w:rsidTr="00DE2878"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A97" w14:textId="77777777" w:rsidR="00F127D3" w:rsidRPr="00E0038A" w:rsidRDefault="004C5D60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372F" w14:textId="77777777" w:rsidR="00F127D3" w:rsidRPr="00E0038A" w:rsidRDefault="00F127D3" w:rsidP="00F127D3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Etykiety samoprzylepne arkusz A4</w:t>
            </w:r>
          </w:p>
          <w:p w14:paraId="7E53E83A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Do drukarek laserowych, </w:t>
            </w:r>
          </w:p>
          <w:p w14:paraId="7400F752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>kserokopiarek gramatura, ( podłoże + etykieta + klej około 139g/² o wymiarach 210 x 29,7 mm l</w:t>
            </w:r>
            <w:r w:rsidR="00E0038A">
              <w:rPr>
                <w:rFonts w:ascii="Arial Narrow" w:eastAsia="Times New Roman" w:hAnsi="Arial Narrow" w:cs="Times New Roman"/>
                <w:lang w:eastAsia="pl-PL"/>
              </w:rPr>
              <w:t xml:space="preserve">ub równoznaczne (opakowanie 10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>arkuszy)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0789" w14:textId="1833F465" w:rsidR="00F127D3" w:rsidRPr="00E0038A" w:rsidRDefault="000A3741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25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19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E7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D55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ED0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65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6D824C60" w14:textId="77777777" w:rsidTr="00DE2878"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C9" w14:textId="77777777" w:rsidR="00F127D3" w:rsidRPr="00E0038A" w:rsidRDefault="004C5D60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6A37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Papier uniwersalny w formacie A3</w:t>
            </w:r>
          </w:p>
          <w:p w14:paraId="2A38A2AA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>papier biały, o gramaturze 80g/m</w:t>
            </w:r>
            <w:r w:rsidRPr="00E0038A">
              <w:rPr>
                <w:rFonts w:ascii="Arial Narrow" w:eastAsia="Times New Roman" w:hAnsi="Arial Narrow" w:cs="Arial"/>
                <w:bCs/>
                <w:iCs/>
                <w:vertAlign w:val="superscript"/>
                <w:lang w:eastAsia="pl-PL"/>
              </w:rPr>
              <w:t>2</w:t>
            </w: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>, do wydruków  drukowanych drukarkami atramentowymi i laserowymi, białość 146 – 169 w skali CIE, opakowanie 500 arkuszy w ryzie lub równoznaczny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FB3" w14:textId="77777777" w:rsidR="00F127D3" w:rsidRPr="00E0038A" w:rsidRDefault="007F0690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</w:p>
          <w:p w14:paraId="77F82BD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44A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ryza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6D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2B1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3C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EEF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2127968" w14:textId="77777777" w:rsidTr="00DE2878">
        <w:trPr>
          <w:trHeight w:val="150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E634" w14:textId="77777777" w:rsidR="00F127D3" w:rsidRPr="00E0038A" w:rsidRDefault="00C036D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1EF2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Papier uniwersalny w formacie A4</w:t>
            </w:r>
          </w:p>
          <w:p w14:paraId="360423C0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>papier biały, o gramaturze 80g/m</w:t>
            </w:r>
            <w:r w:rsidRPr="00E0038A">
              <w:rPr>
                <w:rFonts w:ascii="Arial Narrow" w:eastAsia="Times New Roman" w:hAnsi="Arial Narrow" w:cs="Arial"/>
                <w:bCs/>
                <w:iCs/>
                <w:vertAlign w:val="superscript"/>
                <w:lang w:eastAsia="pl-PL"/>
              </w:rPr>
              <w:t>2</w:t>
            </w: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>, do wydruków drukowanych drukarkami atramentowymi i laserowymi, białość 146 – 169 w skali CIE, opakowanie 500 arkuszy w ryzie lub równoznaczny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D90" w14:textId="7EF3A901" w:rsidR="00F127D3" w:rsidRPr="00E0038A" w:rsidRDefault="000A3741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250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9BB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ryza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CF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40D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3B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80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5E4195C1" w14:textId="77777777" w:rsidTr="00DE2878"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447B" w14:textId="77777777" w:rsidR="00F127D3" w:rsidRPr="00E0038A" w:rsidRDefault="00C036D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4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0EB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Koperta listowa zaklejana na krótkim boku na mokro DL</w:t>
            </w:r>
          </w:p>
          <w:p w14:paraId="6816949F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>Koperta biała w formacie 110 x 220 mm, bez okna, opakowanie 1000 sztuk lub równoznaczna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7C0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5 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80A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F9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4FC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3B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8C9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3289D7C7" w14:textId="77777777" w:rsidTr="00DE2878"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E95A" w14:textId="77777777" w:rsidR="00F127D3" w:rsidRPr="00E0038A" w:rsidRDefault="004C5D60" w:rsidP="00C036DA">
            <w:pPr>
              <w:spacing w:after="0" w:line="360" w:lineRule="auto"/>
              <w:ind w:right="-114" w:hanging="18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 xml:space="preserve"> </w:t>
            </w:r>
            <w:r w:rsidR="00C036DA" w:rsidRPr="00E0038A">
              <w:rPr>
                <w:rFonts w:ascii="Arial Narrow" w:eastAsia="Times New Roman" w:hAnsi="Arial Narrow" w:cs="Arial"/>
                <w:b/>
                <w:lang w:eastAsia="pl-PL"/>
              </w:rPr>
              <w:t>5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EC2D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Koperta listowa zaklejana na krótkim boku na mokro C4</w:t>
            </w:r>
          </w:p>
          <w:p w14:paraId="214F42F5" w14:textId="77777777" w:rsidR="00F127D3" w:rsidRPr="00E0038A" w:rsidRDefault="00F127D3" w:rsidP="00F127D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Koperta biała w formacie 229 x 324 mm, bez okna, 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4DA" w14:textId="77777777" w:rsidR="00F127D3" w:rsidRPr="00E0038A" w:rsidRDefault="00E301B4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50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F3B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51F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BAE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2D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D9C" w14:textId="77777777" w:rsidR="00F127D3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6EF86065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49970404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4181FB13" w14:textId="77777777" w:rsidR="00E0038A" w:rsidRP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759AFDF2" w14:textId="77777777" w:rsidTr="00DE2878"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B8E5" w14:textId="77777777" w:rsidR="00F127D3" w:rsidRPr="00E0038A" w:rsidRDefault="00C036DA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6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0D99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Koperta listowa zaklejana na krótkim boku na mokro B4</w:t>
            </w:r>
          </w:p>
          <w:p w14:paraId="4C2F6958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Koperta biała w formacie 250 x 353 mm, bez okna, 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28BD" w14:textId="77777777" w:rsidR="00F127D3" w:rsidRPr="00E0038A" w:rsidRDefault="00E301B4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50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75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9F41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7D3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9C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33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712E9AAC" w14:textId="77777777" w:rsidTr="00DE2878">
        <w:trPr>
          <w:trHeight w:val="1143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2E9D" w14:textId="77777777" w:rsidR="00F127D3" w:rsidRPr="00E0038A" w:rsidRDefault="00C036DA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7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70F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Koperta z folią bąbelkową</w:t>
            </w:r>
          </w:p>
          <w:p w14:paraId="7D61451C" w14:textId="77777777" w:rsidR="00F127D3" w:rsidRPr="00E0038A" w:rsidRDefault="00F127D3" w:rsidP="00F127D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Koperta biała  w formacie zewnętrznym  </w:t>
            </w:r>
          </w:p>
          <w:p w14:paraId="17A53B23" w14:textId="77777777" w:rsidR="00F127D3" w:rsidRPr="00E0038A" w:rsidRDefault="00F127D3" w:rsidP="00F127D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>240 x 350 x 50 mm, wewnętrznym 215 x 340 x 50 mm, z warstwą foli bąbelkowej wewnątrz, samoklejąca z paskiem  lub równoznaczna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59D9" w14:textId="77777777" w:rsidR="00F127D3" w:rsidRPr="00E0038A" w:rsidRDefault="004C5D60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32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00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5B0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CB1" w14:textId="77777777" w:rsidR="00F127D3" w:rsidRPr="00E0038A" w:rsidRDefault="00F127D3" w:rsidP="00F127D3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0E48" w14:textId="77777777" w:rsidR="00F127D3" w:rsidRPr="00E0038A" w:rsidRDefault="00F127D3" w:rsidP="00F127D3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F127D3" w:rsidRPr="00E0038A" w14:paraId="2E052BBE" w14:textId="77777777" w:rsidTr="00DE2878">
        <w:trPr>
          <w:gridBefore w:val="1"/>
          <w:wBefore w:w="13" w:type="pct"/>
          <w:trHeight w:val="1119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B35E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8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F2CA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Koperta z folią bąbelkową</w:t>
            </w:r>
          </w:p>
          <w:p w14:paraId="6BF820D2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Koperta biała w formacie zewnętrznym 370x480 mm, </w:t>
            </w:r>
          </w:p>
          <w:p w14:paraId="291018A5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wewnętrznym 350 x 470 mm  z warstwą folii bąbelkowej wewnątrz, samoklejąca z paskiem lub równoznaczna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B42" w14:textId="77777777" w:rsidR="00F127D3" w:rsidRPr="00E0038A" w:rsidRDefault="00C036D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817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305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E81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6D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8FC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43F3CC6A" w14:textId="77777777" w:rsidTr="00DE2878">
        <w:trPr>
          <w:gridBefore w:val="1"/>
          <w:wBefore w:w="13" w:type="pct"/>
          <w:trHeight w:val="967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F430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9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98F3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Bloczki samoprzylepne </w:t>
            </w:r>
          </w:p>
          <w:p w14:paraId="0A8F6F02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Bloczki w kolorze żółtym, w bloczku 100 kartek, o wymiarach 51 x 76 mm </w:t>
            </w:r>
          </w:p>
          <w:p w14:paraId="3BA25334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w opakowaniu 12  bloczków lub równoznaczne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C390" w14:textId="0962F9B5" w:rsidR="00F127D3" w:rsidRPr="00E0038A" w:rsidRDefault="000A3741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4B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7B9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82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C2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687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41F4856A" w14:textId="77777777" w:rsidTr="00DE2878">
        <w:trPr>
          <w:gridBefore w:val="1"/>
          <w:wBefore w:w="13" w:type="pct"/>
          <w:trHeight w:val="981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CBE8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7579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Bloczki samoprzylepne </w:t>
            </w:r>
          </w:p>
          <w:p w14:paraId="075375E8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Bloczki w kolorze żółtym, w bloczku 100 kartek, o wymiarach 76x76 mm </w:t>
            </w:r>
          </w:p>
          <w:p w14:paraId="27DEFBAE" w14:textId="77777777" w:rsidR="00F127D3" w:rsidRPr="00E0038A" w:rsidRDefault="007F0690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w opakowaniu 12</w:t>
            </w:r>
            <w:r w:rsidR="00F127D3" w:rsidRPr="00E0038A">
              <w:rPr>
                <w:rFonts w:ascii="Arial Narrow" w:eastAsia="Times New Roman" w:hAnsi="Arial Narrow" w:cs="Arial"/>
                <w:lang w:eastAsia="pl-PL"/>
              </w:rPr>
              <w:t xml:space="preserve"> bloczków, lub równoznaczne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171B" w14:textId="18E876EE" w:rsidR="00F127D3" w:rsidRPr="00E0038A" w:rsidRDefault="000A3741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8E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F4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28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C9E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82F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596CF0A" w14:textId="77777777" w:rsidTr="007B5BD3">
        <w:trPr>
          <w:gridBefore w:val="1"/>
          <w:wBefore w:w="13" w:type="pct"/>
          <w:trHeight w:val="136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101E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11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3C38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Polecenie wyjazdu służbowego 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>„delegacja”</w:t>
            </w:r>
          </w:p>
          <w:p w14:paraId="7AB50AB4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Bloczek druku akcydensowego, </w:t>
            </w:r>
          </w:p>
          <w:p w14:paraId="0E689DD8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w formacie A5, około 50 kartek  lub równoznaczne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241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37C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bloczek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D58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B10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4F4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1A1" w14:textId="77777777" w:rsidR="00F127D3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3B73DCB9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66E779E0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593B69F4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575C9ED7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174678D9" w14:textId="77777777" w:rsidR="00E0038A" w:rsidRP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2F18B5AF" w14:textId="77777777" w:rsidTr="00DE2878">
        <w:trPr>
          <w:gridBefore w:val="1"/>
          <w:wBefore w:w="13" w:type="pct"/>
          <w:trHeight w:val="697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5A93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12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5C3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Karta urlopowa - samokopiująca</w:t>
            </w:r>
          </w:p>
          <w:p w14:paraId="71E8B1B1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Bloczek druku 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lastRenderedPageBreak/>
              <w:t xml:space="preserve">akcydensowego, </w:t>
            </w:r>
          </w:p>
          <w:p w14:paraId="06F5DAED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w formacie A6, około 60 kartek  lub równoznaczne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60E2" w14:textId="77777777" w:rsidR="00F127D3" w:rsidRPr="00E0038A" w:rsidRDefault="004C5D60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1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8D1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bloczek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CF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BF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DE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4F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1B8DCEA6" w14:textId="77777777" w:rsidTr="00DE2878"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875" w14:textId="77777777" w:rsidR="00F127D3" w:rsidRPr="00E0038A" w:rsidRDefault="007B5BD3" w:rsidP="00F127D3">
            <w:pPr>
              <w:spacing w:after="0" w:line="360" w:lineRule="auto"/>
              <w:ind w:left="-108" w:right="-114" w:firstLine="108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13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F133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Wniosek o zaliczkę</w:t>
            </w:r>
          </w:p>
          <w:p w14:paraId="39ABEC32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Bloczek druku akcydensowego, </w:t>
            </w:r>
          </w:p>
          <w:p w14:paraId="13911C9F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w formacie A6, około 50 kartek  lub równoznaczny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CD2A" w14:textId="77777777" w:rsidR="00F127D3" w:rsidRPr="00E0038A" w:rsidRDefault="00862F98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01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bloczek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6EF1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C9F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42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1E1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B9A4231" w14:textId="77777777" w:rsidTr="00DE2878">
        <w:trPr>
          <w:cantSplit/>
        </w:trPr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6BE1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14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6BB6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Rozliczenie zaliczki</w:t>
            </w:r>
          </w:p>
          <w:p w14:paraId="3B10D7D8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Bloczek druku akcydensowego, </w:t>
            </w:r>
          </w:p>
          <w:p w14:paraId="10355230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w formacie A6, około 50 kartek lub równoznaczne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14F" w14:textId="77777777" w:rsidR="00F127D3" w:rsidRPr="00E0038A" w:rsidRDefault="00862F98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48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bloczek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E11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CA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D8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8A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6745AF17" w14:textId="77777777" w:rsidTr="00DE2878">
        <w:trPr>
          <w:cantSplit/>
        </w:trPr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19E2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15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C2E7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Pocztowa książka nadawcza</w:t>
            </w:r>
          </w:p>
          <w:p w14:paraId="4B14DC8D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Bloczek druku akcydensowego, w formacie A5, około 50 kartek lub równoznaczna </w:t>
            </w:r>
            <w:r w:rsidR="004C5D60" w:rsidRPr="00E0038A">
              <w:rPr>
                <w:rFonts w:ascii="Arial Narrow" w:eastAsia="Times New Roman" w:hAnsi="Arial Narrow" w:cs="Times New Roman"/>
                <w:lang w:eastAsia="pl-PL"/>
              </w:rPr>
              <w:t xml:space="preserve">–samokopiująca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F5B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1 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892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B2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666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65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451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1B0EF29" w14:textId="77777777" w:rsidTr="00DE2878"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B7B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16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BDA0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Długopis żelowy</w:t>
            </w:r>
          </w:p>
          <w:p w14:paraId="485F8B5A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Długopis żelowy z końcówką 0,7 mm, </w:t>
            </w:r>
          </w:p>
          <w:p w14:paraId="1471C8A6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w </w:t>
            </w:r>
            <w:r w:rsidRPr="00355240">
              <w:rPr>
                <w:rFonts w:ascii="Arial Narrow" w:eastAsia="Times New Roman" w:hAnsi="Arial Narrow" w:cs="Times New Roman"/>
                <w:b/>
                <w:lang w:eastAsia="pl-PL"/>
              </w:rPr>
              <w:t>kolorze tuszu czarnym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, ergonomiczny uchwyt, metalowa końcówka, światło </w:t>
            </w:r>
          </w:p>
          <w:p w14:paraId="6C2B50AF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i wodoodporny tusz zapewniający idealną gładkość pisania linii, długość pisania od 600m w wzwyż, obudowa przezroczysta lub w kolorze tuszu, opakowanie 12 sztuk 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353F" w14:textId="602DA3A0" w:rsidR="00F127D3" w:rsidRPr="00E0038A" w:rsidRDefault="000A3741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C7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EF2" w14:textId="77777777" w:rsidR="00F127D3" w:rsidRPr="00E0038A" w:rsidRDefault="00F127D3" w:rsidP="00F127D3">
            <w:pPr>
              <w:spacing w:after="0" w:line="36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B6D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85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11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3A7B2A10" w14:textId="77777777" w:rsidTr="00DE2878">
        <w:trPr>
          <w:cantSplit/>
          <w:trHeight w:val="551"/>
        </w:trPr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9F3B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17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8224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Długopis żelowy</w:t>
            </w:r>
          </w:p>
          <w:p w14:paraId="42DD5241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Długopis żelowy z końcówką 0,7 mm, </w:t>
            </w:r>
          </w:p>
          <w:p w14:paraId="3FA963C7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w </w:t>
            </w:r>
            <w:r w:rsidRPr="00355240">
              <w:rPr>
                <w:rFonts w:ascii="Arial Narrow" w:eastAsia="Times New Roman" w:hAnsi="Arial Narrow" w:cs="Times New Roman"/>
                <w:b/>
                <w:bCs/>
                <w:iCs/>
                <w:lang w:eastAsia="pl-PL"/>
              </w:rPr>
              <w:t>kolorze tuszu niebieskim,</w:t>
            </w:r>
            <w:r w:rsidRPr="00E0038A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 ergonomiczny uchwyt, metalowa końcówka, światło i wodoodporny tusz zapewniający idealną gładkość pisania linii, długość pisania od 600m w wzwyż, obudowa przezroczysta lub w kolorze tuszu, opakowanie 12 sztuk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844" w14:textId="3778E9B5" w:rsidR="00F127D3" w:rsidRPr="00E0038A" w:rsidRDefault="000A3741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50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3C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26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8DD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F0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E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6F87CE2" w14:textId="77777777" w:rsidTr="00DE2878">
        <w:trPr>
          <w:cantSplit/>
          <w:trHeight w:val="551"/>
        </w:trPr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6B8D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18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BB7D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Długopis żelowy</w:t>
            </w:r>
          </w:p>
          <w:p w14:paraId="7F789E3F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Długopis żelowy z końcówką 0,7 mm, </w:t>
            </w:r>
          </w:p>
          <w:p w14:paraId="515BD00C" w14:textId="77777777" w:rsidR="00F127D3" w:rsidRPr="00E0038A" w:rsidRDefault="00F127D3" w:rsidP="00862F98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w </w:t>
            </w:r>
            <w:r w:rsidRPr="00355240">
              <w:rPr>
                <w:rFonts w:ascii="Arial Narrow" w:eastAsia="Times New Roman" w:hAnsi="Arial Narrow" w:cs="Times New Roman"/>
                <w:b/>
                <w:bCs/>
                <w:iCs/>
                <w:lang w:eastAsia="pl-PL"/>
              </w:rPr>
              <w:t xml:space="preserve">kolorze tuszu czerwonym </w:t>
            </w:r>
            <w:r w:rsidRPr="00E0038A">
              <w:rPr>
                <w:rFonts w:ascii="Arial Narrow" w:eastAsia="Times New Roman" w:hAnsi="Arial Narrow" w:cs="Times New Roman"/>
                <w:bCs/>
                <w:iCs/>
                <w:lang w:eastAsia="pl-PL"/>
              </w:rPr>
              <w:t xml:space="preserve">ergonomiczny uchwyt, metalowa końcówka, światło i wodoodporny tusz zapewniający idealną gładkość pisania linii, długość pisania od 600m w wzwyż, obudowa przezroczysta lub w kolorze tuszu, opakowanie 12 sztuk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2B42" w14:textId="457464D6" w:rsidR="00F127D3" w:rsidRPr="00E0038A" w:rsidRDefault="000A3741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671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5DE1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51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F5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D7C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6FB37800" w14:textId="77777777" w:rsidTr="00DE2878">
        <w:trPr>
          <w:cantSplit/>
          <w:trHeight w:val="551"/>
        </w:trPr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530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19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16EC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Długopis  z tuszem tradycyjnym</w:t>
            </w:r>
          </w:p>
          <w:p w14:paraId="49373653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Długopis z wymiennym wkładem z końcówką 0,7 mm do 1,0 mm, długość pisania linii od 1500 m, tusz zapewniający gładkość pisania </w:t>
            </w:r>
          </w:p>
          <w:p w14:paraId="662BD8C7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obudowa w kolorze przezroczystym , opakowanie zbiorcze 12 sztuk, kolor tuszu niebieski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4733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4180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A6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1F2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52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0B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5BB7DCC2" w14:textId="77777777" w:rsidTr="00DE2878">
        <w:trPr>
          <w:cantSplit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81F3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20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B20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proofErr w:type="spellStart"/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Foliopis</w:t>
            </w:r>
            <w:proofErr w:type="spellEnd"/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 z końcówką 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>do pisania na każdej powierzchni, wodoodporny, szybkoschnący grubość linii około 0,4 mm lub równoznaczny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57EB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C2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0F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1CA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D4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97F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</w:tbl>
    <w:p w14:paraId="379CEC3F" w14:textId="77777777" w:rsidR="00F127D3" w:rsidRPr="00E0038A" w:rsidRDefault="00F127D3" w:rsidP="00F127D3">
      <w:pPr>
        <w:rPr>
          <w:rFonts w:ascii="Arial Narrow" w:hAnsi="Arial Narrow"/>
        </w:rPr>
      </w:pPr>
    </w:p>
    <w:tbl>
      <w:tblPr>
        <w:tblW w:w="50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622"/>
        <w:gridCol w:w="1197"/>
        <w:gridCol w:w="1249"/>
        <w:gridCol w:w="1199"/>
        <w:gridCol w:w="1216"/>
        <w:gridCol w:w="1179"/>
      </w:tblGrid>
      <w:tr w:rsidR="00F127D3" w:rsidRPr="00E0038A" w14:paraId="6825A599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0AB3" w14:textId="77777777" w:rsidR="00F127D3" w:rsidRPr="00E0038A" w:rsidRDefault="00E0038A" w:rsidP="004C5D60">
            <w:pPr>
              <w:spacing w:after="0" w:line="360" w:lineRule="auto"/>
              <w:ind w:right="-114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  </w:t>
            </w:r>
            <w:r w:rsidR="007B5BD3">
              <w:rPr>
                <w:rFonts w:ascii="Arial Narrow" w:eastAsia="Times New Roman" w:hAnsi="Arial Narrow" w:cs="Arial"/>
                <w:b/>
                <w:lang w:eastAsia="pl-PL"/>
              </w:rPr>
              <w:t>21</w:t>
            </w:r>
            <w:r w:rsidR="00C036D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863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proofErr w:type="spellStart"/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Zakreślacz</w:t>
            </w:r>
            <w:proofErr w:type="spellEnd"/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</w:p>
          <w:p w14:paraId="794B131D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do zakreśleń na każdego rodzaju papieru, grubość linii  od 2mm do 5mm , nie rozmazujący tekstu wydrukowanego, na drukarce atramentowej i laserowej, </w:t>
            </w:r>
          </w:p>
          <w:p w14:paraId="502947FB" w14:textId="77777777" w:rsidR="00F127D3" w:rsidRPr="00E0038A" w:rsidRDefault="00862F98" w:rsidP="00862F98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Cs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iCs/>
                <w:lang w:eastAsia="pl-PL"/>
              </w:rPr>
              <w:t xml:space="preserve">w kolorze żółtym </w:t>
            </w:r>
            <w:r w:rsidR="00F127D3" w:rsidRPr="00E0038A">
              <w:rPr>
                <w:rFonts w:ascii="Arial Narrow" w:eastAsia="Times New Roman" w:hAnsi="Arial Narrow" w:cs="Arial"/>
                <w:bCs/>
                <w:iCs/>
                <w:lang w:eastAsia="pl-PL"/>
              </w:rPr>
              <w:t>lub równoznaczny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392E" w14:textId="77777777" w:rsidR="00F127D3" w:rsidRPr="00E0038A" w:rsidRDefault="00355240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  <w:r w:rsidR="00C036DA" w:rsidRPr="00E0038A">
              <w:rPr>
                <w:rFonts w:ascii="Arial Narrow" w:eastAsia="Times New Roman" w:hAnsi="Arial Narrow" w:cs="Arial"/>
                <w:b/>
                <w:lang w:eastAsia="pl-PL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11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027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DC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5A0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395EAB49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C89C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22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BCF8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Ołówek z gumką</w:t>
            </w:r>
          </w:p>
          <w:p w14:paraId="70C86E0D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>Ołówek grafitowy, ergonomiczny, gwarancja odporności grafitu na złamania podczas upadków na podłoże, łatwość strugania, grafit o twardości HB, opakowanie po 10 sztuk  lub równoznaczny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E195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A8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BE8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A641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B13B" w14:textId="77777777" w:rsidR="00F127D3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011CDEF5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4BA20B29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2292F98A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7B7BF9AC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5E2633D1" w14:textId="77777777" w:rsid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7A9ECE56" w14:textId="77777777" w:rsidR="00E0038A" w:rsidRPr="00E0038A" w:rsidRDefault="00E0038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432A9430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D4AD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23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E3C9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Temperówka metalowa</w:t>
            </w:r>
          </w:p>
          <w:p w14:paraId="14138870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Wykonana ze stopu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lastRenderedPageBreak/>
              <w:t>metalowego, ostrze precyzyjnie połączone z obudową, centralne położenie ołówka podczas ostrzenia lub równoznaczna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F240" w14:textId="77777777" w:rsidR="00F127D3" w:rsidRPr="00E0038A" w:rsidRDefault="008D09F8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89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74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69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843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63EBFB69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D96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24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FC4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Gumka  do mazania  biała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>usuwająca ołówek nie naruszając struktury papieru lub równoznaczny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B7B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10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6B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82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E8D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53C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455F6FC0" w14:textId="77777777" w:rsidTr="00393310">
        <w:trPr>
          <w:trHeight w:val="203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55A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25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15A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Korektor w taśmie</w:t>
            </w:r>
          </w:p>
          <w:p w14:paraId="548BF3A6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>Posiadający możliwość natychmiastowego pisania po korygowanej powierzchni, wygodny i łatwy w użytkowaniu, wykonany z silikonowej taśmy która posiada właściwości wytrzymałościowe na zerwanie i odporna na wilgoć, szerokość taśmy w granicach 4,2 do 5,0 mm, długość taśmy w granicach od 8,5 m do 12 m lub równoznaczny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0BDC" w14:textId="77777777" w:rsidR="00F127D3" w:rsidRPr="00E0038A" w:rsidRDefault="00E301B4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C79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EA4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F65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6EB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4FC2AB79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F4D5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26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98A5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Marker permanentny</w:t>
            </w:r>
          </w:p>
          <w:p w14:paraId="3BD3E927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>Z końcówka okrągłą o grubości 2 mm, nadający się do pisania na wszystkich materiałach , odporny na działanie promieni słonecznych, długość pisania linii powyżej 750 m, kolor tuszu czarny lub równoznaczny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56A2" w14:textId="77777777" w:rsidR="00F127D3" w:rsidRPr="00E0038A" w:rsidRDefault="00C036D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A0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5F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D9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F07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6813ED30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267B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27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419A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Taśma uniwersalna </w:t>
            </w:r>
          </w:p>
          <w:p w14:paraId="228FBA24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Przezroczysta taśma samoprzylepna, </w:t>
            </w:r>
          </w:p>
          <w:p w14:paraId="7EE4C107" w14:textId="77777777" w:rsidR="00F127D3" w:rsidRPr="00E0038A" w:rsidRDefault="00F127D3" w:rsidP="00830C6F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o dobrej przyczepności papieru, folii, tektury i innych powierzchni, nie żółknąca z upływem czasu, szerokość taśmy około </w:t>
            </w:r>
            <w:r w:rsidR="00830C6F">
              <w:rPr>
                <w:rFonts w:ascii="Arial Narrow" w:eastAsia="Times New Roman" w:hAnsi="Arial Narrow" w:cs="Times New Roman"/>
                <w:lang w:eastAsia="pl-PL"/>
              </w:rPr>
              <w:t>24 mm długość nie mniejsza niż 30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 m lub równoznaczna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3476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42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63B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CF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E51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AC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7564BDAF" w14:textId="77777777" w:rsidTr="00393310">
        <w:trPr>
          <w:cantSplit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27CC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28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A363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Klej w taśmie </w:t>
            </w:r>
          </w:p>
          <w:p w14:paraId="6156E47B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Klej w ergonomicznej obudowie, </w:t>
            </w:r>
          </w:p>
          <w:p w14:paraId="5D882284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>do klejenia papieru, zdjęć, kartonu, wymiary taśmy 8,4 mm x 8 m lub równoznaczny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0801" w14:textId="77777777" w:rsidR="00F127D3" w:rsidRPr="00E0038A" w:rsidRDefault="00355240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25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75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A70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CF9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AD9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20F7658B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E852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29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7478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Klipsy biurowe </w:t>
            </w:r>
          </w:p>
          <w:p w14:paraId="41BF01E6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wykonane z metalu  wielkość 51 mm opakowanie 12 sztuk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>lub równoznaczne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BA62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5A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39A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C0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D3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CFB13AE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8D2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30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A63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Nożyczki </w:t>
            </w:r>
          </w:p>
          <w:p w14:paraId="0282499A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nożyczki do cięcia papieru, ergonomiczne wyprofilowane uchwyty zapewniające wygodę użytkowania,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lastRenderedPageBreak/>
              <w:t>rękojeść z niełamliwego plastiku, ostrze wykonane ze stali nierdzewnej, wielkość ostrza od 24 cm do 26 cm,</w:t>
            </w:r>
            <w:r w:rsidRPr="00E0038A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>lub równoznaczne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00E" w14:textId="77777777" w:rsidR="00F127D3" w:rsidRPr="00E0038A" w:rsidRDefault="00C036DA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23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0B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E08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36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3C00780C" w14:textId="77777777" w:rsidTr="0039331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AB97" w14:textId="77777777" w:rsidR="00F127D3" w:rsidRPr="00E0038A" w:rsidRDefault="007B5BD3" w:rsidP="00F127D3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31</w:t>
            </w:r>
            <w:r w:rsidR="00F127D3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8E3A" w14:textId="77777777" w:rsidR="00F127D3" w:rsidRPr="00E0038A" w:rsidRDefault="00F127D3" w:rsidP="00F127D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Dziurkacz</w:t>
            </w:r>
          </w:p>
          <w:p w14:paraId="7652471F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0038A">
              <w:rPr>
                <w:rFonts w:ascii="Arial Narrow" w:eastAsia="Times New Roman" w:hAnsi="Arial Narrow" w:cs="Times New Roman"/>
                <w:lang w:eastAsia="pl-PL"/>
              </w:rPr>
              <w:t>metalowa konstrukcja, z regulacją ułatwiającą precyzyjne ułożenie dokumentów , spód ochronny zapobiega rysowania blatu, średnica dziurek większa niż 6 mm, odległość między dziurkami nie mniejsza niż 80 mm, Ilość dziurkowania kartek 80g/m</w:t>
            </w:r>
            <w:r w:rsidRPr="00E0038A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t>2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 xml:space="preserve"> nie mniejsza niż 40 kartek, gwarancja minimum 2 lata lub równoznaczny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5A6F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00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F95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B43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FA9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</w:tbl>
    <w:p w14:paraId="790A495C" w14:textId="77777777" w:rsidR="00F127D3" w:rsidRPr="00E0038A" w:rsidRDefault="00F127D3" w:rsidP="00F127D3">
      <w:pPr>
        <w:rPr>
          <w:rFonts w:ascii="Arial Narrow" w:hAnsi="Arial Narrow"/>
        </w:rPr>
      </w:pPr>
    </w:p>
    <w:tbl>
      <w:tblPr>
        <w:tblW w:w="50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8"/>
        <w:gridCol w:w="2605"/>
        <w:gridCol w:w="25"/>
        <w:gridCol w:w="1178"/>
        <w:gridCol w:w="25"/>
        <w:gridCol w:w="43"/>
        <w:gridCol w:w="1291"/>
        <w:gridCol w:w="1134"/>
        <w:gridCol w:w="1274"/>
        <w:gridCol w:w="17"/>
        <w:gridCol w:w="25"/>
        <w:gridCol w:w="1142"/>
        <w:gridCol w:w="17"/>
        <w:gridCol w:w="30"/>
      </w:tblGrid>
      <w:tr w:rsidR="00F127D3" w:rsidRPr="00E0038A" w14:paraId="3C6538E3" w14:textId="77777777" w:rsidTr="004C5D60">
        <w:trPr>
          <w:gridAfter w:val="1"/>
          <w:wAfter w:w="16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8E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04D3ABB4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32.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8AE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Zszywacz biurowy</w:t>
            </w:r>
          </w:p>
          <w:p w14:paraId="027B5F36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zszywacz z opatentowaną technologią redukującą siłę potrzebną do uruchomienia o 70%, mocna metalowa konstrukcja z miękkimi </w:t>
            </w:r>
            <w:proofErr w:type="spellStart"/>
            <w:r w:rsidRPr="00E0038A">
              <w:rPr>
                <w:rFonts w:ascii="Arial Narrow" w:eastAsia="Times New Roman" w:hAnsi="Arial Narrow" w:cs="Arial"/>
                <w:lang w:eastAsia="pl-PL"/>
              </w:rPr>
              <w:t>wykończeniami</w:t>
            </w:r>
            <w:proofErr w:type="spellEnd"/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, ładowanie zszywek od przodu </w:t>
            </w:r>
          </w:p>
          <w:p w14:paraId="52003F7B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 i posiadającą mechanizm zabezpieczający wylatywaniu zszywek przy otwieraniu, Zszywający powyżej </w:t>
            </w:r>
          </w:p>
          <w:p w14:paraId="6E90399C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30  kartek papieru 80g/m</w:t>
            </w:r>
            <w:r w:rsidRPr="00E0038A">
              <w:rPr>
                <w:rFonts w:ascii="Arial Narrow" w:eastAsia="Times New Roman" w:hAnsi="Arial Narrow" w:cs="Arial"/>
                <w:vertAlign w:val="superscript"/>
                <w:lang w:eastAsia="pl-PL"/>
              </w:rPr>
              <w:t xml:space="preserve">2 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głębokość wsuwania kartek do 55mm, wielkość zszywek 26/6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>lub równoznaczny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 Gwarancja użytkowania 12 miesięcy.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040B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1 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2E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87A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29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610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4150F571" w14:textId="77777777" w:rsidTr="004C5D60">
        <w:trPr>
          <w:gridAfter w:val="1"/>
          <w:wAfter w:w="16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3329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33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6570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Zszywki biurowe 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>wysokiej jakości rozmiar 26/6 zszywają od 2- 30 kartek opakowanie 1000 szt.</w:t>
            </w:r>
            <w:r w:rsidRPr="00E0038A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>lub równoznaczne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66B4" w14:textId="77777777" w:rsidR="00F127D3" w:rsidRPr="00E0038A" w:rsidRDefault="00830C6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10</w:t>
            </w:r>
            <w:r w:rsidR="00F127D3" w:rsidRPr="00E0038A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129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B10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48E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32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714C6FB4" w14:textId="77777777" w:rsidTr="004C5D60">
        <w:trPr>
          <w:gridAfter w:val="2"/>
          <w:wAfter w:w="25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B6B5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34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229C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7F0690">
              <w:rPr>
                <w:rFonts w:ascii="Arial Narrow" w:eastAsia="Times New Roman" w:hAnsi="Arial Narrow" w:cs="Arial"/>
                <w:b/>
                <w:lang w:eastAsia="pl-PL"/>
              </w:rPr>
              <w:t>Skoroszyt  A4 wpinany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 do segregatora z tworzywa</w:t>
            </w:r>
          </w:p>
          <w:p w14:paraId="223680E2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Skoroszyt z otworami pozwalający na wpięcie do segregatora, tylna okładka </w:t>
            </w:r>
          </w:p>
          <w:p w14:paraId="1FFB1926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w jednym kolorze, przednia przezroczysta, wysuwany papierowy pasek do opisu </w:t>
            </w:r>
            <w:r w:rsidRPr="00E0038A">
              <w:rPr>
                <w:rFonts w:ascii="Arial Narrow" w:eastAsia="Times New Roman" w:hAnsi="Arial Narrow" w:cs="Times New Roman"/>
                <w:lang w:eastAsia="pl-PL"/>
              </w:rPr>
              <w:t>lub równoznaczny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7F5F" w14:textId="77777777" w:rsidR="00F127D3" w:rsidRPr="00E0038A" w:rsidRDefault="00862F98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50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81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C8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45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37A9CB1F" w14:textId="77777777" w:rsidTr="004C5D60">
        <w:trPr>
          <w:gridAfter w:val="2"/>
          <w:wAfter w:w="25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3285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35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E1F9" w14:textId="77777777" w:rsidR="00F127D3" w:rsidRPr="007B5BD3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B5BD3">
              <w:rPr>
                <w:rFonts w:ascii="Arial Narrow" w:eastAsia="Times New Roman" w:hAnsi="Arial Narrow" w:cs="Arial"/>
                <w:b/>
                <w:lang w:eastAsia="pl-PL"/>
              </w:rPr>
              <w:t>Koszulka na dokumenty A4</w:t>
            </w:r>
          </w:p>
          <w:p w14:paraId="5E65D623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Koszulka z grzbietem perforowana pasująca do każdego segregatora, wykonana z folii przezroczystej </w:t>
            </w:r>
          </w:p>
          <w:p w14:paraId="03D4DDE7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lastRenderedPageBreak/>
              <w:t>o grubości 55 mikronów, op.100 sztuk, lub równoznaczna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8A96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lastRenderedPageBreak/>
              <w:t>1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1A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opakowanie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03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CC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B5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7AABA239" w14:textId="77777777" w:rsidTr="007B5BD3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356A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36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CC1F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Segregatory A4 szerokością grzbietu 50 mm</w:t>
            </w:r>
          </w:p>
          <w:p w14:paraId="6DCE85F8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Segregator z mechanizmem dźwigniowym, wykonany z kartonu pokrytego z zewnątrz od wewnątrz </w:t>
            </w:r>
            <w:proofErr w:type="spellStart"/>
            <w:r w:rsidRPr="00E0038A">
              <w:rPr>
                <w:rFonts w:ascii="Arial Narrow" w:eastAsia="Times New Roman" w:hAnsi="Arial Narrow" w:cs="Arial"/>
                <w:lang w:eastAsia="pl-PL"/>
              </w:rPr>
              <w:t>poliolefiną</w:t>
            </w:r>
            <w:proofErr w:type="spellEnd"/>
            <w:r w:rsidRPr="00E0038A">
              <w:rPr>
                <w:rFonts w:ascii="Arial Narrow" w:eastAsia="Times New Roman" w:hAnsi="Arial Narrow" w:cs="Arial"/>
                <w:lang w:eastAsia="pl-PL"/>
              </w:rPr>
              <w:t>, wyposażony w dolną metalową listwę chroniącą dolną krawędź, posiadający dwustronną wymienną etykietę, w kolorach podstawowych lub równoznaczny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6A9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5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E11F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39E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26D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076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3D620949" w14:textId="77777777" w:rsidTr="007B5BD3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703A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37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1CF1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Wąsy do  skoroszytu z  metalową blaszką </w:t>
            </w:r>
          </w:p>
          <w:p w14:paraId="3F9C020C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0038A">
              <w:rPr>
                <w:rFonts w:ascii="Arial Narrow" w:eastAsia="Times New Roman" w:hAnsi="Arial Narrow" w:cs="Arial"/>
                <w:lang w:eastAsia="pl-PL"/>
              </w:rPr>
              <w:t>do wpięcia  około 150 arkuszy</w:t>
            </w:r>
          </w:p>
          <w:p w14:paraId="5F075E8C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wymiary 35 x150 mm</w:t>
            </w:r>
          </w:p>
          <w:p w14:paraId="38C3190C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wiązka 25 sztuk lub równoznaczne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A25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5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02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wiązka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B38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B847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59D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76C68F7" w14:textId="77777777" w:rsidTr="007B5BD3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0551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38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DF6C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Teczka wiązana biała  bezkwasowa A4 </w:t>
            </w:r>
            <w:proofErr w:type="spellStart"/>
            <w:r w:rsidRPr="00E0038A">
              <w:rPr>
                <w:rFonts w:ascii="Arial Narrow" w:eastAsia="Times New Roman" w:hAnsi="Arial Narrow" w:cs="Arial"/>
                <w:lang w:eastAsia="pl-PL"/>
              </w:rPr>
              <w:t>pH</w:t>
            </w:r>
            <w:proofErr w:type="spellEnd"/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 &gt;7,0 gramatura 240g/m,290g/m, 320g/m o wymiarach 320x23x35 mm lub równoznaczna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AC2" w14:textId="77777777" w:rsidR="00F127D3" w:rsidRPr="00E0038A" w:rsidRDefault="000D33C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50</w:t>
            </w:r>
            <w:r w:rsidR="00F127D3" w:rsidRPr="00E0038A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D3B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218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7775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9E51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072ECAD4" w14:textId="77777777" w:rsidTr="007B5BD3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6F8B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39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20F4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Taśma d</w:t>
            </w:r>
            <w:r w:rsidR="000D33CF">
              <w:rPr>
                <w:rFonts w:ascii="Arial Narrow" w:eastAsia="Times New Roman" w:hAnsi="Arial Narrow" w:cs="Arial"/>
                <w:b/>
                <w:lang w:eastAsia="pl-PL"/>
              </w:rPr>
              <w:t xml:space="preserve">wustronnie klejąca szerokość  około </w:t>
            </w: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 xml:space="preserve">5 cm 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1B57" w14:textId="77777777" w:rsidR="00F127D3" w:rsidRPr="00E0038A" w:rsidRDefault="000D33CF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542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7D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05A0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424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6FEB51B5" w14:textId="77777777" w:rsidTr="007B5BD3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E103" w14:textId="77777777" w:rsidR="00F127D3" w:rsidRPr="00E0038A" w:rsidRDefault="007B5B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40</w:t>
            </w:r>
            <w:r w:rsidR="00E0038A" w:rsidRPr="00E0038A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A31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Teczka do podpisu</w:t>
            </w:r>
          </w:p>
          <w:p w14:paraId="065E1C4C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Wykonana z kartonu i pokryta skóropodobnym tworzywem, grzbiet harmonijkowy, kartonowe przekładki</w:t>
            </w:r>
          </w:p>
          <w:p w14:paraId="637031B3" w14:textId="77777777" w:rsidR="00F127D3" w:rsidRPr="00E0038A" w:rsidRDefault="00F127D3" w:rsidP="00F127D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>w ilości 20 sztuk w kolorze białym z dwoma otworami w celu pokazania zawartości teczki lub równoznaczna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92AA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 xml:space="preserve">1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08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sztuka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BFD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C00C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61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127D3" w:rsidRPr="00E0038A" w14:paraId="235C3CB1" w14:textId="77777777" w:rsidTr="004C5D60">
        <w:trPr>
          <w:gridAfter w:val="1"/>
          <w:wAfter w:w="16" w:type="pct"/>
          <w:trHeight w:val="421"/>
        </w:trPr>
        <w:tc>
          <w:tcPr>
            <w:tcW w:w="30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1DE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7E3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b/>
                <w:lang w:eastAsia="pl-PL"/>
              </w:rPr>
              <w:t>Ogółem</w:t>
            </w:r>
          </w:p>
          <w:p w14:paraId="71E6C249" w14:textId="77777777" w:rsidR="00F127D3" w:rsidRPr="00E0038A" w:rsidRDefault="00F127D3" w:rsidP="00F127D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06B" w14:textId="77777777" w:rsidR="00F127D3" w:rsidRPr="00E0038A" w:rsidRDefault="00F127D3" w:rsidP="00F127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8321" w14:textId="77777777" w:rsidR="00F127D3" w:rsidRPr="00E0038A" w:rsidRDefault="00F127D3" w:rsidP="00F127D3">
            <w:pPr>
              <w:tabs>
                <w:tab w:val="left" w:pos="389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0038A">
              <w:rPr>
                <w:rFonts w:ascii="Arial Narrow" w:eastAsia="Times New Roman" w:hAnsi="Arial Narrow" w:cs="Arial"/>
                <w:lang w:eastAsia="pl-PL"/>
              </w:rPr>
              <w:tab/>
            </w:r>
          </w:p>
        </w:tc>
      </w:tr>
    </w:tbl>
    <w:p w14:paraId="24911284" w14:textId="77777777" w:rsidR="00F127D3" w:rsidRPr="00E0038A" w:rsidRDefault="00F127D3" w:rsidP="00F127D3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C801EFA" w14:textId="77777777" w:rsidR="00F127D3" w:rsidRPr="00E0038A" w:rsidRDefault="00F127D3" w:rsidP="00F127D3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A315289" w14:textId="77777777" w:rsidR="00F127D3" w:rsidRPr="00E0038A" w:rsidRDefault="00F127D3" w:rsidP="00F127D3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="00E010F1">
        <w:rPr>
          <w:rFonts w:ascii="Arial Narrow" w:eastAsia="Times New Roman" w:hAnsi="Arial Narrow" w:cs="Arial"/>
          <w:lang w:eastAsia="pl-PL"/>
        </w:rPr>
        <w:t xml:space="preserve">   </w:t>
      </w:r>
      <w:r w:rsidRPr="00E0038A">
        <w:rPr>
          <w:rFonts w:ascii="Arial Narrow" w:eastAsia="Times New Roman" w:hAnsi="Arial Narrow" w:cs="Arial"/>
          <w:lang w:eastAsia="pl-PL"/>
        </w:rPr>
        <w:t xml:space="preserve">  </w:t>
      </w:r>
      <w:r w:rsidR="004C73F9">
        <w:rPr>
          <w:rFonts w:ascii="Arial Narrow" w:eastAsia="Times New Roman" w:hAnsi="Arial Narrow" w:cs="Arial"/>
          <w:lang w:eastAsia="pl-PL"/>
        </w:rPr>
        <w:t xml:space="preserve">                               </w:t>
      </w:r>
    </w:p>
    <w:p w14:paraId="21381309" w14:textId="77777777" w:rsidR="00F127D3" w:rsidRPr="00E0038A" w:rsidRDefault="00F127D3" w:rsidP="00F127D3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="00E010F1">
        <w:rPr>
          <w:rFonts w:ascii="Arial Narrow" w:eastAsia="Times New Roman" w:hAnsi="Arial Narrow" w:cs="Arial"/>
          <w:lang w:eastAsia="pl-PL"/>
        </w:rPr>
        <w:tab/>
        <w:t>……………………………………….</w:t>
      </w:r>
      <w:r w:rsidR="00E010F1">
        <w:rPr>
          <w:rFonts w:ascii="Arial Narrow" w:eastAsia="Times New Roman" w:hAnsi="Arial Narrow" w:cs="Arial"/>
          <w:lang w:eastAsia="pl-PL"/>
        </w:rPr>
        <w:tab/>
      </w:r>
      <w:r w:rsidR="00E010F1">
        <w:rPr>
          <w:rFonts w:ascii="Arial Narrow" w:eastAsia="Times New Roman" w:hAnsi="Arial Narrow" w:cs="Arial"/>
          <w:lang w:eastAsia="pl-PL"/>
        </w:rPr>
        <w:tab/>
      </w:r>
      <w:r w:rsidR="00E010F1">
        <w:rPr>
          <w:rFonts w:ascii="Arial Narrow" w:eastAsia="Times New Roman" w:hAnsi="Arial Narrow" w:cs="Arial"/>
          <w:lang w:eastAsia="pl-PL"/>
        </w:rPr>
        <w:tab/>
      </w:r>
      <w:r w:rsidR="00E010F1">
        <w:rPr>
          <w:rFonts w:ascii="Arial Narrow" w:eastAsia="Times New Roman" w:hAnsi="Arial Narrow" w:cs="Arial"/>
          <w:lang w:eastAsia="pl-PL"/>
        </w:rPr>
        <w:tab/>
        <w:t>………………………………..</w:t>
      </w:r>
      <w:r w:rsidR="00E010F1">
        <w:rPr>
          <w:rFonts w:ascii="Arial Narrow" w:eastAsia="Times New Roman" w:hAnsi="Arial Narrow" w:cs="Arial"/>
          <w:lang w:eastAsia="pl-PL"/>
        </w:rPr>
        <w:tab/>
      </w:r>
      <w:r w:rsidR="00E010F1">
        <w:rPr>
          <w:rFonts w:ascii="Arial Narrow" w:eastAsia="Times New Roman" w:hAnsi="Arial Narrow" w:cs="Arial"/>
          <w:lang w:eastAsia="pl-PL"/>
        </w:rPr>
        <w:tab/>
      </w:r>
      <w:r w:rsidR="00E010F1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  <w:r w:rsidRPr="00E0038A">
        <w:rPr>
          <w:rFonts w:ascii="Arial Narrow" w:eastAsia="Times New Roman" w:hAnsi="Arial Narrow" w:cs="Arial"/>
          <w:lang w:eastAsia="pl-PL"/>
        </w:rPr>
        <w:tab/>
      </w:r>
    </w:p>
    <w:p w14:paraId="7F3EFBC2" w14:textId="77777777" w:rsidR="00F127D3" w:rsidRPr="00E0038A" w:rsidRDefault="00E010F1" w:rsidP="00F127D3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eastAsia="Times New Roman" w:hAnsi="Arial Narrow" w:cs="Arial"/>
          <w:i/>
          <w:lang w:eastAsia="pl-PL"/>
        </w:rPr>
        <w:t xml:space="preserve">        /Miejscowość , data /</w:t>
      </w:r>
      <w:r>
        <w:rPr>
          <w:rFonts w:ascii="Arial Narrow" w:eastAsia="Times New Roman" w:hAnsi="Arial Narrow" w:cs="Arial"/>
          <w:i/>
          <w:lang w:eastAsia="pl-PL"/>
        </w:rPr>
        <w:tab/>
      </w:r>
      <w:r w:rsidR="00F127D3" w:rsidRPr="00E0038A">
        <w:rPr>
          <w:rFonts w:ascii="Arial Narrow" w:eastAsia="Times New Roman" w:hAnsi="Arial Narrow" w:cs="Arial"/>
          <w:i/>
          <w:lang w:eastAsia="pl-PL"/>
        </w:rPr>
        <w:tab/>
      </w:r>
      <w:r w:rsidR="00F127D3" w:rsidRPr="00E0038A">
        <w:rPr>
          <w:rFonts w:ascii="Arial Narrow" w:eastAsia="Times New Roman" w:hAnsi="Arial Narrow" w:cs="Arial"/>
          <w:i/>
          <w:lang w:eastAsia="pl-PL"/>
        </w:rPr>
        <w:tab/>
      </w:r>
      <w:r w:rsidR="00F127D3" w:rsidRPr="00E0038A">
        <w:rPr>
          <w:rFonts w:ascii="Arial Narrow" w:eastAsia="Times New Roman" w:hAnsi="Arial Narrow" w:cs="Arial"/>
          <w:i/>
          <w:lang w:eastAsia="pl-PL"/>
        </w:rPr>
        <w:tab/>
      </w:r>
      <w:r w:rsidR="00F127D3" w:rsidRPr="00E0038A">
        <w:rPr>
          <w:rFonts w:ascii="Arial Narrow" w:eastAsia="Times New Roman" w:hAnsi="Arial Narrow" w:cs="Arial"/>
          <w:i/>
          <w:lang w:eastAsia="pl-PL"/>
        </w:rPr>
        <w:tab/>
        <w:t>/ Podpis Wykonawcy /</w:t>
      </w:r>
    </w:p>
    <w:p w14:paraId="2E4D4A39" w14:textId="77777777" w:rsidR="004C1F16" w:rsidRPr="00E0038A" w:rsidRDefault="004C1F16">
      <w:pPr>
        <w:rPr>
          <w:rFonts w:ascii="Arial Narrow" w:hAnsi="Arial Narrow"/>
        </w:rPr>
      </w:pPr>
    </w:p>
    <w:sectPr w:rsidR="004C1F16" w:rsidRPr="00E0038A" w:rsidSect="008F098F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C2DCC" w14:textId="77777777" w:rsidR="007C59E8" w:rsidRDefault="002275BC">
      <w:pPr>
        <w:spacing w:after="0" w:line="240" w:lineRule="auto"/>
      </w:pPr>
      <w:r>
        <w:separator/>
      </w:r>
    </w:p>
  </w:endnote>
  <w:endnote w:type="continuationSeparator" w:id="0">
    <w:p w14:paraId="1A9B0412" w14:textId="77777777" w:rsidR="007C59E8" w:rsidRDefault="002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91282"/>
      <w:docPartObj>
        <w:docPartGallery w:val="Page Numbers (Bottom of Page)"/>
        <w:docPartUnique/>
      </w:docPartObj>
    </w:sdtPr>
    <w:sdtEndPr/>
    <w:sdtContent>
      <w:p w14:paraId="0C0EAAA3" w14:textId="77777777" w:rsidR="008F098F" w:rsidRDefault="00F127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A0B">
          <w:rPr>
            <w:noProof/>
          </w:rPr>
          <w:t>1</w:t>
        </w:r>
        <w:r>
          <w:fldChar w:fldCharType="end"/>
        </w:r>
      </w:p>
    </w:sdtContent>
  </w:sdt>
  <w:p w14:paraId="29B4D462" w14:textId="77777777" w:rsidR="008F098F" w:rsidRDefault="00CD6A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3336" w14:textId="77777777" w:rsidR="007C59E8" w:rsidRDefault="002275BC">
      <w:pPr>
        <w:spacing w:after="0" w:line="240" w:lineRule="auto"/>
      </w:pPr>
      <w:r>
        <w:separator/>
      </w:r>
    </w:p>
  </w:footnote>
  <w:footnote w:type="continuationSeparator" w:id="0">
    <w:p w14:paraId="49AB9501" w14:textId="77777777" w:rsidR="007C59E8" w:rsidRDefault="00227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D4"/>
    <w:rsid w:val="000238AA"/>
    <w:rsid w:val="000A3741"/>
    <w:rsid w:val="000D33CF"/>
    <w:rsid w:val="002275BC"/>
    <w:rsid w:val="002814D4"/>
    <w:rsid w:val="002D6238"/>
    <w:rsid w:val="00355240"/>
    <w:rsid w:val="003766CB"/>
    <w:rsid w:val="00451CA5"/>
    <w:rsid w:val="004C1F16"/>
    <w:rsid w:val="004C5D60"/>
    <w:rsid w:val="004C73F9"/>
    <w:rsid w:val="00744D05"/>
    <w:rsid w:val="007B5BD3"/>
    <w:rsid w:val="007C59E8"/>
    <w:rsid w:val="007F0690"/>
    <w:rsid w:val="00830C6F"/>
    <w:rsid w:val="00862F98"/>
    <w:rsid w:val="008D09F8"/>
    <w:rsid w:val="00BC4211"/>
    <w:rsid w:val="00C036DA"/>
    <w:rsid w:val="00CD6A0B"/>
    <w:rsid w:val="00DE2878"/>
    <w:rsid w:val="00E0038A"/>
    <w:rsid w:val="00E010F1"/>
    <w:rsid w:val="00E301B4"/>
    <w:rsid w:val="00F1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E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44D05"/>
    <w:pPr>
      <w:spacing w:after="0" w:line="240" w:lineRule="auto"/>
    </w:pPr>
    <w:rPr>
      <w:rFonts w:ascii="Arial Narrow" w:eastAsia="Times New Roman" w:hAnsi="Arial Narrow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7D3"/>
  </w:style>
  <w:style w:type="paragraph" w:styleId="Tekstdymka">
    <w:name w:val="Balloon Text"/>
    <w:basedOn w:val="Normalny"/>
    <w:link w:val="TekstdymkaZnak"/>
    <w:uiPriority w:val="99"/>
    <w:semiHidden/>
    <w:unhideWhenUsed/>
    <w:rsid w:val="00F1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44D05"/>
    <w:pPr>
      <w:spacing w:after="0" w:line="240" w:lineRule="auto"/>
    </w:pPr>
    <w:rPr>
      <w:rFonts w:ascii="Arial Narrow" w:eastAsia="Times New Roman" w:hAnsi="Arial Narrow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7D3"/>
  </w:style>
  <w:style w:type="paragraph" w:styleId="Tekstdymka">
    <w:name w:val="Balloon Text"/>
    <w:basedOn w:val="Normalny"/>
    <w:link w:val="TekstdymkaZnak"/>
    <w:uiPriority w:val="99"/>
    <w:semiHidden/>
    <w:unhideWhenUsed/>
    <w:rsid w:val="00F1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4</cp:revision>
  <cp:lastPrinted>2023-05-29T07:50:00Z</cp:lastPrinted>
  <dcterms:created xsi:type="dcterms:W3CDTF">2023-05-31T06:16:00Z</dcterms:created>
  <dcterms:modified xsi:type="dcterms:W3CDTF">2024-05-27T10:13:00Z</dcterms:modified>
</cp:coreProperties>
</file>