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701E8D">
        <w:rPr>
          <w:rFonts w:ascii="Calibri" w:hAnsi="Calibri"/>
          <w:sz w:val="22"/>
          <w:szCs w:val="22"/>
        </w:rPr>
        <w:t>8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513CB6" w:rsidRPr="005D2C70" w:rsidRDefault="00513CB6" w:rsidP="008B369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2C70">
        <w:rPr>
          <w:rFonts w:asciiTheme="minorHAnsi" w:hAnsiTheme="minorHAnsi"/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 xml:space="preserve">Nawiązując do treści ogłoszenia o przetargu nieograniczonym na sukcesywne dostawy produktów </w:t>
      </w:r>
      <w:r w:rsidR="0005213A" w:rsidRPr="00701E8D">
        <w:t>mleczarskich</w:t>
      </w:r>
      <w:r w:rsidRPr="00701E8D">
        <w:t xml:space="preserve"> dla CRR KRUS  w Jedlcu 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EF16A4" w:rsidRPr="00701E8D">
        <w:t>3</w:t>
      </w:r>
      <w:r w:rsidR="00A227FF" w:rsidRPr="00701E8D">
        <w:t>.</w:t>
      </w:r>
      <w:r w:rsidRPr="00701E8D">
        <w:t>201</w:t>
      </w:r>
      <w:r w:rsidR="002C28BF" w:rsidRPr="00701E8D">
        <w:t>8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Tr="005D2C70">
        <w:tc>
          <w:tcPr>
            <w:tcW w:w="5000" w:type="pct"/>
            <w:gridSpan w:val="4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120"/>
        <w:jc w:val="both"/>
      </w:pPr>
      <w:r>
        <w:t>OFEROWANY PRZEDMIOT ZAMÓWIENIA:</w:t>
      </w:r>
    </w:p>
    <w:p w:rsidR="00701E8D" w:rsidRPr="005D2C70" w:rsidRDefault="005D2C70" w:rsidP="008B3695">
      <w:pPr>
        <w:spacing w:before="120"/>
        <w:jc w:val="both"/>
      </w:pPr>
      <w:r w:rsidRPr="005D2C70">
        <w:t xml:space="preserve">Zgodnie z załączonym formularzem cenowym </w:t>
      </w:r>
      <w:r>
        <w:t xml:space="preserve">stanowiącym wypełniony </w:t>
      </w:r>
      <w:r w:rsidRPr="005D2C70">
        <w:t>Załącznik Nr 3 (do SIWZ)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240"/>
        <w:ind w:left="714" w:hanging="357"/>
        <w:jc w:val="both"/>
      </w:pPr>
      <w:r>
        <w:t>ŁĄCZNA CENA OFERTOWA:</w:t>
      </w:r>
    </w:p>
    <w:p w:rsidR="00701E8D" w:rsidRDefault="00701E8D" w:rsidP="00701E8D">
      <w:pPr>
        <w:spacing w:before="240" w:after="12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5D2C70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5D2C70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t>D.</w:t>
      </w:r>
      <w:r>
        <w:tab/>
        <w:t>OŚWIADCZENIA: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zamówienie zostanie zrealizowane w terminach określonych w SIWZ oraz w projekcie umowy;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01E8D">
      <w:pPr>
        <w:spacing w:before="120"/>
        <w:jc w:val="both"/>
      </w:pPr>
      <w:r>
        <w:t>3)</w:t>
      </w:r>
      <w:r>
        <w:tab/>
        <w:t>zapoznaliśmy się ze Specyfikacją Istotnych Warunków Zamówienia oraz projektem umowy i nie wnosimy do nich zastrzeżeń oraz przyjmujemy warunki w nich zawarte;</w:t>
      </w:r>
    </w:p>
    <w:p w:rsidR="00701E8D" w:rsidRDefault="00701E8D" w:rsidP="00701E8D">
      <w:pPr>
        <w:spacing w:before="120"/>
        <w:jc w:val="both"/>
      </w:pPr>
      <w:r>
        <w:lastRenderedPageBreak/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01E8D">
      <w:pPr>
        <w:spacing w:before="120"/>
        <w:jc w:val="both"/>
      </w:pPr>
      <w:r>
        <w:t>5)</w:t>
      </w:r>
      <w:r>
        <w:tab/>
        <w:t>akceptujemy, iż zapłata za zrealizowanie zamówienia następować będzie (na zasadach opisanych w projekcie umowy) w terminie do 14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</w:t>
      </w:r>
      <w:proofErr w:type="spellStart"/>
      <w:r>
        <w:t>mikroprzedsiębiorstwo</w:t>
      </w:r>
      <w:proofErr w:type="spellEnd"/>
      <w:r>
        <w:t>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424"/>
        <w:gridCol w:w="549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F79F0">
              <w:rPr>
                <w:rFonts w:ascii="Calibri" w:hAnsi="Calibri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  <w:r w:rsidRPr="004F79F0">
              <w:rPr>
                <w:rFonts w:ascii="Calibri" w:hAnsi="Calibri"/>
                <w:i/>
                <w:sz w:val="18"/>
                <w:szCs w:val="18"/>
              </w:rPr>
              <w:t xml:space="preserve"> (do SIWZ)</w:t>
            </w:r>
          </w:p>
          <w:p w:rsidR="00A87460" w:rsidRPr="00145009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:rsidTr="007160B6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87460" w:rsidRPr="00A87460" w:rsidRDefault="00A87460" w:rsidP="009374E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Produkty mleczarskie CPV - 15500000-3</w:t>
            </w:r>
          </w:p>
        </w:tc>
      </w:tr>
      <w:tr w:rsidR="0061623B" w:rsidRPr="004B704E" w:rsidTr="007160B6">
        <w:trPr>
          <w:jc w:val="center"/>
        </w:trPr>
        <w:tc>
          <w:tcPr>
            <w:tcW w:w="47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7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:rsidTr="007160B6">
        <w:trPr>
          <w:jc w:val="center"/>
        </w:trPr>
        <w:tc>
          <w:tcPr>
            <w:tcW w:w="47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15511210-8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Mleko 2 % w opakowaniu 1 l pasteryzowane, homogenizowane, zawartość tłuszczu 2%, UHT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11 000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15512200-2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Śmietana 18% - w opakowaniach od 0,25 l - 0,5 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3 300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15512300-3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7160B6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Śmietana 30 - 36 % – kremowa, zawartość tłuszczy 30 - 36 % UHT w opak</w:t>
            </w:r>
            <w:r w:rsidR="007160B6" w:rsidRPr="007160B6">
              <w:rPr>
                <w:rFonts w:ascii="Arial Narrow" w:hAnsi="Arial Narrow"/>
                <w:sz w:val="18"/>
                <w:szCs w:val="18"/>
              </w:rPr>
              <w:t>.</w:t>
            </w:r>
            <w:r w:rsidRPr="007160B6">
              <w:rPr>
                <w:rFonts w:ascii="Arial Narrow" w:hAnsi="Arial Narrow"/>
                <w:sz w:val="18"/>
                <w:szCs w:val="18"/>
              </w:rPr>
              <w:t xml:space="preserve"> 0, 25 l - 0,5 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15530000-2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Masło zawartość tłuszczu min 82 % w kostkach od 200g do 250 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8 200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15541000-2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Ser żółty gouda – ser dojrzewający typu holenderskiego, konsystencja  elastyczna, w blokach </w:t>
            </w:r>
            <w:r w:rsidR="007160B6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7160B6">
              <w:rPr>
                <w:rFonts w:ascii="Arial Narrow" w:hAnsi="Arial Narrow"/>
                <w:sz w:val="18"/>
                <w:szCs w:val="18"/>
              </w:rPr>
              <w:t>o wadze ok. 3 - 3,5 kg, zawartość tłuszczu nie mniej niż 20%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4 910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15542100-0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Twaróg półtłusty krojony o wadze pakowany ok. 250 g - 1 kg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6 600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15544000-3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Ser żółty salami  – konsystencja  elastyczna, w blokach o wadze ok. 1,5 - 2 kg, zawartość tłuszczu nie mniej niż 20%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4 900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15545000-0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Ser kremowy topiony w </w:t>
            </w:r>
            <w:proofErr w:type="spellStart"/>
            <w:r w:rsidRPr="007160B6">
              <w:rPr>
                <w:rFonts w:ascii="Arial Narrow" w:hAnsi="Arial Narrow"/>
                <w:sz w:val="18"/>
                <w:szCs w:val="18"/>
              </w:rPr>
              <w:t>trójkatach</w:t>
            </w:r>
            <w:proofErr w:type="spellEnd"/>
            <w:r w:rsidRPr="007160B6">
              <w:rPr>
                <w:rFonts w:ascii="Arial Narrow" w:hAnsi="Arial Narrow"/>
                <w:sz w:val="18"/>
                <w:szCs w:val="18"/>
              </w:rPr>
              <w:t xml:space="preserve"> (krążki po 8szt) waga 200g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9 300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0B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15545000-0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Ser topiony o wadze 100g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1 800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15545000-0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Ser topiony w plasterkach opakowanie (8 szt.) o wadze 130g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4 350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15551310-1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Jogurt naturalny mały na  bazie tradycyjnej receptury, w którym zachodzi naturalny proces fermentacji, bez użycia środków konserwujących. Produkt powstały z mleka oraz żywych kultur bakterii jogurtowych. bez zawartości mleka w proszku czy też białek mleka. Smak naturalny, orzeźwiający. Jogurt naturalny bez cukru. Sztuka o wadze od 115 g do 150 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7 650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623B" w:rsidRPr="00B21466" w:rsidTr="007160B6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15551320-4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Jogurt owocowy mały o gęstej konsystencji z widocznymi cząstkami owoców o zawartości nie mniej niż 2 %, o bardzo wyrazistym smaku owoców. Różnorodność smaków: truskawkowy, owoce leśne, malinowy, jabłkowy, brzoskwiniowy, owoce mieszane, itp. Żywe bakterie jogurtowe. Sztuka o wadze od 115g do 150g.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60B6">
              <w:rPr>
                <w:rFonts w:ascii="Arial Narrow" w:hAnsi="Arial Narrow"/>
                <w:sz w:val="18"/>
                <w:szCs w:val="18"/>
              </w:rPr>
              <w:t xml:space="preserve">78 000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623B" w:rsidRPr="007160B6" w:rsidRDefault="0061623B" w:rsidP="0061623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87460" w:rsidRPr="00A35D6C" w:rsidTr="007160B6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87460" w:rsidRPr="007160B6" w:rsidRDefault="00A87460" w:rsidP="009374E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160B6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160B6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0B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160B6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0B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160B6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0B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A35D6C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:rsidTr="007160B6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4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>
        <w:rPr>
          <w:rFonts w:ascii="Calibri" w:hAnsi="Calibri" w:cs="Arial"/>
          <w:b/>
          <w:bCs/>
          <w:sz w:val="22"/>
          <w:szCs w:val="22"/>
        </w:rPr>
        <w:t>Do</w:t>
      </w:r>
      <w:r w:rsidRPr="00342B9E">
        <w:rPr>
          <w:rFonts w:ascii="Calibri" w:hAnsi="Calibri" w:cs="Arial"/>
          <w:b/>
          <w:bCs/>
          <w:sz w:val="22"/>
          <w:szCs w:val="22"/>
        </w:rPr>
        <w:t>stawy produktów mleczarskich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  <w:r w:rsidRPr="0097157C">
        <w:rPr>
          <w:rFonts w:ascii="Calibri" w:hAnsi="Calibri" w:cs="Arial"/>
          <w:b/>
        </w:rPr>
        <w:lastRenderedPageBreak/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Pr="003F411D" w:rsidRDefault="00A54C0D" w:rsidP="00A54C0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 w:rsidR="002A14C2">
        <w:rPr>
          <w:rFonts w:ascii="Calibri" w:hAnsi="Calibri" w:cs="Arial"/>
          <w:b/>
          <w:bCs/>
          <w:sz w:val="22"/>
          <w:szCs w:val="22"/>
        </w:rPr>
        <w:t>Do</w:t>
      </w:r>
      <w:r w:rsidR="002A14C2" w:rsidRPr="00342B9E">
        <w:rPr>
          <w:rFonts w:ascii="Calibri" w:hAnsi="Calibri" w:cs="Arial"/>
          <w:b/>
          <w:bCs/>
          <w:sz w:val="22"/>
          <w:szCs w:val="22"/>
        </w:rPr>
        <w:t>stawy produktów mleczarskich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 w:rsidR="00D07784">
        <w:rPr>
          <w:rFonts w:ascii="Calibri" w:hAnsi="Calibri"/>
          <w:b/>
          <w:i/>
          <w:sz w:val="18"/>
          <w:szCs w:val="18"/>
        </w:rPr>
        <w:t>5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3C44E8" w:rsidRPr="004F79F0" w:rsidRDefault="00932B5A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342B9E">
        <w:rPr>
          <w:rFonts w:ascii="Calibri" w:hAnsi="Calibri"/>
          <w:sz w:val="22"/>
          <w:szCs w:val="22"/>
        </w:rPr>
        <w:t>8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3C44E8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EC616E" w:rsidRDefault="003C44E8" w:rsidP="003C44E8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C616E">
        <w:rPr>
          <w:rFonts w:ascii="Calibri" w:hAnsi="Calibri"/>
          <w:b/>
          <w:sz w:val="22"/>
          <w:szCs w:val="22"/>
        </w:rPr>
        <w:t>OŚWIADCZENIE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>Ja(My) niżej podpisany(ni)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7160B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 xml:space="preserve">działając w imieniu i na rzecz: </w:t>
      </w:r>
      <w:r>
        <w:rPr>
          <w:rFonts w:ascii="Calibri" w:hAnsi="Calibri"/>
          <w:sz w:val="22"/>
          <w:szCs w:val="22"/>
        </w:rPr>
        <w:t>…………………………………..……………………………………………………………………………………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(pełna nazwa wykonawcy)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(adres siedziby wykonawcy)</w:t>
      </w:r>
    </w:p>
    <w:p w:rsidR="003C44E8" w:rsidRDefault="00143B51" w:rsidP="00143B5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Przystępując do </w:t>
      </w:r>
      <w:r w:rsidRPr="004F79F0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ego</w:t>
      </w:r>
      <w:r w:rsidRPr="004F79F0">
        <w:rPr>
          <w:rFonts w:ascii="Calibri" w:hAnsi="Calibri"/>
          <w:sz w:val="22"/>
          <w:szCs w:val="22"/>
        </w:rPr>
        <w:t xml:space="preserve"> na sukcesywne dostawy </w:t>
      </w:r>
      <w:r>
        <w:rPr>
          <w:rFonts w:ascii="Calibri" w:hAnsi="Calibri"/>
          <w:sz w:val="22"/>
          <w:szCs w:val="22"/>
        </w:rPr>
        <w:t xml:space="preserve">produktów </w:t>
      </w:r>
      <w:r w:rsidR="0005213A">
        <w:rPr>
          <w:rFonts w:ascii="Calibri" w:hAnsi="Calibri"/>
          <w:sz w:val="22"/>
          <w:szCs w:val="22"/>
        </w:rPr>
        <w:t>mleczarskich</w:t>
      </w:r>
      <w:r>
        <w:rPr>
          <w:rFonts w:ascii="Calibri" w:hAnsi="Calibri"/>
          <w:sz w:val="22"/>
          <w:szCs w:val="22"/>
        </w:rPr>
        <w:t xml:space="preserve"> dla CRR KRUS</w:t>
      </w:r>
      <w:r w:rsidRPr="004F79F0">
        <w:rPr>
          <w:rFonts w:ascii="Calibri" w:hAnsi="Calibri"/>
          <w:sz w:val="22"/>
          <w:szCs w:val="22"/>
        </w:rPr>
        <w:t xml:space="preserve"> w Jedlcu</w:t>
      </w:r>
      <w:r>
        <w:rPr>
          <w:rFonts w:ascii="Calibri" w:hAnsi="Calibri"/>
          <w:sz w:val="22"/>
          <w:szCs w:val="22"/>
        </w:rPr>
        <w:t>,</w:t>
      </w:r>
      <w:r w:rsidR="003C44E8">
        <w:rPr>
          <w:rFonts w:ascii="Calibri" w:hAnsi="Calibri"/>
          <w:sz w:val="22"/>
          <w:szCs w:val="22"/>
        </w:rPr>
        <w:t xml:space="preserve"> o</w:t>
      </w:r>
      <w:r w:rsidR="003C44E8" w:rsidRPr="009D4FF5">
        <w:rPr>
          <w:rFonts w:ascii="Calibri" w:hAnsi="Calibri"/>
          <w:sz w:val="22"/>
          <w:szCs w:val="22"/>
        </w:rPr>
        <w:t>świadcza</w:t>
      </w:r>
      <w:r w:rsidR="00C41FD8">
        <w:rPr>
          <w:rFonts w:ascii="Calibri" w:hAnsi="Calibri"/>
          <w:sz w:val="22"/>
          <w:szCs w:val="22"/>
        </w:rPr>
        <w:t>m(y)</w:t>
      </w:r>
      <w:r w:rsidR="003C44E8" w:rsidRPr="009D4FF5">
        <w:rPr>
          <w:rFonts w:ascii="Calibri" w:hAnsi="Calibri"/>
          <w:sz w:val="22"/>
          <w:szCs w:val="22"/>
        </w:rPr>
        <w:t>, że</w:t>
      </w:r>
      <w:r w:rsidR="003C44E8">
        <w:rPr>
          <w:rFonts w:ascii="Calibri" w:hAnsi="Calibri"/>
          <w:sz w:val="22"/>
          <w:szCs w:val="22"/>
        </w:rPr>
        <w:t xml:space="preserve"> </w:t>
      </w:r>
      <w:r w:rsidR="003C44E8" w:rsidRPr="009D4FF5">
        <w:rPr>
          <w:rFonts w:ascii="Calibri" w:hAnsi="Calibri"/>
          <w:sz w:val="22"/>
          <w:szCs w:val="22"/>
        </w:rPr>
        <w:t>dysponuję</w:t>
      </w:r>
      <w:r w:rsidR="00C41FD8">
        <w:rPr>
          <w:rFonts w:ascii="Calibri" w:hAnsi="Calibri"/>
          <w:sz w:val="22"/>
          <w:szCs w:val="22"/>
        </w:rPr>
        <w:t>(my)</w:t>
      </w:r>
      <w:r w:rsidR="003C44E8" w:rsidRPr="009D4FF5">
        <w:rPr>
          <w:rFonts w:ascii="Calibri" w:hAnsi="Calibri"/>
          <w:sz w:val="22"/>
          <w:szCs w:val="22"/>
        </w:rPr>
        <w:t xml:space="preserve"> decyzją właściwego organu w zakresie dopuszczenia poniżej wymienionych środków transportu do przewozu artykułów spożywczych</w:t>
      </w:r>
      <w:r w:rsidR="003C44E8">
        <w:rPr>
          <w:rFonts w:ascii="Calibri" w:hAnsi="Calibri"/>
          <w:sz w:val="22"/>
          <w:szCs w:val="22"/>
        </w:rPr>
        <w:t>:</w:t>
      </w:r>
      <w:r w:rsidR="003C44E8" w:rsidRPr="009D4FF5">
        <w:rPr>
          <w:rFonts w:ascii="Calibri" w:hAnsi="Calibri"/>
          <w:sz w:val="22"/>
          <w:szCs w:val="22"/>
        </w:rPr>
        <w:t xml:space="preserve"> </w:t>
      </w:r>
    </w:p>
    <w:p w:rsidR="003C44E8" w:rsidRPr="00016928" w:rsidRDefault="003C44E8" w:rsidP="003C44E8">
      <w:pPr>
        <w:spacing w:before="120"/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023"/>
        <w:gridCol w:w="1324"/>
        <w:gridCol w:w="1290"/>
        <w:gridCol w:w="1300"/>
        <w:gridCol w:w="1291"/>
      </w:tblGrid>
      <w:tr w:rsidR="003C44E8" w:rsidRPr="00016928" w:rsidTr="003C44E8">
        <w:trPr>
          <w:trHeight w:val="97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L.p.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Marka i typ pojazdu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rejestracyjny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decyzji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Data wydania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Ważna do</w:t>
            </w: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1.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2.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3.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4.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w</w:t>
      </w:r>
      <w:r w:rsidRPr="009D4FF5">
        <w:rPr>
          <w:rFonts w:ascii="Calibri" w:hAnsi="Calibri"/>
          <w:sz w:val="22"/>
          <w:szCs w:val="22"/>
        </w:rPr>
        <w:t xml:space="preserve"> okresie trwania umowy</w:t>
      </w:r>
      <w:r>
        <w:rPr>
          <w:rFonts w:ascii="Calibri" w:hAnsi="Calibri"/>
          <w:sz w:val="22"/>
          <w:szCs w:val="22"/>
        </w:rPr>
        <w:t>,</w:t>
      </w:r>
      <w:r w:rsidRPr="009D4F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9D4FF5">
        <w:rPr>
          <w:rFonts w:ascii="Calibri" w:hAnsi="Calibri"/>
          <w:sz w:val="22"/>
          <w:szCs w:val="22"/>
        </w:rPr>
        <w:t>rzedstawię</w:t>
      </w:r>
      <w:r w:rsidR="00C41FD8">
        <w:rPr>
          <w:rFonts w:ascii="Calibri" w:hAnsi="Calibri"/>
          <w:sz w:val="22"/>
          <w:szCs w:val="22"/>
        </w:rPr>
        <w:t>(my)</w:t>
      </w:r>
      <w:r>
        <w:rPr>
          <w:rFonts w:ascii="Calibri" w:hAnsi="Calibri"/>
          <w:sz w:val="22"/>
          <w:szCs w:val="22"/>
        </w:rPr>
        <w:t xml:space="preserve"> Zamawiającemu, stosowną </w:t>
      </w:r>
      <w:r w:rsidRPr="009D4FF5">
        <w:rPr>
          <w:rFonts w:ascii="Calibri" w:hAnsi="Calibri"/>
          <w:sz w:val="22"/>
          <w:szCs w:val="22"/>
        </w:rPr>
        <w:t>decyzj</w:t>
      </w:r>
      <w:r>
        <w:rPr>
          <w:rFonts w:ascii="Calibri" w:hAnsi="Calibri"/>
          <w:sz w:val="22"/>
          <w:szCs w:val="22"/>
        </w:rPr>
        <w:t>ę</w:t>
      </w:r>
      <w:r w:rsidRPr="009D4FF5">
        <w:rPr>
          <w:rFonts w:ascii="Calibri" w:hAnsi="Calibri"/>
          <w:sz w:val="22"/>
          <w:szCs w:val="22"/>
        </w:rPr>
        <w:t xml:space="preserve"> właściwego organu w zakresie dopuszczenia środków transportu</w:t>
      </w:r>
      <w:r>
        <w:rPr>
          <w:rFonts w:ascii="Calibri" w:hAnsi="Calibri"/>
          <w:sz w:val="22"/>
          <w:szCs w:val="22"/>
        </w:rPr>
        <w:t xml:space="preserve"> d</w:t>
      </w:r>
      <w:r w:rsidRPr="009D4FF5">
        <w:rPr>
          <w:rFonts w:ascii="Calibri" w:hAnsi="Calibri"/>
          <w:sz w:val="22"/>
          <w:szCs w:val="22"/>
        </w:rPr>
        <w:t xml:space="preserve">o przewozu artykułów spożywczych, </w:t>
      </w:r>
      <w:r>
        <w:rPr>
          <w:rFonts w:ascii="Calibri" w:hAnsi="Calibri"/>
          <w:sz w:val="22"/>
          <w:szCs w:val="22"/>
        </w:rPr>
        <w:t xml:space="preserve">na każde żądanie, </w:t>
      </w:r>
      <w:r w:rsidRPr="009D4FF5">
        <w:rPr>
          <w:rFonts w:ascii="Calibri" w:hAnsi="Calibri"/>
          <w:sz w:val="22"/>
          <w:szCs w:val="22"/>
        </w:rPr>
        <w:t>pod rygorem natychmiastowego odstąpienia od umowy.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>(podpis i pieczątka osoby uprawnionej</w:t>
      </w: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 xml:space="preserve"> do reprezentowania Wykonawcy) </w:t>
      </w:r>
    </w:p>
    <w:p w:rsidR="003C44E8" w:rsidRDefault="003C44E8" w:rsidP="003C44E8">
      <w:pPr>
        <w:spacing w:before="120"/>
        <w:jc w:val="right"/>
        <w:rPr>
          <w:rFonts w:ascii="Calibri" w:hAnsi="Calibri"/>
          <w:b/>
          <w:i/>
          <w:sz w:val="18"/>
          <w:szCs w:val="18"/>
        </w:rPr>
      </w:pPr>
    </w:p>
    <w:sectPr w:rsidR="003C44E8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4" w:rsidRDefault="00655764">
      <w:r>
        <w:separator/>
      </w:r>
    </w:p>
  </w:endnote>
  <w:endnote w:type="continuationSeparator" w:id="0">
    <w:p w:rsidR="00655764" w:rsidRDefault="006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933211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933211" w:rsidRPr="00EA054B">
      <w:rPr>
        <w:i/>
        <w:sz w:val="16"/>
        <w:szCs w:val="16"/>
      </w:rPr>
      <w:fldChar w:fldCharType="separate"/>
    </w:r>
    <w:r w:rsidR="00A35D6C">
      <w:rPr>
        <w:i/>
        <w:noProof/>
        <w:sz w:val="16"/>
        <w:szCs w:val="16"/>
      </w:rPr>
      <w:t>7</w:t>
    </w:r>
    <w:r w:rsidR="00933211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933211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933211" w:rsidRPr="00EA054B">
      <w:rPr>
        <w:i/>
        <w:sz w:val="16"/>
        <w:szCs w:val="16"/>
      </w:rPr>
      <w:fldChar w:fldCharType="separate"/>
    </w:r>
    <w:r w:rsidR="00A35D6C">
      <w:rPr>
        <w:i/>
        <w:noProof/>
        <w:sz w:val="16"/>
        <w:szCs w:val="16"/>
      </w:rPr>
      <w:t>8</w:t>
    </w:r>
    <w:r w:rsidR="00933211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4" w:rsidRDefault="00655764">
      <w:r>
        <w:separator/>
      </w:r>
    </w:p>
  </w:footnote>
  <w:footnote w:type="continuationSeparator" w:id="0">
    <w:p w:rsidR="00655764" w:rsidRDefault="00655764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3009A6"/>
    <w:rsid w:val="003031EC"/>
    <w:rsid w:val="0032636B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065E-CA4C-4443-8150-FC484043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2018-06-15T12:15:00Z</cp:lastPrinted>
  <dcterms:created xsi:type="dcterms:W3CDTF">2018-06-15T12:33:00Z</dcterms:created>
  <dcterms:modified xsi:type="dcterms:W3CDTF">2018-06-15T12:33:00Z</dcterms:modified>
</cp:coreProperties>
</file>