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443F" w14:textId="77777777" w:rsidR="007E4005" w:rsidRDefault="007E4005">
      <w:pPr>
        <w:spacing w:after="0" w:line="240" w:lineRule="auto"/>
        <w:rPr>
          <w:rFonts w:cs="Calibri"/>
        </w:rPr>
      </w:pPr>
    </w:p>
    <w:p w14:paraId="27369C42" w14:textId="77777777" w:rsidR="00D07A9D" w:rsidRPr="009A08CB" w:rsidRDefault="00D07A9D" w:rsidP="00D07A9D">
      <w:pPr>
        <w:suppressAutoHyphens w:val="0"/>
        <w:autoSpaceDN/>
        <w:spacing w:after="0" w:line="240" w:lineRule="auto"/>
        <w:jc w:val="right"/>
        <w:rPr>
          <w:rFonts w:ascii="Alergia Wide" w:eastAsia="Times New Roman" w:hAnsi="Alergia Wide"/>
          <w:b/>
          <w:bCs/>
          <w:sz w:val="18"/>
          <w:szCs w:val="18"/>
          <w:lang w:eastAsia="pl-PL"/>
        </w:rPr>
      </w:pPr>
      <w:bookmarkStart w:id="0" w:name="_Hlk172282707"/>
      <w:r w:rsidRPr="009A08CB">
        <w:rPr>
          <w:rFonts w:ascii="Alergia Wide" w:eastAsia="Times New Roman" w:hAnsi="Alergia Wide"/>
          <w:b/>
          <w:bCs/>
          <w:sz w:val="18"/>
          <w:szCs w:val="18"/>
          <w:lang w:eastAsia="pl-PL"/>
        </w:rPr>
        <w:t>Załącznik nr 1</w:t>
      </w:r>
    </w:p>
    <w:p w14:paraId="75154ADE" w14:textId="77777777" w:rsidR="00D07A9D" w:rsidRPr="009A08CB" w:rsidRDefault="00D07A9D" w:rsidP="00D07A9D">
      <w:pPr>
        <w:suppressAutoHyphens w:val="0"/>
        <w:autoSpaceDN/>
        <w:spacing w:after="0" w:line="240" w:lineRule="auto"/>
        <w:jc w:val="right"/>
        <w:rPr>
          <w:rFonts w:ascii="Alergia Wide" w:eastAsia="Times New Roman" w:hAnsi="Alergia Wide"/>
          <w:sz w:val="18"/>
          <w:szCs w:val="18"/>
          <w:lang w:eastAsia="pl-PL"/>
        </w:rPr>
      </w:pPr>
      <w:r w:rsidRPr="009A08CB">
        <w:rPr>
          <w:rFonts w:ascii="Alergia Wide Light" w:hAnsi="Alergia Wide Light"/>
          <w:sz w:val="18"/>
          <w:szCs w:val="18"/>
        </w:rPr>
        <w:t xml:space="preserve">do zapytania od ofertowego </w:t>
      </w:r>
      <w:r w:rsidRPr="009A08CB">
        <w:rPr>
          <w:rFonts w:ascii="Alergia Wide Light" w:hAnsi="Alergia Wide Light"/>
          <w:sz w:val="18"/>
          <w:szCs w:val="18"/>
        </w:rPr>
        <w:br/>
        <w:t>na montaż i zakup klimatyzatorów</w:t>
      </w:r>
    </w:p>
    <w:p w14:paraId="4CE62BA5" w14:textId="77777777" w:rsidR="00D07A9D" w:rsidRPr="00DE2B94" w:rsidRDefault="00D07A9D" w:rsidP="00D07A9D">
      <w:pPr>
        <w:suppressAutoHyphens w:val="0"/>
        <w:autoSpaceDN/>
        <w:spacing w:after="0" w:line="240" w:lineRule="auto"/>
        <w:jc w:val="right"/>
        <w:rPr>
          <w:rFonts w:ascii="Alergia Wide" w:eastAsia="Times New Roman" w:hAnsi="Alergia Wide"/>
          <w:sz w:val="24"/>
          <w:szCs w:val="24"/>
          <w:lang w:eastAsia="pl-PL"/>
        </w:rPr>
      </w:pPr>
    </w:p>
    <w:p w14:paraId="352542AB" w14:textId="77777777" w:rsidR="00D07A9D" w:rsidRPr="00DE2B94" w:rsidRDefault="00D07A9D" w:rsidP="00D07A9D">
      <w:pPr>
        <w:suppressAutoHyphens w:val="0"/>
        <w:autoSpaceDN/>
        <w:spacing w:after="0" w:line="240" w:lineRule="auto"/>
        <w:jc w:val="center"/>
        <w:rPr>
          <w:rFonts w:ascii="Alergia Wide" w:eastAsia="Times New Roman" w:hAnsi="Alergia Wide"/>
          <w:sz w:val="24"/>
          <w:szCs w:val="24"/>
          <w:lang w:eastAsia="pl-PL"/>
        </w:rPr>
      </w:pPr>
      <w:r w:rsidRPr="00DE2B94">
        <w:rPr>
          <w:rFonts w:ascii="Alergia Wide" w:eastAsia="Times New Roman" w:hAnsi="Alergia Wide"/>
          <w:sz w:val="24"/>
          <w:szCs w:val="24"/>
          <w:lang w:eastAsia="pl-PL"/>
        </w:rPr>
        <w:t>Formularz oferty</w:t>
      </w:r>
    </w:p>
    <w:p w14:paraId="717B58E9" w14:textId="77777777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240EC4BA" w14:textId="77777777" w:rsidR="00D07A9D" w:rsidRPr="00DE2B94" w:rsidRDefault="00D07A9D" w:rsidP="00D07A9D">
      <w:pPr>
        <w:suppressAutoHyphens w:val="0"/>
        <w:autoSpaceDN/>
        <w:spacing w:before="240" w:after="60" w:line="240" w:lineRule="auto"/>
        <w:jc w:val="both"/>
        <w:outlineLvl w:val="7"/>
        <w:rPr>
          <w:rFonts w:ascii="Alergia Wide" w:eastAsia="Times New Roman" w:hAnsi="Alergia Wide" w:cstheme="minorHAnsi"/>
          <w:i/>
          <w:iCs/>
          <w:sz w:val="20"/>
          <w:szCs w:val="20"/>
          <w:lang w:eastAsia="pl-PL"/>
        </w:rPr>
      </w:pPr>
      <w:r w:rsidRPr="00DE2B94">
        <w:rPr>
          <w:rFonts w:ascii="Alergia Wide" w:eastAsia="Times New Roman" w:hAnsi="Alergia Wide" w:cstheme="minorHAnsi"/>
          <w:i/>
          <w:iCs/>
          <w:sz w:val="20"/>
          <w:szCs w:val="20"/>
          <w:lang w:eastAsia="pl-PL"/>
        </w:rPr>
        <w:t>......................................, ................................</w:t>
      </w:r>
    </w:p>
    <w:p w14:paraId="659DE491" w14:textId="77777777" w:rsidR="00D07A9D" w:rsidRPr="00DE2B94" w:rsidRDefault="00D07A9D" w:rsidP="00D07A9D">
      <w:pPr>
        <w:suppressAutoHyphens w:val="0"/>
        <w:autoSpaceDN/>
        <w:spacing w:line="256" w:lineRule="auto"/>
        <w:rPr>
          <w:rFonts w:ascii="Alergia Wide" w:eastAsiaTheme="minorHAnsi" w:hAnsi="Alergia Wide" w:cstheme="minorHAnsi"/>
          <w:sz w:val="20"/>
          <w:szCs w:val="20"/>
        </w:rPr>
      </w:pPr>
      <w:r w:rsidRPr="00DE2B94">
        <w:rPr>
          <w:rFonts w:ascii="Alergia Wide" w:eastAsiaTheme="minorHAnsi" w:hAnsi="Alergia Wide" w:cstheme="minorHAnsi"/>
          <w:sz w:val="20"/>
          <w:szCs w:val="20"/>
          <w:vertAlign w:val="superscript"/>
        </w:rPr>
        <w:t xml:space="preserve">miejscowość </w:t>
      </w:r>
      <w:r w:rsidRPr="00DE2B94">
        <w:rPr>
          <w:rFonts w:ascii="Alergia Wide" w:eastAsiaTheme="minorHAnsi" w:hAnsi="Alergia Wide" w:cstheme="minorHAnsi"/>
          <w:sz w:val="20"/>
          <w:szCs w:val="20"/>
        </w:rPr>
        <w:tab/>
      </w:r>
      <w:r w:rsidRPr="00DE2B94">
        <w:rPr>
          <w:rFonts w:ascii="Alergia Wide" w:eastAsiaTheme="minorHAnsi" w:hAnsi="Alergia Wide" w:cstheme="minorHAnsi"/>
          <w:sz w:val="20"/>
          <w:szCs w:val="20"/>
        </w:rPr>
        <w:tab/>
      </w:r>
      <w:r w:rsidRPr="00DE2B94">
        <w:rPr>
          <w:rFonts w:ascii="Alergia Wide" w:eastAsiaTheme="minorHAnsi" w:hAnsi="Alergia Wide" w:cstheme="minorHAnsi"/>
          <w:sz w:val="20"/>
          <w:szCs w:val="20"/>
          <w:vertAlign w:val="superscript"/>
        </w:rPr>
        <w:t>data</w:t>
      </w:r>
      <w:r w:rsidRPr="00DE2B94">
        <w:rPr>
          <w:rFonts w:ascii="Alergia Wide" w:eastAsiaTheme="minorHAnsi" w:hAnsi="Alergia Wide" w:cstheme="minorHAnsi"/>
          <w:sz w:val="20"/>
          <w:szCs w:val="20"/>
        </w:rPr>
        <w:tab/>
      </w:r>
      <w:r w:rsidRPr="00DE2B94">
        <w:rPr>
          <w:rFonts w:ascii="Alergia Wide" w:eastAsiaTheme="minorHAnsi" w:hAnsi="Alergia Wide" w:cstheme="minorHAnsi"/>
          <w:sz w:val="20"/>
          <w:szCs w:val="20"/>
        </w:rPr>
        <w:tab/>
      </w:r>
    </w:p>
    <w:p w14:paraId="75567613" w14:textId="77777777" w:rsidR="00D07A9D" w:rsidRPr="00DE2B94" w:rsidRDefault="00D07A9D" w:rsidP="00D07A9D">
      <w:pPr>
        <w:suppressAutoHyphens w:val="0"/>
        <w:autoSpaceDN/>
        <w:spacing w:line="256" w:lineRule="auto"/>
        <w:rPr>
          <w:rFonts w:ascii="Alergia Wide" w:eastAsiaTheme="minorHAnsi" w:hAnsi="Alergia Wide" w:cstheme="minorHAnsi"/>
          <w:sz w:val="20"/>
          <w:szCs w:val="20"/>
        </w:rPr>
      </w:pPr>
      <w:r w:rsidRPr="00DE2B94">
        <w:rPr>
          <w:rFonts w:ascii="Alergia Wide" w:eastAsiaTheme="minorHAnsi" w:hAnsi="Alergia Wide" w:cstheme="minorHAnsi"/>
          <w:sz w:val="20"/>
          <w:szCs w:val="20"/>
        </w:rPr>
        <w:t>NAZWA I ADRES WYKONAWCY: .....................................................................................................................................................</w:t>
      </w:r>
    </w:p>
    <w:p w14:paraId="10FCAA38" w14:textId="77777777" w:rsidR="00D07A9D" w:rsidRPr="009953F9" w:rsidRDefault="00D07A9D" w:rsidP="00D07A9D">
      <w:pPr>
        <w:suppressAutoHyphens w:val="0"/>
        <w:autoSpaceDN/>
        <w:spacing w:line="256" w:lineRule="auto"/>
        <w:rPr>
          <w:rFonts w:ascii="Alergia Wide" w:eastAsiaTheme="minorHAnsi" w:hAnsi="Alergia Wide" w:cstheme="minorHAnsi"/>
          <w:sz w:val="20"/>
          <w:szCs w:val="20"/>
          <w:lang w:val="it-IT"/>
        </w:rPr>
      </w:pPr>
      <w:r w:rsidRPr="009953F9">
        <w:rPr>
          <w:rFonts w:ascii="Alergia Wide" w:eastAsiaTheme="minorHAnsi" w:hAnsi="Alergia Wide" w:cstheme="minorHAnsi"/>
          <w:sz w:val="20"/>
          <w:szCs w:val="20"/>
          <w:lang w:val="it-IT"/>
        </w:rPr>
        <w:t>E:MAIL:.....................................................................................................................................................</w:t>
      </w:r>
    </w:p>
    <w:p w14:paraId="481AEECD" w14:textId="77777777" w:rsidR="00D07A9D" w:rsidRPr="009953F9" w:rsidRDefault="00D07A9D" w:rsidP="00D07A9D">
      <w:pPr>
        <w:suppressAutoHyphens w:val="0"/>
        <w:autoSpaceDN/>
        <w:spacing w:line="256" w:lineRule="auto"/>
        <w:rPr>
          <w:rFonts w:ascii="Alergia Wide" w:eastAsiaTheme="minorHAnsi" w:hAnsi="Alergia Wide" w:cstheme="minorHAnsi"/>
          <w:sz w:val="20"/>
          <w:szCs w:val="20"/>
          <w:lang w:val="it-IT"/>
        </w:rPr>
      </w:pPr>
      <w:r w:rsidRPr="009953F9">
        <w:rPr>
          <w:rFonts w:ascii="Alergia Wide" w:eastAsiaTheme="minorHAnsi" w:hAnsi="Alergia Wide" w:cstheme="minorHAnsi"/>
          <w:sz w:val="20"/>
          <w:szCs w:val="20"/>
          <w:lang w:val="it-IT"/>
        </w:rPr>
        <w:t>TELEFON……………….……………….…..FAX:…………………………………………...</w:t>
      </w:r>
    </w:p>
    <w:p w14:paraId="4C47FAC0" w14:textId="77777777" w:rsidR="00D07A9D" w:rsidRPr="00DE2B94" w:rsidRDefault="00D07A9D" w:rsidP="00D07A9D">
      <w:pPr>
        <w:suppressAutoHyphens w:val="0"/>
        <w:autoSpaceDN/>
        <w:spacing w:line="256" w:lineRule="auto"/>
        <w:rPr>
          <w:rFonts w:ascii="Alergia Wide" w:eastAsiaTheme="minorHAnsi" w:hAnsi="Alergia Wide" w:cstheme="minorHAnsi"/>
          <w:sz w:val="20"/>
          <w:szCs w:val="20"/>
        </w:rPr>
      </w:pPr>
      <w:r w:rsidRPr="009953F9">
        <w:rPr>
          <w:rFonts w:ascii="Alergia Wide" w:eastAsiaTheme="minorHAnsi" w:hAnsi="Alergia Wide" w:cstheme="minorHAnsi"/>
          <w:sz w:val="20"/>
          <w:szCs w:val="20"/>
          <w:lang w:val="it-IT"/>
        </w:rPr>
        <w:t xml:space="preserve">REGON:………………………………….…  </w:t>
      </w:r>
      <w:r w:rsidRPr="00DE2B94">
        <w:rPr>
          <w:rFonts w:ascii="Alergia Wide" w:eastAsiaTheme="minorHAnsi" w:hAnsi="Alergia Wide" w:cstheme="minorHAnsi"/>
          <w:sz w:val="20"/>
          <w:szCs w:val="20"/>
        </w:rPr>
        <w:t>NIP: ………………………...…………………</w:t>
      </w:r>
    </w:p>
    <w:p w14:paraId="006B6E26" w14:textId="77777777" w:rsidR="00D07A9D" w:rsidRPr="00DE2B94" w:rsidRDefault="00D07A9D" w:rsidP="00D07A9D">
      <w:pPr>
        <w:suppressAutoHyphens w:val="0"/>
        <w:autoSpaceDN/>
        <w:spacing w:before="80" w:after="80" w:line="240" w:lineRule="auto"/>
        <w:jc w:val="both"/>
        <w:rPr>
          <w:rFonts w:ascii="Alergia Wide" w:hAnsi="Alergia Wide" w:cstheme="minorHAnsi"/>
          <w:sz w:val="20"/>
          <w:szCs w:val="20"/>
          <w:lang w:eastAsia="zh-CN"/>
        </w:rPr>
      </w:pPr>
      <w:r w:rsidRPr="00DE2B94">
        <w:rPr>
          <w:rFonts w:ascii="Alergia Wide" w:eastAsiaTheme="minorHAnsi" w:hAnsi="Alergia Wide" w:cstheme="minorHAnsi"/>
          <w:sz w:val="20"/>
          <w:szCs w:val="20"/>
        </w:rPr>
        <w:tab/>
      </w:r>
      <w:r w:rsidRPr="00DE2B94">
        <w:rPr>
          <w:rFonts w:ascii="Alergia Wide" w:eastAsiaTheme="minorHAnsi" w:hAnsi="Alergia Wide" w:cstheme="minorHAnsi"/>
          <w:sz w:val="20"/>
          <w:szCs w:val="20"/>
        </w:rPr>
        <w:tab/>
      </w:r>
      <w:r w:rsidRPr="00DE2B94">
        <w:rPr>
          <w:rFonts w:ascii="Alergia Wide" w:eastAsiaTheme="minorHAnsi" w:hAnsi="Alergia Wide" w:cstheme="minorHAnsi"/>
          <w:sz w:val="20"/>
          <w:szCs w:val="20"/>
        </w:rPr>
        <w:tab/>
      </w:r>
      <w:r w:rsidRPr="00DE2B94">
        <w:rPr>
          <w:rFonts w:ascii="Alergia Wide" w:eastAsiaTheme="minorHAnsi" w:hAnsi="Alergia Wide" w:cstheme="minorHAnsi"/>
          <w:sz w:val="20"/>
          <w:szCs w:val="20"/>
        </w:rPr>
        <w:tab/>
      </w:r>
      <w:r w:rsidRPr="00DE2B94">
        <w:rPr>
          <w:rFonts w:ascii="Alergia Wide" w:eastAsiaTheme="minorHAnsi" w:hAnsi="Alergia Wide" w:cstheme="minorHAnsi"/>
          <w:sz w:val="20"/>
          <w:szCs w:val="20"/>
        </w:rPr>
        <w:tab/>
      </w:r>
      <w:r w:rsidRPr="00DE2B94">
        <w:rPr>
          <w:rFonts w:ascii="Alergia Wide" w:eastAsiaTheme="minorHAnsi" w:hAnsi="Alergia Wide" w:cstheme="minorHAnsi"/>
          <w:sz w:val="20"/>
          <w:szCs w:val="20"/>
        </w:rPr>
        <w:tab/>
      </w:r>
      <w:r w:rsidRPr="00DE2B94">
        <w:rPr>
          <w:rFonts w:ascii="Alergia Wide" w:eastAsiaTheme="minorHAnsi" w:hAnsi="Alergia Wide" w:cstheme="minorHAnsi"/>
          <w:sz w:val="20"/>
          <w:szCs w:val="20"/>
        </w:rPr>
        <w:tab/>
      </w:r>
      <w:r w:rsidRPr="00DE2B94">
        <w:rPr>
          <w:rFonts w:ascii="Alergia Wide" w:eastAsiaTheme="minorHAnsi" w:hAnsi="Alergia Wide" w:cstheme="minorHAnsi"/>
          <w:sz w:val="20"/>
          <w:szCs w:val="20"/>
        </w:rPr>
        <w:tab/>
      </w:r>
      <w:r w:rsidRPr="00DE2B94">
        <w:rPr>
          <w:rFonts w:ascii="Alergia Wide" w:eastAsiaTheme="minorHAnsi" w:hAnsi="Alergia Wide" w:cstheme="minorHAnsi"/>
          <w:sz w:val="20"/>
          <w:szCs w:val="20"/>
        </w:rPr>
        <w:tab/>
      </w:r>
      <w:r w:rsidRPr="00DE2B94">
        <w:rPr>
          <w:rFonts w:ascii="Alergia Wide" w:hAnsi="Alergia Wide" w:cstheme="minorHAnsi"/>
          <w:sz w:val="20"/>
          <w:szCs w:val="20"/>
          <w:lang w:eastAsia="zh-CN"/>
        </w:rPr>
        <w:t>Teatr Lalek GULIWER</w:t>
      </w:r>
    </w:p>
    <w:p w14:paraId="346D457A" w14:textId="77777777" w:rsidR="00D07A9D" w:rsidRPr="00DE2B94" w:rsidRDefault="00D07A9D" w:rsidP="00D07A9D">
      <w:pPr>
        <w:suppressAutoHyphens w:val="0"/>
        <w:autoSpaceDN/>
        <w:spacing w:before="80" w:after="80" w:line="240" w:lineRule="auto"/>
        <w:jc w:val="both"/>
        <w:rPr>
          <w:rFonts w:ascii="Alergia Wide" w:hAnsi="Alergia Wide" w:cstheme="minorHAnsi"/>
          <w:sz w:val="20"/>
          <w:szCs w:val="20"/>
          <w:lang w:eastAsia="zh-CN"/>
        </w:rPr>
      </w:pPr>
      <w:r w:rsidRPr="00DE2B94">
        <w:rPr>
          <w:rFonts w:ascii="Alergia Wide" w:hAnsi="Alergia Wide" w:cstheme="minorHAnsi"/>
          <w:sz w:val="20"/>
          <w:szCs w:val="20"/>
          <w:lang w:eastAsia="zh-CN"/>
        </w:rPr>
        <w:t>Ul. Różana 16</w:t>
      </w:r>
    </w:p>
    <w:p w14:paraId="5F0F3076" w14:textId="77777777" w:rsidR="00D07A9D" w:rsidRPr="00DE2B94" w:rsidRDefault="00D07A9D" w:rsidP="00D07A9D">
      <w:pPr>
        <w:suppressAutoHyphens w:val="0"/>
        <w:autoSpaceDN/>
        <w:spacing w:before="80" w:after="80" w:line="240" w:lineRule="auto"/>
        <w:jc w:val="both"/>
        <w:rPr>
          <w:rFonts w:ascii="Alergia Wide" w:hAnsi="Alergia Wide" w:cstheme="minorHAnsi"/>
          <w:sz w:val="20"/>
          <w:szCs w:val="20"/>
          <w:lang w:eastAsia="zh-CN"/>
        </w:rPr>
      </w:pPr>
      <w:r w:rsidRPr="00DE2B94">
        <w:rPr>
          <w:rFonts w:ascii="Alergia Wide" w:hAnsi="Alergia Wide" w:cstheme="minorHAnsi"/>
          <w:sz w:val="20"/>
          <w:szCs w:val="20"/>
          <w:lang w:eastAsia="zh-CN"/>
        </w:rPr>
        <w:t>02-548 Warszawa</w:t>
      </w:r>
    </w:p>
    <w:p w14:paraId="64C30DB9" w14:textId="77777777" w:rsidR="00D07A9D" w:rsidRPr="00DE2B94" w:rsidRDefault="00D07A9D" w:rsidP="00D07A9D">
      <w:pPr>
        <w:tabs>
          <w:tab w:val="left" w:pos="426"/>
          <w:tab w:val="left" w:pos="850"/>
        </w:tabs>
        <w:suppressAutoHyphens w:val="0"/>
        <w:autoSpaceDN/>
        <w:spacing w:line="256" w:lineRule="auto"/>
        <w:rPr>
          <w:rFonts w:ascii="Alergia Wide" w:eastAsiaTheme="minorHAnsi" w:hAnsi="Alergia Wide" w:cstheme="minorHAnsi"/>
          <w:sz w:val="20"/>
          <w:szCs w:val="20"/>
        </w:rPr>
      </w:pPr>
      <w:r w:rsidRPr="00DE2B94">
        <w:rPr>
          <w:rFonts w:ascii="Alergia Wide" w:eastAsiaTheme="minorHAnsi" w:hAnsi="Alergia Wide" w:cstheme="minorHAnsi"/>
          <w:sz w:val="20"/>
          <w:szCs w:val="20"/>
        </w:rPr>
        <w:t>Dotyczy postępowania: DA.26.6.2024.EH</w:t>
      </w:r>
    </w:p>
    <w:p w14:paraId="29F2551D" w14:textId="77777777" w:rsidR="00D07A9D" w:rsidRPr="00DE2B94" w:rsidRDefault="00D07A9D" w:rsidP="00D07A9D">
      <w:pPr>
        <w:tabs>
          <w:tab w:val="left" w:pos="426"/>
          <w:tab w:val="left" w:pos="850"/>
        </w:tabs>
        <w:suppressAutoHyphens w:val="0"/>
        <w:autoSpaceDN/>
        <w:spacing w:line="256" w:lineRule="auto"/>
        <w:rPr>
          <w:rFonts w:ascii="Alergia Wide" w:eastAsiaTheme="minorHAnsi" w:hAnsi="Alergia Wide" w:cstheme="minorHAnsi"/>
          <w:sz w:val="20"/>
          <w:szCs w:val="20"/>
        </w:rPr>
      </w:pPr>
    </w:p>
    <w:p w14:paraId="50B80A62" w14:textId="77777777" w:rsidR="00D07A9D" w:rsidRPr="00DE2B94" w:rsidRDefault="00D07A9D" w:rsidP="00D07A9D">
      <w:pPr>
        <w:tabs>
          <w:tab w:val="left" w:pos="426"/>
          <w:tab w:val="left" w:pos="850"/>
        </w:tabs>
        <w:suppressAutoHyphens w:val="0"/>
        <w:autoSpaceDN/>
        <w:spacing w:line="256" w:lineRule="auto"/>
        <w:rPr>
          <w:rFonts w:ascii="Alergia Wide" w:eastAsiaTheme="minorHAnsi" w:hAnsi="Alergia Wide" w:cstheme="minorHAnsi"/>
          <w:sz w:val="20"/>
          <w:szCs w:val="20"/>
        </w:rPr>
      </w:pPr>
    </w:p>
    <w:p w14:paraId="3F732B11" w14:textId="3D55337C" w:rsidR="00D07A9D" w:rsidRPr="00DE2B94" w:rsidRDefault="00D07A9D" w:rsidP="00D07A9D">
      <w:pPr>
        <w:tabs>
          <w:tab w:val="left" w:pos="567"/>
          <w:tab w:val="left" w:pos="850"/>
        </w:tabs>
        <w:spacing w:before="80" w:after="80" w:line="240" w:lineRule="auto"/>
        <w:jc w:val="center"/>
        <w:rPr>
          <w:rFonts w:ascii="Alergia Wide" w:hAnsi="Alergia Wide" w:cs="Calibri"/>
          <w:bCs/>
        </w:rPr>
      </w:pPr>
      <w:r w:rsidRPr="00DE2B94">
        <w:rPr>
          <w:rFonts w:ascii="Alergia Wide" w:eastAsiaTheme="minorHAnsi" w:hAnsi="Alergia Wide" w:cstheme="minorHAnsi"/>
          <w:sz w:val="24"/>
          <w:szCs w:val="24"/>
        </w:rPr>
        <w:tab/>
        <w:t xml:space="preserve">W odpowiedzi na otrzymane Zaproszenie do złożenia oferty w postępowaniu o udzielenie zamówienia publicznego na </w:t>
      </w:r>
      <w:r w:rsidRPr="00DE2B94">
        <w:rPr>
          <w:rFonts w:ascii="Alergia Wide" w:eastAsiaTheme="minorHAnsi" w:hAnsi="Alergia Wide" w:cstheme="minorHAnsi"/>
          <w:b/>
          <w:sz w:val="24"/>
          <w:szCs w:val="24"/>
          <w:u w:val="single"/>
        </w:rPr>
        <w:t>„</w:t>
      </w:r>
      <w:r w:rsidRPr="00DE2B94">
        <w:rPr>
          <w:rFonts w:ascii="Alergia Wide" w:eastAsia="Cambria" w:hAnsi="Alergia Wide" w:cs="Calibri"/>
          <w:b/>
        </w:rPr>
        <w:t>Zakup i montaż klimatyzacji w pomieszczeniach Teatru Lalek Guliwer</w:t>
      </w:r>
      <w:r>
        <w:rPr>
          <w:rFonts w:ascii="Alergia Wide" w:eastAsia="Cambria" w:hAnsi="Alergia Wide" w:cs="Calibri"/>
          <w:b/>
        </w:rPr>
        <w:t xml:space="preserve"> oraz w pomieszczeniach biurowych wynajmowanych w budynku SPOŁEM </w:t>
      </w:r>
      <w:r w:rsidR="00D13A28">
        <w:rPr>
          <w:rFonts w:ascii="Alergia Wide" w:eastAsia="Cambria" w:hAnsi="Alergia Wide" w:cs="Calibri"/>
          <w:b/>
        </w:rPr>
        <w:br/>
      </w:r>
      <w:r>
        <w:rPr>
          <w:rFonts w:ascii="Alergia Wide" w:eastAsia="Cambria" w:hAnsi="Alergia Wide" w:cs="Calibri"/>
          <w:b/>
        </w:rPr>
        <w:t>ul. Grażyny 15</w:t>
      </w:r>
      <w:r w:rsidRPr="00DE2B94">
        <w:rPr>
          <w:rFonts w:ascii="Alergia Wide" w:eastAsia="Cambria" w:hAnsi="Alergia Wide" w:cs="Calibri"/>
          <w:b/>
        </w:rPr>
        <w:t xml:space="preserve">” </w:t>
      </w:r>
    </w:p>
    <w:p w14:paraId="4048005F" w14:textId="77777777" w:rsidR="00D07A9D" w:rsidRPr="00DE2B94" w:rsidRDefault="00D07A9D" w:rsidP="00D07A9D">
      <w:pPr>
        <w:tabs>
          <w:tab w:val="left" w:pos="567"/>
          <w:tab w:val="left" w:pos="793"/>
          <w:tab w:val="left" w:pos="850"/>
          <w:tab w:val="left" w:pos="1814"/>
        </w:tabs>
        <w:suppressAutoHyphens w:val="0"/>
        <w:autoSpaceDN/>
        <w:spacing w:line="256" w:lineRule="auto"/>
        <w:jc w:val="both"/>
        <w:rPr>
          <w:rFonts w:ascii="Alergia Wide" w:eastAsiaTheme="minorHAnsi" w:hAnsi="Alergia Wide" w:cstheme="minorHAnsi"/>
          <w:sz w:val="24"/>
          <w:szCs w:val="24"/>
          <w:u w:val="single"/>
        </w:rPr>
      </w:pPr>
      <w:r w:rsidRPr="00DE2B94">
        <w:rPr>
          <w:rFonts w:ascii="Alergia Wide" w:eastAsiaTheme="minorHAnsi" w:hAnsi="Alergia Wide" w:cstheme="minorHAnsi"/>
          <w:sz w:val="24"/>
          <w:szCs w:val="24"/>
        </w:rPr>
        <w:t>przedkładamy niniejszą ofertę informując jednocześnie, że akceptujemy w całości wszystkie warunki zawarte w Zaproszeniu do złożenia oferty jako wyłączną podstawę procedury udzielenia zamówienia publicznego.</w:t>
      </w:r>
    </w:p>
    <w:p w14:paraId="25430425" w14:textId="77777777" w:rsidR="00D07A9D" w:rsidRPr="00DE2B94" w:rsidRDefault="00D07A9D" w:rsidP="00D07A9D">
      <w:pPr>
        <w:keepNext/>
        <w:keepLines/>
        <w:suppressAutoHyphens w:val="0"/>
        <w:autoSpaceDN/>
        <w:spacing w:before="40" w:after="0" w:line="256" w:lineRule="auto"/>
        <w:jc w:val="center"/>
        <w:outlineLvl w:val="5"/>
        <w:rPr>
          <w:rFonts w:ascii="Alergia Wide" w:eastAsiaTheme="majorEastAsia" w:hAnsi="Alergia Wide" w:cstheme="minorHAnsi"/>
          <w:sz w:val="24"/>
          <w:szCs w:val="24"/>
          <w:u w:val="single"/>
        </w:rPr>
      </w:pPr>
    </w:p>
    <w:p w14:paraId="1702CBCC" w14:textId="77777777" w:rsidR="00D07A9D" w:rsidRPr="00DE2B94" w:rsidRDefault="00D07A9D" w:rsidP="00D07A9D">
      <w:pPr>
        <w:keepNext/>
        <w:keepLines/>
        <w:suppressAutoHyphens w:val="0"/>
        <w:autoSpaceDN/>
        <w:spacing w:before="40" w:after="0" w:line="256" w:lineRule="auto"/>
        <w:jc w:val="center"/>
        <w:outlineLvl w:val="5"/>
        <w:rPr>
          <w:rFonts w:ascii="Alergia Wide" w:eastAsiaTheme="majorEastAsia" w:hAnsi="Alergia Wide" w:cstheme="minorHAnsi"/>
          <w:sz w:val="24"/>
          <w:szCs w:val="24"/>
          <w:u w:val="single"/>
        </w:rPr>
      </w:pPr>
      <w:r w:rsidRPr="00DE2B94">
        <w:rPr>
          <w:rFonts w:ascii="Alergia Wide" w:eastAsiaTheme="majorEastAsia" w:hAnsi="Alergia Wide" w:cstheme="minorHAnsi"/>
          <w:sz w:val="24"/>
          <w:szCs w:val="24"/>
          <w:u w:val="single"/>
        </w:rPr>
        <w:t>OFERTA</w:t>
      </w:r>
    </w:p>
    <w:p w14:paraId="6151081B" w14:textId="77777777" w:rsidR="00D07A9D" w:rsidRPr="009953F9" w:rsidRDefault="00D07A9D" w:rsidP="009953F9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Alergia Wide" w:hAnsi="Alergia Wide" w:cstheme="minorHAnsi"/>
          <w:sz w:val="20"/>
          <w:szCs w:val="20"/>
        </w:rPr>
      </w:pPr>
      <w:r w:rsidRPr="009953F9">
        <w:rPr>
          <w:rFonts w:ascii="Alergia Wide" w:hAnsi="Alergia Wide" w:cstheme="minorHAnsi"/>
          <w:sz w:val="20"/>
          <w:szCs w:val="20"/>
        </w:rPr>
        <w:t>Oferuję łączna cenę za wykonanie przedmiotu zamówienia wynoszącą:</w:t>
      </w:r>
    </w:p>
    <w:p w14:paraId="7CB0DA15" w14:textId="61F67BA4" w:rsidR="00D07A9D" w:rsidRDefault="00D07A9D" w:rsidP="00D07A9D">
      <w:pPr>
        <w:suppressAutoHyphens w:val="0"/>
        <w:autoSpaceDN/>
        <w:spacing w:after="0" w:line="240" w:lineRule="auto"/>
        <w:contextualSpacing/>
        <w:jc w:val="both"/>
        <w:rPr>
          <w:rFonts w:ascii="Alergia Wide" w:eastAsiaTheme="minorHAnsi" w:hAnsi="Alergia Wide" w:cstheme="minorBidi"/>
          <w:color w:val="000000" w:themeColor="text1"/>
          <w:sz w:val="20"/>
          <w:szCs w:val="20"/>
          <w:lang w:eastAsia="pl-PL"/>
        </w:rPr>
      </w:pPr>
      <w:r w:rsidRPr="00DE2B94">
        <w:rPr>
          <w:rFonts w:ascii="Alergia Wide" w:eastAsiaTheme="minorHAnsi" w:hAnsi="Alergia Wide" w:cstheme="minorBidi"/>
          <w:color w:val="000000" w:themeColor="text1"/>
          <w:sz w:val="20"/>
          <w:szCs w:val="20"/>
          <w:lang w:eastAsia="pl-PL"/>
        </w:rPr>
        <w:t>- wartość netto: …………………………………………………………………………….</w:t>
      </w:r>
    </w:p>
    <w:p w14:paraId="47F229D4" w14:textId="77777777" w:rsidR="00D07A9D" w:rsidRPr="00DE2B94" w:rsidRDefault="00D07A9D" w:rsidP="00D07A9D">
      <w:pPr>
        <w:suppressAutoHyphens w:val="0"/>
        <w:autoSpaceDN/>
        <w:spacing w:after="0" w:line="240" w:lineRule="auto"/>
        <w:contextualSpacing/>
        <w:jc w:val="both"/>
        <w:rPr>
          <w:rFonts w:ascii="Alergia Wide" w:eastAsiaTheme="minorHAnsi" w:hAnsi="Alergia Wide" w:cstheme="minorBidi"/>
          <w:color w:val="000000" w:themeColor="text1"/>
          <w:sz w:val="20"/>
          <w:szCs w:val="20"/>
          <w:lang w:eastAsia="pl-PL"/>
        </w:rPr>
      </w:pPr>
    </w:p>
    <w:p w14:paraId="27AB5583" w14:textId="303B8F65" w:rsidR="00D07A9D" w:rsidRDefault="00D07A9D" w:rsidP="00D07A9D">
      <w:pPr>
        <w:suppressAutoHyphens w:val="0"/>
        <w:autoSpaceDN/>
        <w:spacing w:after="0" w:line="240" w:lineRule="auto"/>
        <w:contextualSpacing/>
        <w:jc w:val="both"/>
        <w:rPr>
          <w:rFonts w:ascii="Alergia Wide" w:eastAsiaTheme="minorHAnsi" w:hAnsi="Alergia Wide" w:cstheme="minorBidi"/>
          <w:color w:val="000000" w:themeColor="text1"/>
          <w:sz w:val="20"/>
          <w:szCs w:val="20"/>
          <w:lang w:eastAsia="pl-PL"/>
        </w:rPr>
      </w:pPr>
      <w:r w:rsidRPr="00DE2B94">
        <w:rPr>
          <w:rFonts w:ascii="Alergia Wide" w:eastAsiaTheme="minorHAnsi" w:hAnsi="Alergia Wide" w:cstheme="minorBidi"/>
          <w:color w:val="000000" w:themeColor="text1"/>
          <w:sz w:val="20"/>
          <w:szCs w:val="20"/>
          <w:lang w:eastAsia="pl-PL"/>
        </w:rPr>
        <w:t xml:space="preserve">- podatek VAT (obowiązująca stawka VAT): ………………………………………………………………… </w:t>
      </w:r>
    </w:p>
    <w:p w14:paraId="77F8E650" w14:textId="77777777" w:rsidR="00D07A9D" w:rsidRPr="00DE2B94" w:rsidRDefault="00D07A9D" w:rsidP="00D07A9D">
      <w:pPr>
        <w:suppressAutoHyphens w:val="0"/>
        <w:autoSpaceDN/>
        <w:spacing w:after="0" w:line="240" w:lineRule="auto"/>
        <w:contextualSpacing/>
        <w:jc w:val="both"/>
        <w:rPr>
          <w:rFonts w:ascii="Alergia Wide" w:eastAsiaTheme="minorHAnsi" w:hAnsi="Alergia Wide" w:cstheme="minorBidi"/>
          <w:color w:val="000000" w:themeColor="text1"/>
          <w:sz w:val="20"/>
          <w:szCs w:val="20"/>
          <w:lang w:eastAsia="pl-PL"/>
        </w:rPr>
      </w:pPr>
    </w:p>
    <w:p w14:paraId="72FC3C0F" w14:textId="22A875FD" w:rsidR="00D07A9D" w:rsidRDefault="00D07A9D" w:rsidP="00D07A9D">
      <w:pPr>
        <w:suppressAutoHyphens w:val="0"/>
        <w:autoSpaceDN/>
        <w:spacing w:after="0" w:line="240" w:lineRule="auto"/>
        <w:contextualSpacing/>
        <w:jc w:val="both"/>
        <w:rPr>
          <w:rFonts w:ascii="Alergia Wide" w:eastAsiaTheme="minorHAnsi" w:hAnsi="Alergia Wide" w:cstheme="minorBidi"/>
          <w:color w:val="000000" w:themeColor="text1"/>
          <w:sz w:val="20"/>
          <w:szCs w:val="20"/>
          <w:lang w:eastAsia="pl-PL"/>
        </w:rPr>
      </w:pPr>
      <w:r w:rsidRPr="00DE2B94">
        <w:rPr>
          <w:rFonts w:ascii="Alergia Wide" w:eastAsiaTheme="minorHAnsi" w:hAnsi="Alergia Wide" w:cstheme="minorBidi"/>
          <w:color w:val="000000" w:themeColor="text1"/>
          <w:sz w:val="20"/>
          <w:szCs w:val="20"/>
          <w:lang w:eastAsia="pl-PL"/>
        </w:rPr>
        <w:t xml:space="preserve">- cena brutto: ……………………………………………………………………. </w:t>
      </w:r>
    </w:p>
    <w:p w14:paraId="33C3262E" w14:textId="77777777" w:rsidR="00D07A9D" w:rsidRPr="00DE2B94" w:rsidRDefault="00D07A9D" w:rsidP="00D07A9D">
      <w:pPr>
        <w:suppressAutoHyphens w:val="0"/>
        <w:autoSpaceDN/>
        <w:spacing w:after="0" w:line="240" w:lineRule="auto"/>
        <w:contextualSpacing/>
        <w:jc w:val="both"/>
        <w:rPr>
          <w:rFonts w:ascii="Alergia Wide" w:eastAsiaTheme="minorHAnsi" w:hAnsi="Alergia Wide" w:cstheme="minorBidi"/>
          <w:color w:val="000000" w:themeColor="text1"/>
          <w:sz w:val="20"/>
          <w:szCs w:val="20"/>
          <w:lang w:eastAsia="pl-PL"/>
        </w:rPr>
      </w:pPr>
    </w:p>
    <w:p w14:paraId="5198F180" w14:textId="77777777" w:rsidR="00D07A9D" w:rsidRPr="00DE2B94" w:rsidRDefault="00D07A9D" w:rsidP="00D07A9D">
      <w:pPr>
        <w:suppressAutoHyphens w:val="0"/>
        <w:autoSpaceDN/>
        <w:spacing w:after="0" w:line="240" w:lineRule="auto"/>
        <w:contextualSpacing/>
        <w:jc w:val="both"/>
        <w:rPr>
          <w:rFonts w:ascii="Alergia Wide" w:eastAsiaTheme="minorHAnsi" w:hAnsi="Alergia Wide" w:cstheme="minorBidi"/>
          <w:color w:val="000000" w:themeColor="text1"/>
          <w:sz w:val="20"/>
          <w:szCs w:val="20"/>
          <w:lang w:eastAsia="pl-PL"/>
        </w:rPr>
      </w:pPr>
      <w:r w:rsidRPr="00DE2B94">
        <w:rPr>
          <w:rFonts w:ascii="Alergia Wide" w:eastAsiaTheme="minorHAnsi" w:hAnsi="Alergia Wide" w:cstheme="minorBidi"/>
          <w:color w:val="000000" w:themeColor="text1"/>
          <w:sz w:val="20"/>
          <w:szCs w:val="20"/>
          <w:lang w:eastAsia="pl-PL"/>
        </w:rPr>
        <w:t>- słownie: …………………………………………………</w:t>
      </w:r>
    </w:p>
    <w:p w14:paraId="681B1492" w14:textId="77777777" w:rsidR="00D07A9D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49A1DF0B" w14:textId="77777777" w:rsidR="00D07A9D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7375A49F" w14:textId="7D372E4C" w:rsidR="00D07A9D" w:rsidRPr="009953F9" w:rsidRDefault="00D07A9D" w:rsidP="009953F9">
      <w:pPr>
        <w:pStyle w:val="Akapitzlist"/>
        <w:numPr>
          <w:ilvl w:val="0"/>
          <w:numId w:val="5"/>
        </w:numPr>
        <w:rPr>
          <w:rFonts w:ascii="Alergia Wide" w:hAnsi="Alergia Wide"/>
          <w:sz w:val="20"/>
          <w:szCs w:val="20"/>
        </w:rPr>
      </w:pPr>
      <w:r w:rsidRPr="009953F9">
        <w:rPr>
          <w:rFonts w:ascii="Alergia Wide" w:hAnsi="Alergia Wide"/>
          <w:sz w:val="20"/>
          <w:szCs w:val="20"/>
        </w:rPr>
        <w:t>Oświadczam, że cena zawiera prawidłowo naliczony podatek VAT zgodnie</w:t>
      </w:r>
    </w:p>
    <w:p w14:paraId="07557DCD" w14:textId="77777777" w:rsidR="009953F9" w:rsidRDefault="00D07A9D" w:rsidP="009953F9">
      <w:pPr>
        <w:spacing w:after="0" w:line="240" w:lineRule="auto"/>
        <w:ind w:firstLine="708"/>
        <w:rPr>
          <w:rFonts w:ascii="Alergia Wide" w:hAnsi="Alergia Wide"/>
          <w:sz w:val="20"/>
          <w:szCs w:val="20"/>
        </w:rPr>
      </w:pPr>
      <w:r w:rsidRPr="00DE2B94">
        <w:rPr>
          <w:rFonts w:ascii="Alergia Wide" w:hAnsi="Alergia Wide"/>
          <w:sz w:val="20"/>
          <w:szCs w:val="20"/>
        </w:rPr>
        <w:t>z obowiązującymi przepisami.</w:t>
      </w:r>
    </w:p>
    <w:p w14:paraId="4B6D6B07" w14:textId="3FF078C2" w:rsidR="00D07A9D" w:rsidRPr="009953F9" w:rsidRDefault="00D07A9D" w:rsidP="009953F9">
      <w:pPr>
        <w:pStyle w:val="Akapitzlist"/>
        <w:numPr>
          <w:ilvl w:val="0"/>
          <w:numId w:val="5"/>
        </w:numPr>
        <w:rPr>
          <w:rFonts w:ascii="Alergia Wide" w:hAnsi="Alergia Wide"/>
          <w:sz w:val="20"/>
          <w:szCs w:val="20"/>
        </w:rPr>
      </w:pPr>
      <w:r w:rsidRPr="009953F9">
        <w:rPr>
          <w:rFonts w:ascii="Alergia Wide" w:hAnsi="Alergia Wide"/>
          <w:sz w:val="20"/>
          <w:szCs w:val="20"/>
        </w:rPr>
        <w:t>Oferuję …………. miesięcy (min. 24 miesięcy) gwarancji na przedmiot zamówienia.</w:t>
      </w:r>
    </w:p>
    <w:p w14:paraId="4F74E2F9" w14:textId="77777777" w:rsidR="00C7618E" w:rsidRDefault="00C7618E" w:rsidP="00C7618E">
      <w:pPr>
        <w:rPr>
          <w:rFonts w:ascii="Alergia Wide" w:hAnsi="Alergia Wide"/>
          <w:sz w:val="20"/>
          <w:szCs w:val="20"/>
        </w:rPr>
      </w:pPr>
    </w:p>
    <w:p w14:paraId="1888BDB2" w14:textId="77777777" w:rsidR="00C7618E" w:rsidRPr="009953F9" w:rsidRDefault="00C7618E" w:rsidP="009953F9">
      <w:pPr>
        <w:rPr>
          <w:rFonts w:ascii="Alergia Wide" w:hAnsi="Alergia Wide"/>
          <w:sz w:val="20"/>
          <w:szCs w:val="20"/>
        </w:rPr>
      </w:pPr>
    </w:p>
    <w:p w14:paraId="5581C5C9" w14:textId="7760FD93" w:rsidR="00D07A9D" w:rsidRPr="009953F9" w:rsidRDefault="00D07A9D" w:rsidP="009953F9">
      <w:pPr>
        <w:pStyle w:val="Akapitzlist"/>
        <w:numPr>
          <w:ilvl w:val="0"/>
          <w:numId w:val="5"/>
        </w:numPr>
        <w:rPr>
          <w:rFonts w:ascii="Alergia Wide" w:hAnsi="Alergia Wide"/>
          <w:sz w:val="20"/>
          <w:szCs w:val="20"/>
        </w:rPr>
      </w:pPr>
      <w:r w:rsidRPr="009953F9">
        <w:rPr>
          <w:rFonts w:ascii="Alergia Wide" w:hAnsi="Alergia Wide"/>
          <w:sz w:val="20"/>
          <w:szCs w:val="20"/>
        </w:rPr>
        <w:lastRenderedPageBreak/>
        <w:t>Producent klimatyzatora ………………………………….…………… (wpisać nazwę,</w:t>
      </w:r>
      <w:r w:rsidR="009953F9">
        <w:rPr>
          <w:rFonts w:ascii="Alergia Wide" w:hAnsi="Alergia Wide"/>
          <w:sz w:val="20"/>
          <w:szCs w:val="20"/>
        </w:rPr>
        <w:t xml:space="preserve"> </w:t>
      </w:r>
      <w:r w:rsidRPr="009953F9">
        <w:rPr>
          <w:rFonts w:ascii="Alergia Wide" w:hAnsi="Alergia Wide"/>
          <w:sz w:val="20"/>
          <w:szCs w:val="20"/>
        </w:rPr>
        <w:t>numer katalogowy i producenta zaoferowanych urządzeń ) zaleca w okresie gwarancji dokonywania przeglądów z częstotliwością ………………………………………………</w:t>
      </w:r>
    </w:p>
    <w:p w14:paraId="6E8D8429" w14:textId="06CA4FA0" w:rsidR="00D07A9D" w:rsidRPr="009953F9" w:rsidRDefault="00D07A9D" w:rsidP="009953F9">
      <w:pPr>
        <w:pStyle w:val="Akapitzlist"/>
        <w:numPr>
          <w:ilvl w:val="0"/>
          <w:numId w:val="5"/>
        </w:numPr>
        <w:rPr>
          <w:rFonts w:ascii="Alergia Wide" w:hAnsi="Alergia Wide"/>
          <w:sz w:val="20"/>
          <w:szCs w:val="20"/>
        </w:rPr>
      </w:pPr>
      <w:r w:rsidRPr="009953F9">
        <w:rPr>
          <w:rFonts w:ascii="Alergia Wide" w:hAnsi="Alergia Wide"/>
          <w:sz w:val="20"/>
          <w:szCs w:val="20"/>
        </w:rPr>
        <w:t>Oświadczam, że klimatyzator spełnia wymagania określone w:</w:t>
      </w:r>
    </w:p>
    <w:p w14:paraId="4614186C" w14:textId="77777777" w:rsidR="00D07A9D" w:rsidRPr="00DE2B94" w:rsidRDefault="00D07A9D" w:rsidP="00D07A9D">
      <w:pPr>
        <w:spacing w:after="0" w:line="240" w:lineRule="auto"/>
        <w:ind w:left="708"/>
        <w:rPr>
          <w:rFonts w:ascii="Alergia Wide" w:hAnsi="Alergia Wide"/>
          <w:sz w:val="20"/>
          <w:szCs w:val="20"/>
        </w:rPr>
      </w:pPr>
      <w:r w:rsidRPr="00DE2B94">
        <w:rPr>
          <w:rFonts w:ascii="Alergia Wide" w:hAnsi="Alergia Wide"/>
          <w:sz w:val="20"/>
          <w:szCs w:val="20"/>
        </w:rPr>
        <w:t>1)</w:t>
      </w:r>
      <w:r>
        <w:rPr>
          <w:rFonts w:ascii="Alergia Wide" w:hAnsi="Alergia Wide"/>
          <w:sz w:val="20"/>
          <w:szCs w:val="20"/>
        </w:rPr>
        <w:t xml:space="preserve"> </w:t>
      </w:r>
      <w:r w:rsidRPr="00DE2B94">
        <w:rPr>
          <w:rFonts w:ascii="Alergia Wide" w:hAnsi="Alergia Wide"/>
          <w:sz w:val="20"/>
          <w:szCs w:val="20"/>
        </w:rPr>
        <w:t xml:space="preserve">Rozporządzeniu Ministra Gospodarki z dnia 30 października 2002 r. w sprawie minimalnych wymagań dotyczących bezpieczeństwa i higieny pracy w zakresie użytkowania maszyn przez pracowników podczas pracy (Dz. U. Nr 191, poz. 1596 z </w:t>
      </w:r>
      <w:proofErr w:type="spellStart"/>
      <w:r w:rsidRPr="00DE2B94">
        <w:rPr>
          <w:rFonts w:ascii="Alergia Wide" w:hAnsi="Alergia Wide"/>
          <w:sz w:val="20"/>
          <w:szCs w:val="20"/>
        </w:rPr>
        <w:t>późn</w:t>
      </w:r>
      <w:proofErr w:type="spellEnd"/>
      <w:r w:rsidRPr="00DE2B94">
        <w:rPr>
          <w:rFonts w:ascii="Alergia Wide" w:hAnsi="Alergia Wide"/>
          <w:sz w:val="20"/>
          <w:szCs w:val="20"/>
        </w:rPr>
        <w:t>. zm.),</w:t>
      </w:r>
    </w:p>
    <w:p w14:paraId="0BF9C712" w14:textId="77777777" w:rsidR="00D07A9D" w:rsidRPr="00DE2B94" w:rsidRDefault="00D07A9D" w:rsidP="00D07A9D">
      <w:pPr>
        <w:spacing w:after="0" w:line="240" w:lineRule="auto"/>
        <w:ind w:left="708"/>
        <w:rPr>
          <w:rFonts w:ascii="Alergia Wide" w:hAnsi="Alergia Wide"/>
          <w:sz w:val="20"/>
          <w:szCs w:val="20"/>
        </w:rPr>
      </w:pPr>
      <w:r w:rsidRPr="00DE2B94">
        <w:rPr>
          <w:rFonts w:ascii="Alergia Wide" w:hAnsi="Alergia Wide"/>
          <w:sz w:val="20"/>
          <w:szCs w:val="20"/>
        </w:rPr>
        <w:t>2) Rozporządzeniu Ministra Gospodarki z dnia 21 października 2008 r. w sprawie</w:t>
      </w:r>
    </w:p>
    <w:p w14:paraId="0856BD3B" w14:textId="77777777" w:rsidR="00D07A9D" w:rsidRPr="00DE2B94" w:rsidRDefault="00D07A9D" w:rsidP="00D07A9D">
      <w:pPr>
        <w:spacing w:after="0" w:line="240" w:lineRule="auto"/>
        <w:ind w:firstLine="284"/>
        <w:rPr>
          <w:rFonts w:ascii="Alergia Wide" w:hAnsi="Alergia Wide"/>
          <w:sz w:val="20"/>
          <w:szCs w:val="20"/>
        </w:rPr>
      </w:pPr>
      <w:r w:rsidRPr="00DE2B94">
        <w:rPr>
          <w:rFonts w:ascii="Alergia Wide" w:hAnsi="Alergia Wide"/>
          <w:sz w:val="20"/>
          <w:szCs w:val="20"/>
        </w:rPr>
        <w:t xml:space="preserve">zasadniczych wymagań dla maszyn (Dz. U. Nr 199, poz. 1228 z </w:t>
      </w:r>
      <w:proofErr w:type="spellStart"/>
      <w:r w:rsidRPr="00DE2B94">
        <w:rPr>
          <w:rFonts w:ascii="Alergia Wide" w:hAnsi="Alergia Wide"/>
          <w:sz w:val="20"/>
          <w:szCs w:val="20"/>
        </w:rPr>
        <w:t>późn</w:t>
      </w:r>
      <w:proofErr w:type="spellEnd"/>
      <w:r w:rsidRPr="00DE2B94">
        <w:rPr>
          <w:rFonts w:ascii="Alergia Wide" w:hAnsi="Alergia Wide"/>
          <w:sz w:val="20"/>
          <w:szCs w:val="20"/>
        </w:rPr>
        <w:t>. zm.).</w:t>
      </w:r>
    </w:p>
    <w:p w14:paraId="6A0CE1BB" w14:textId="033E76A4" w:rsidR="00D07A9D" w:rsidRPr="009953F9" w:rsidRDefault="00D07A9D" w:rsidP="009953F9">
      <w:pPr>
        <w:pStyle w:val="Akapitzlist"/>
        <w:numPr>
          <w:ilvl w:val="0"/>
          <w:numId w:val="5"/>
        </w:numPr>
        <w:contextualSpacing/>
        <w:rPr>
          <w:rFonts w:ascii="Alergia Wide" w:hAnsi="Alergia Wide"/>
          <w:sz w:val="20"/>
          <w:szCs w:val="20"/>
        </w:rPr>
      </w:pPr>
      <w:r w:rsidRPr="009953F9">
        <w:rPr>
          <w:rFonts w:ascii="Alergia Wide" w:hAnsi="Alergia Wide"/>
          <w:sz w:val="20"/>
          <w:szCs w:val="20"/>
        </w:rPr>
        <w:t>Wynagrodzenie Wykonawcy, o którym mowa w ust. 1 jest ostateczne i nie ulega zmianie</w:t>
      </w:r>
      <w:r w:rsidR="009953F9">
        <w:rPr>
          <w:rFonts w:ascii="Alergia Wide" w:hAnsi="Alergia Wide"/>
          <w:sz w:val="20"/>
          <w:szCs w:val="20"/>
        </w:rPr>
        <w:t xml:space="preserve"> </w:t>
      </w:r>
      <w:r w:rsidRPr="009953F9">
        <w:rPr>
          <w:rFonts w:ascii="Alergia Wide" w:hAnsi="Alergia Wide"/>
          <w:sz w:val="20"/>
          <w:szCs w:val="20"/>
        </w:rPr>
        <w:t>w trakcie realizacji przedmiotu zamówienia, nawet, jeśli Wykonawca nie przewidział</w:t>
      </w:r>
      <w:r w:rsidR="009953F9">
        <w:rPr>
          <w:rFonts w:ascii="Alergia Wide" w:hAnsi="Alergia Wide"/>
          <w:sz w:val="20"/>
          <w:szCs w:val="20"/>
        </w:rPr>
        <w:t xml:space="preserve"> </w:t>
      </w:r>
      <w:r w:rsidRPr="009953F9">
        <w:rPr>
          <w:rFonts w:ascii="Alergia Wide" w:hAnsi="Alergia Wide"/>
          <w:sz w:val="20"/>
          <w:szCs w:val="20"/>
        </w:rPr>
        <w:t>w ofercie zmian cenotwórczych składników, w tym dotyczących np. zmiany podatku VAT.</w:t>
      </w:r>
    </w:p>
    <w:p w14:paraId="30E3D7C1" w14:textId="1B936F4A" w:rsidR="00D07A9D" w:rsidRPr="009953F9" w:rsidRDefault="00D07A9D" w:rsidP="009953F9">
      <w:pPr>
        <w:pStyle w:val="Akapitzlist"/>
        <w:numPr>
          <w:ilvl w:val="0"/>
          <w:numId w:val="5"/>
        </w:numPr>
        <w:contextualSpacing/>
        <w:rPr>
          <w:rFonts w:ascii="Alergia Wide" w:hAnsi="Alergia Wide"/>
          <w:sz w:val="20"/>
          <w:szCs w:val="20"/>
        </w:rPr>
      </w:pPr>
      <w:r w:rsidRPr="009953F9">
        <w:rPr>
          <w:rFonts w:ascii="Alergia Wide" w:hAnsi="Alergia Wide"/>
          <w:sz w:val="20"/>
          <w:szCs w:val="20"/>
        </w:rPr>
        <w:t>Oświadczam, że zapoznałem się z opisem przedmiotu zamówienia i nie wnoszę do niego</w:t>
      </w:r>
      <w:r w:rsidR="009953F9">
        <w:rPr>
          <w:rFonts w:ascii="Alergia Wide" w:hAnsi="Alergia Wide"/>
          <w:sz w:val="20"/>
          <w:szCs w:val="20"/>
        </w:rPr>
        <w:t xml:space="preserve"> </w:t>
      </w:r>
      <w:r w:rsidRPr="009953F9">
        <w:rPr>
          <w:rFonts w:ascii="Alergia Wide" w:hAnsi="Alergia Wide"/>
          <w:sz w:val="20"/>
          <w:szCs w:val="20"/>
        </w:rPr>
        <w:t>zastrzeżeń.</w:t>
      </w:r>
    </w:p>
    <w:p w14:paraId="2F2C3773" w14:textId="26D1F96C" w:rsidR="00D07A9D" w:rsidRPr="009953F9" w:rsidRDefault="00D07A9D" w:rsidP="009953F9">
      <w:pPr>
        <w:pStyle w:val="Akapitzlist"/>
        <w:numPr>
          <w:ilvl w:val="0"/>
          <w:numId w:val="5"/>
        </w:numPr>
        <w:contextualSpacing/>
        <w:rPr>
          <w:rFonts w:ascii="Alergia Wide" w:hAnsi="Alergia Wide"/>
          <w:sz w:val="20"/>
          <w:szCs w:val="20"/>
        </w:rPr>
      </w:pPr>
      <w:r w:rsidRPr="009953F9">
        <w:rPr>
          <w:rFonts w:ascii="Alergia Wide" w:hAnsi="Alergia Wide"/>
          <w:sz w:val="20"/>
          <w:szCs w:val="20"/>
        </w:rPr>
        <w:t>Zobowiązuję się zrealizować przedmiot zamówienia w terminie do 30 dni od daty</w:t>
      </w:r>
      <w:r w:rsidR="009953F9">
        <w:rPr>
          <w:rFonts w:ascii="Alergia Wide" w:hAnsi="Alergia Wide"/>
          <w:sz w:val="20"/>
          <w:szCs w:val="20"/>
        </w:rPr>
        <w:t xml:space="preserve"> </w:t>
      </w:r>
      <w:r w:rsidRPr="009953F9">
        <w:rPr>
          <w:rFonts w:ascii="Alergia Wide" w:hAnsi="Alergia Wide"/>
          <w:sz w:val="20"/>
          <w:szCs w:val="20"/>
        </w:rPr>
        <w:t>podpisania umowy.</w:t>
      </w:r>
    </w:p>
    <w:p w14:paraId="4E580F44" w14:textId="17EAF332" w:rsidR="00D07A9D" w:rsidRPr="009953F9" w:rsidRDefault="00D07A9D" w:rsidP="009953F9">
      <w:pPr>
        <w:pStyle w:val="Akapitzlist"/>
        <w:numPr>
          <w:ilvl w:val="0"/>
          <w:numId w:val="5"/>
        </w:numPr>
        <w:contextualSpacing/>
        <w:rPr>
          <w:rFonts w:ascii="Alergia Wide" w:hAnsi="Alergia Wide"/>
          <w:sz w:val="20"/>
          <w:szCs w:val="20"/>
        </w:rPr>
      </w:pPr>
      <w:r w:rsidRPr="009953F9">
        <w:rPr>
          <w:rFonts w:ascii="Alergia Wide" w:hAnsi="Alergia Wide"/>
          <w:sz w:val="20"/>
          <w:szCs w:val="20"/>
        </w:rPr>
        <w:t>Zobowiązuje się wykonać przedmiot zamówienia zgodnie z zapisami zapytania ofertowego oraz złożoną ofertą.</w:t>
      </w:r>
    </w:p>
    <w:p w14:paraId="234E9166" w14:textId="10C146E1" w:rsidR="00D07A9D" w:rsidRPr="009953F9" w:rsidRDefault="00D07A9D" w:rsidP="009953F9">
      <w:pPr>
        <w:pStyle w:val="Akapitzlist"/>
        <w:numPr>
          <w:ilvl w:val="0"/>
          <w:numId w:val="5"/>
        </w:numPr>
        <w:contextualSpacing/>
        <w:rPr>
          <w:rFonts w:ascii="Alergia Wide" w:hAnsi="Alergia Wide"/>
          <w:sz w:val="20"/>
          <w:szCs w:val="20"/>
        </w:rPr>
      </w:pPr>
      <w:r w:rsidRPr="009953F9">
        <w:rPr>
          <w:rFonts w:ascii="Alergia Wide" w:hAnsi="Alergia Wide"/>
          <w:sz w:val="20"/>
          <w:szCs w:val="20"/>
        </w:rPr>
        <w:t>Zobowiązuje się wykonywać naprawy w okresie gwarancji z należytą starannością, przy przestrzeganiu obowiązujących przepisów, w tym przepisów bezpieczeństwa i higieny pracy, przepisów przeciwpożarowych oraz zaleceń producentów klimatyzatorów.</w:t>
      </w:r>
    </w:p>
    <w:p w14:paraId="182CCCE6" w14:textId="479888F7" w:rsidR="00D07A9D" w:rsidRPr="009953F9" w:rsidRDefault="00D07A9D" w:rsidP="009953F9">
      <w:pPr>
        <w:pStyle w:val="Akapitzlist"/>
        <w:numPr>
          <w:ilvl w:val="0"/>
          <w:numId w:val="5"/>
        </w:numPr>
        <w:rPr>
          <w:rFonts w:ascii="Alergia Wide" w:hAnsi="Alergia Wide"/>
          <w:sz w:val="20"/>
          <w:szCs w:val="20"/>
        </w:rPr>
      </w:pPr>
      <w:r w:rsidRPr="009953F9">
        <w:rPr>
          <w:rFonts w:ascii="Alergia Wide" w:hAnsi="Alergia Wide"/>
          <w:sz w:val="20"/>
          <w:szCs w:val="20"/>
        </w:rPr>
        <w:t>Załącznikami do niniejszego formularza oferty stanowiącymi integralną część oferty są:</w:t>
      </w:r>
    </w:p>
    <w:p w14:paraId="09BD5B0A" w14:textId="77777777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  <w:r w:rsidRPr="00DE2B94">
        <w:rPr>
          <w:rFonts w:ascii="Alergia Wide" w:hAnsi="Alergia Wide"/>
          <w:sz w:val="20"/>
          <w:szCs w:val="20"/>
        </w:rPr>
        <w:t>1) ........................................................................................................................................</w:t>
      </w:r>
    </w:p>
    <w:p w14:paraId="405A4D0C" w14:textId="77777777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  <w:r w:rsidRPr="00DE2B94">
        <w:rPr>
          <w:rFonts w:ascii="Alergia Wide" w:hAnsi="Alergia Wide"/>
          <w:sz w:val="20"/>
          <w:szCs w:val="20"/>
        </w:rPr>
        <w:t>2) ........................................................................................................................................</w:t>
      </w:r>
    </w:p>
    <w:p w14:paraId="634AAAF6" w14:textId="77777777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  <w:r w:rsidRPr="00DE2B94">
        <w:rPr>
          <w:rFonts w:ascii="Alergia Wide" w:hAnsi="Alergia Wide"/>
          <w:sz w:val="20"/>
          <w:szCs w:val="20"/>
        </w:rPr>
        <w:t>3) ........................................................................................................................................</w:t>
      </w:r>
    </w:p>
    <w:p w14:paraId="428D84E5" w14:textId="77777777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4A3023C0" w14:textId="77777777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33D85F6E" w14:textId="77777777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0ED1E145" w14:textId="77777777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24BBD388" w14:textId="77777777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54AEDC7A" w14:textId="77777777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534D0684" w14:textId="77777777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4CFFD9C2" w14:textId="77777777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  <w:r w:rsidRPr="00DE2B94">
        <w:rPr>
          <w:rFonts w:ascii="Alergia Wide" w:hAnsi="Alergia Wide"/>
          <w:sz w:val="20"/>
          <w:szCs w:val="20"/>
        </w:rPr>
        <w:t>.................................., dnia .......................</w:t>
      </w:r>
    </w:p>
    <w:p w14:paraId="07E61022" w14:textId="77777777" w:rsidR="009953F9" w:rsidRDefault="009953F9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135D1880" w14:textId="77777777" w:rsidR="009953F9" w:rsidRDefault="009953F9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082ADB6D" w14:textId="77777777" w:rsidR="009953F9" w:rsidRDefault="009953F9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37D95078" w14:textId="77777777" w:rsidR="009953F9" w:rsidRDefault="009953F9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0259A81B" w14:textId="77777777" w:rsidR="009953F9" w:rsidRDefault="009953F9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4B75E9E7" w14:textId="77777777" w:rsidR="009953F9" w:rsidRDefault="009953F9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2D2C134F" w14:textId="77777777" w:rsidR="009953F9" w:rsidRDefault="009953F9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</w:p>
    <w:p w14:paraId="0E51BF39" w14:textId="059B2D78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  <w:r w:rsidRPr="00DE2B94">
        <w:rPr>
          <w:rFonts w:ascii="Alergia Wide" w:hAnsi="Alergia Wide"/>
          <w:sz w:val="20"/>
          <w:szCs w:val="20"/>
        </w:rPr>
        <w:t>.............................................</w:t>
      </w:r>
    </w:p>
    <w:p w14:paraId="712195B7" w14:textId="77777777" w:rsidR="00D07A9D" w:rsidRPr="00DE2B94" w:rsidRDefault="00D07A9D" w:rsidP="00D07A9D">
      <w:pPr>
        <w:spacing w:after="0" w:line="240" w:lineRule="auto"/>
        <w:rPr>
          <w:rFonts w:ascii="Alergia Wide" w:hAnsi="Alergia Wide"/>
          <w:sz w:val="20"/>
          <w:szCs w:val="20"/>
        </w:rPr>
      </w:pPr>
      <w:r w:rsidRPr="00DE2B94">
        <w:rPr>
          <w:rFonts w:ascii="Alergia Wide" w:hAnsi="Alergia Wide"/>
          <w:sz w:val="20"/>
          <w:szCs w:val="20"/>
        </w:rPr>
        <w:t>(pieczęć i podpis Wykonawcy lub osoby uprawnionej)</w:t>
      </w:r>
    </w:p>
    <w:p w14:paraId="30798D89" w14:textId="77777777" w:rsidR="00D07A9D" w:rsidRPr="00DE2B94" w:rsidRDefault="00D07A9D" w:rsidP="00D07A9D">
      <w:pPr>
        <w:spacing w:after="0" w:line="240" w:lineRule="auto"/>
        <w:rPr>
          <w:rFonts w:ascii="Alergia Wide Light" w:hAnsi="Alergia Wide Light"/>
          <w:sz w:val="20"/>
          <w:szCs w:val="20"/>
        </w:rPr>
      </w:pPr>
    </w:p>
    <w:p w14:paraId="42378494" w14:textId="77777777" w:rsidR="00D07A9D" w:rsidRPr="00DE2B94" w:rsidRDefault="00D07A9D" w:rsidP="00D07A9D">
      <w:pPr>
        <w:spacing w:after="0" w:line="240" w:lineRule="auto"/>
        <w:rPr>
          <w:rFonts w:ascii="Alergia Wide Light" w:hAnsi="Alergia Wide Light"/>
          <w:sz w:val="20"/>
          <w:szCs w:val="20"/>
        </w:rPr>
      </w:pPr>
    </w:p>
    <w:p w14:paraId="66E60A5D" w14:textId="77777777" w:rsidR="00D07A9D" w:rsidRPr="00DE2B94" w:rsidRDefault="00D07A9D" w:rsidP="00D07A9D">
      <w:pPr>
        <w:spacing w:after="0" w:line="240" w:lineRule="auto"/>
        <w:rPr>
          <w:rFonts w:ascii="Alergia Wide Light" w:hAnsi="Alergia Wide Light"/>
          <w:sz w:val="20"/>
          <w:szCs w:val="20"/>
        </w:rPr>
      </w:pPr>
    </w:p>
    <w:p w14:paraId="22288181" w14:textId="77777777" w:rsidR="00D07A9D" w:rsidRPr="00DE2B94" w:rsidRDefault="00D07A9D" w:rsidP="00D07A9D">
      <w:pPr>
        <w:spacing w:after="0" w:line="240" w:lineRule="auto"/>
        <w:rPr>
          <w:rFonts w:ascii="Alergia Wide Light" w:hAnsi="Alergia Wide Light"/>
          <w:sz w:val="20"/>
          <w:szCs w:val="20"/>
        </w:rPr>
      </w:pPr>
    </w:p>
    <w:p w14:paraId="06FD050A" w14:textId="77777777" w:rsidR="00D07A9D" w:rsidRPr="00DE2B94" w:rsidRDefault="00D07A9D" w:rsidP="00D07A9D">
      <w:pPr>
        <w:spacing w:after="0" w:line="240" w:lineRule="auto"/>
        <w:rPr>
          <w:rFonts w:ascii="Alergia Wide Light" w:hAnsi="Alergia Wide Light"/>
          <w:sz w:val="20"/>
          <w:szCs w:val="20"/>
        </w:rPr>
      </w:pPr>
    </w:p>
    <w:p w14:paraId="33B6F593" w14:textId="77777777" w:rsidR="00D07A9D" w:rsidRPr="00DE2B94" w:rsidRDefault="00D07A9D" w:rsidP="00D07A9D">
      <w:pPr>
        <w:spacing w:after="0" w:line="240" w:lineRule="auto"/>
        <w:rPr>
          <w:rFonts w:ascii="Alergia Wide Light" w:hAnsi="Alergia Wide Light"/>
          <w:sz w:val="20"/>
          <w:szCs w:val="20"/>
        </w:rPr>
      </w:pPr>
    </w:p>
    <w:p w14:paraId="0CF7D0F0" w14:textId="77777777" w:rsidR="00D07A9D" w:rsidRPr="00DE2B94" w:rsidRDefault="00D07A9D" w:rsidP="00D07A9D">
      <w:pPr>
        <w:spacing w:after="0" w:line="240" w:lineRule="auto"/>
        <w:rPr>
          <w:rFonts w:ascii="Alergia Wide Light" w:hAnsi="Alergia Wide Light"/>
          <w:sz w:val="20"/>
          <w:szCs w:val="20"/>
        </w:rPr>
      </w:pPr>
    </w:p>
    <w:bookmarkEnd w:id="0"/>
    <w:p w14:paraId="1A173412" w14:textId="1BD5FEFF" w:rsidR="00D07A9D" w:rsidRPr="00DE2B94" w:rsidRDefault="00D07A9D" w:rsidP="00D07A9D">
      <w:pPr>
        <w:suppressAutoHyphens w:val="0"/>
        <w:autoSpaceDN/>
        <w:spacing w:line="259" w:lineRule="auto"/>
        <w:rPr>
          <w:rFonts w:ascii="Alergia Wide Light" w:hAnsi="Alergia Wide Light"/>
          <w:sz w:val="20"/>
          <w:szCs w:val="20"/>
        </w:rPr>
      </w:pPr>
    </w:p>
    <w:sectPr w:rsidR="00D07A9D" w:rsidRPr="00DE2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9CF8" w14:textId="77777777" w:rsidR="00C427B2" w:rsidRDefault="00C427B2">
      <w:pPr>
        <w:spacing w:after="0" w:line="240" w:lineRule="auto"/>
      </w:pPr>
      <w:r>
        <w:separator/>
      </w:r>
    </w:p>
  </w:endnote>
  <w:endnote w:type="continuationSeparator" w:id="0">
    <w:p w14:paraId="68A778DB" w14:textId="77777777" w:rsidR="00C427B2" w:rsidRDefault="00C4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rgia Wide">
    <w:altName w:val="Calibri"/>
    <w:panose1 w:val="00000805000000000000"/>
    <w:charset w:val="00"/>
    <w:family w:val="modern"/>
    <w:notTrueType/>
    <w:pitch w:val="variable"/>
    <w:sig w:usb0="20000287" w:usb1="00000000" w:usb2="00000000" w:usb3="00000000" w:csb0="0000019F" w:csb1="00000000"/>
  </w:font>
  <w:font w:name="Alergia Wide Light">
    <w:altName w:val="Calibri"/>
    <w:panose1 w:val="00000705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7419" w14:textId="77777777" w:rsidR="00D07A9D" w:rsidRDefault="00D07A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34E0" w14:textId="609FD34D" w:rsidR="007E4005" w:rsidRDefault="006C7B0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7A14B3" wp14:editId="4992F329">
          <wp:simplePos x="0" y="0"/>
          <wp:positionH relativeFrom="column">
            <wp:posOffset>-871855</wp:posOffset>
          </wp:positionH>
          <wp:positionV relativeFrom="paragraph">
            <wp:posOffset>-577850</wp:posOffset>
          </wp:positionV>
          <wp:extent cx="7505700" cy="1173179"/>
          <wp:effectExtent l="0" t="0" r="0" b="0"/>
          <wp:wrapNone/>
          <wp:docPr id="7" name="Obraz 7" descr="Obraz zawierający stół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stół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173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E6CF" w14:textId="77777777" w:rsidR="00D07A9D" w:rsidRDefault="00D07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3D00" w14:textId="77777777" w:rsidR="00C427B2" w:rsidRDefault="00C427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6203EC" w14:textId="77777777" w:rsidR="00C427B2" w:rsidRDefault="00C4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69A9" w14:textId="77777777" w:rsidR="00D07A9D" w:rsidRDefault="00D07A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64B8" w14:textId="77777777" w:rsidR="00D07A9D" w:rsidRDefault="00D07A9D" w:rsidP="00D07A9D">
    <w:pPr>
      <w:pStyle w:val="Nagwek"/>
      <w:tabs>
        <w:tab w:val="clear" w:pos="4536"/>
        <w:tab w:val="clear" w:pos="9072"/>
      </w:tabs>
      <w:ind w:left="1418"/>
    </w:pPr>
    <w:r>
      <w:t>Znak sprawy: DA.26.21.2024</w:t>
    </w:r>
  </w:p>
  <w:p w14:paraId="5F0B8A1C" w14:textId="77777777" w:rsidR="00D07A9D" w:rsidRDefault="00D07A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264A" w14:textId="77777777" w:rsidR="00D07A9D" w:rsidRDefault="00D07A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73C8"/>
    <w:multiLevelType w:val="hybridMultilevel"/>
    <w:tmpl w:val="A386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EF1"/>
    <w:multiLevelType w:val="hybridMultilevel"/>
    <w:tmpl w:val="9B84B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962CA"/>
    <w:multiLevelType w:val="hybridMultilevel"/>
    <w:tmpl w:val="37369996"/>
    <w:lvl w:ilvl="0" w:tplc="724A0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72416"/>
    <w:multiLevelType w:val="hybridMultilevel"/>
    <w:tmpl w:val="1B12C922"/>
    <w:lvl w:ilvl="0" w:tplc="724A0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AD2949"/>
    <w:multiLevelType w:val="hybridMultilevel"/>
    <w:tmpl w:val="BDC6F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0402EC8">
      <w:start w:val="1"/>
      <w:numFmt w:val="lowerLetter"/>
      <w:lvlText w:val="%4)"/>
      <w:lvlJc w:val="left"/>
      <w:pPr>
        <w:ind w:left="2880" w:hanging="360"/>
      </w:pPr>
      <w:rPr>
        <w:rFonts w:eastAsia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89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627038">
    <w:abstractNumId w:val="4"/>
  </w:num>
  <w:num w:numId="3" w16cid:durableId="1421872779">
    <w:abstractNumId w:val="1"/>
  </w:num>
  <w:num w:numId="4" w16cid:durableId="36514556">
    <w:abstractNumId w:val="0"/>
  </w:num>
  <w:num w:numId="5" w16cid:durableId="671371641">
    <w:abstractNumId w:val="3"/>
  </w:num>
  <w:num w:numId="6" w16cid:durableId="1331904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0C"/>
    <w:rsid w:val="000231D9"/>
    <w:rsid w:val="00056E0A"/>
    <w:rsid w:val="00155804"/>
    <w:rsid w:val="001A757A"/>
    <w:rsid w:val="001F5ADE"/>
    <w:rsid w:val="00231686"/>
    <w:rsid w:val="002B7362"/>
    <w:rsid w:val="002E730C"/>
    <w:rsid w:val="00301FAC"/>
    <w:rsid w:val="0034318A"/>
    <w:rsid w:val="00360296"/>
    <w:rsid w:val="00366F1B"/>
    <w:rsid w:val="003732CC"/>
    <w:rsid w:val="004262A7"/>
    <w:rsid w:val="00506640"/>
    <w:rsid w:val="005A5D85"/>
    <w:rsid w:val="005C0BE9"/>
    <w:rsid w:val="005F325F"/>
    <w:rsid w:val="00695606"/>
    <w:rsid w:val="006C7B02"/>
    <w:rsid w:val="006E557F"/>
    <w:rsid w:val="007061EB"/>
    <w:rsid w:val="0072338F"/>
    <w:rsid w:val="007874B8"/>
    <w:rsid w:val="007E4005"/>
    <w:rsid w:val="00822161"/>
    <w:rsid w:val="00833A51"/>
    <w:rsid w:val="0086021C"/>
    <w:rsid w:val="00934EF6"/>
    <w:rsid w:val="0098451C"/>
    <w:rsid w:val="009953F9"/>
    <w:rsid w:val="00A56FA2"/>
    <w:rsid w:val="00AE4A29"/>
    <w:rsid w:val="00AF3C59"/>
    <w:rsid w:val="00B1204E"/>
    <w:rsid w:val="00B45E0D"/>
    <w:rsid w:val="00C427B2"/>
    <w:rsid w:val="00C67BC8"/>
    <w:rsid w:val="00C7618E"/>
    <w:rsid w:val="00D07A9D"/>
    <w:rsid w:val="00D13A28"/>
    <w:rsid w:val="00D75907"/>
    <w:rsid w:val="00DA283F"/>
    <w:rsid w:val="00DE1CDF"/>
    <w:rsid w:val="00F17073"/>
    <w:rsid w:val="00F64C82"/>
    <w:rsid w:val="00F80460"/>
    <w:rsid w:val="00F850DF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BB75D"/>
  <w15:docId w15:val="{BF26B3D2-8C20-334B-A1A2-C2705C2A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05"/>
  </w:style>
  <w:style w:type="paragraph" w:styleId="Stopka">
    <w:name w:val="footer"/>
    <w:basedOn w:val="Normalny"/>
    <w:link w:val="StopkaZnak"/>
    <w:uiPriority w:val="99"/>
    <w:unhideWhenUsed/>
    <w:rsid w:val="007E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05"/>
  </w:style>
  <w:style w:type="paragraph" w:styleId="NormalnyWeb">
    <w:name w:val="Normal (Web)"/>
    <w:basedOn w:val="Normalny"/>
    <w:uiPriority w:val="99"/>
    <w:semiHidden/>
    <w:unhideWhenUsed/>
    <w:rsid w:val="006C7B0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32CC"/>
    <w:pPr>
      <w:suppressAutoHyphens w:val="0"/>
      <w:autoSpaceDN/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paragraph" w:customStyle="1" w:styleId="xmsonormal">
    <w:name w:val="x_msonormal"/>
    <w:basedOn w:val="Normalny"/>
    <w:rsid w:val="003732CC"/>
    <w:pPr>
      <w:suppressAutoHyphens w:val="0"/>
      <w:autoSpaceDN/>
      <w:spacing w:after="0" w:line="240" w:lineRule="auto"/>
    </w:pPr>
    <w:rPr>
      <w:rFonts w:eastAsiaTheme="minorHAnsi" w:cs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07A9D"/>
    <w:rPr>
      <w:rFonts w:asciiTheme="minorHAnsi" w:eastAsiaTheme="minorHAnsi" w:hAnsiTheme="minorHAnsi" w:cstheme="minorBidi"/>
    </w:rPr>
  </w:style>
  <w:style w:type="paragraph" w:styleId="Poprawka">
    <w:name w:val="Revision"/>
    <w:hidden/>
    <w:uiPriority w:val="99"/>
    <w:semiHidden/>
    <w:rsid w:val="007874B8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Gołosz</dc:creator>
  <dc:description/>
  <cp:lastModifiedBy>Marta Świca | Teatr Lalek Guliwer</cp:lastModifiedBy>
  <cp:revision>9</cp:revision>
  <cp:lastPrinted>2023-10-09T13:14:00Z</cp:lastPrinted>
  <dcterms:created xsi:type="dcterms:W3CDTF">2024-07-19T10:01:00Z</dcterms:created>
  <dcterms:modified xsi:type="dcterms:W3CDTF">2024-07-23T06:33:00Z</dcterms:modified>
</cp:coreProperties>
</file>