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75" w:rsidRDefault="00D97875" w:rsidP="00D324AE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="00D324AE">
        <w:rPr>
          <w:b/>
        </w:rPr>
        <w:t xml:space="preserve">Tablica ogłoszeń </w:t>
      </w:r>
      <w:r w:rsidR="00AC1E44">
        <w:rPr>
          <w:b/>
        </w:rPr>
        <w:t>0</w:t>
      </w:r>
      <w:r w:rsidR="005A248B">
        <w:rPr>
          <w:b/>
        </w:rPr>
        <w:t>2</w:t>
      </w:r>
      <w:r>
        <w:rPr>
          <w:b/>
        </w:rPr>
        <w:t>/202</w:t>
      </w:r>
      <w:r w:rsidR="005A248B">
        <w:rPr>
          <w:b/>
        </w:rPr>
        <w:t>3</w:t>
      </w:r>
    </w:p>
    <w:p w:rsidR="00D324AE" w:rsidRDefault="00D324AE" w:rsidP="00D324AE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                                                       </w:t>
      </w:r>
      <w:r w:rsidR="00DF5547">
        <w:rPr>
          <w:b/>
        </w:rPr>
        <w:t xml:space="preserve">        </w:t>
      </w:r>
      <w:r w:rsidR="007E7E71">
        <w:rPr>
          <w:b/>
        </w:rPr>
        <w:t xml:space="preserve">     </w:t>
      </w:r>
      <w:r>
        <w:rPr>
          <w:b/>
        </w:rPr>
        <w:t>Zdjęto dn.:</w:t>
      </w:r>
    </w:p>
    <w:p w:rsidR="00196432" w:rsidRPr="00195B56" w:rsidRDefault="00196432" w:rsidP="00196432">
      <w:pPr>
        <w:pStyle w:val="NormalnyWeb"/>
        <w:spacing w:after="0" w:afterAutospacing="0"/>
        <w:jc w:val="center"/>
        <w:rPr>
          <w:b/>
        </w:rPr>
      </w:pPr>
      <w:r w:rsidRPr="00195B56">
        <w:rPr>
          <w:b/>
        </w:rPr>
        <w:t>WEZWANIE DO PODJECIA DEPOZYTU PO ZMARŁEJ MIESZKANCE DPS</w:t>
      </w:r>
    </w:p>
    <w:p w:rsidR="00196432" w:rsidRPr="00195B56" w:rsidRDefault="00196432" w:rsidP="00195B56">
      <w:pPr>
        <w:pStyle w:val="NormalnyWeb"/>
        <w:spacing w:after="0" w:afterAutospacing="0"/>
        <w:rPr>
          <w:b/>
          <w:sz w:val="16"/>
          <w:szCs w:val="16"/>
        </w:rPr>
      </w:pPr>
    </w:p>
    <w:p w:rsidR="00141EF6" w:rsidRDefault="00196432" w:rsidP="00641BC5">
      <w:pPr>
        <w:pStyle w:val="NormalnyWeb"/>
        <w:spacing w:after="0"/>
        <w:jc w:val="both"/>
      </w:pPr>
      <w:r>
        <w:t xml:space="preserve">     </w:t>
      </w:r>
      <w:r w:rsidR="00141EF6">
        <w:t>Dom Pomocy Społecznej „Słoneczne Wzgórze”</w:t>
      </w:r>
      <w:r w:rsidR="000C2650">
        <w:t xml:space="preserve"> z siedzibą w Ryjewie </w:t>
      </w:r>
      <w:r w:rsidR="00141EF6">
        <w:t xml:space="preserve">przy ul. Słonecznej 14, </w:t>
      </w:r>
      <w:r w:rsidR="00641BC5">
        <w:t xml:space="preserve">działając na podstawie art. 6 ustawy z dnia 18 października 2006 r. o likwidacji niepodjętych depozytów (Dz. U. Nr 208, poz. 1537 z późn. zm.) poszukuje </w:t>
      </w:r>
      <w:r w:rsidR="00851410">
        <w:t xml:space="preserve">spadkobierców </w:t>
      </w:r>
      <w:r w:rsidR="00E35402">
        <w:t>zm</w:t>
      </w:r>
      <w:r w:rsidR="00DC1170">
        <w:t>arłe</w:t>
      </w:r>
      <w:r w:rsidR="005A248B">
        <w:t>j</w:t>
      </w:r>
      <w:r w:rsidR="00CA1283">
        <w:t xml:space="preserve"> </w:t>
      </w:r>
      <w:r w:rsidR="00712CA0">
        <w:t xml:space="preserve">dnia </w:t>
      </w:r>
      <w:r w:rsidR="005A248B">
        <w:t>25.08.2023r</w:t>
      </w:r>
      <w:r w:rsidR="00FC0B61">
        <w:t>. mieszka</w:t>
      </w:r>
      <w:r w:rsidR="005A248B">
        <w:t xml:space="preserve">nki </w:t>
      </w:r>
      <w:r w:rsidR="00FC0B61">
        <w:t>–</w:t>
      </w:r>
      <w:r w:rsidR="00641BC5">
        <w:t xml:space="preserve"> </w:t>
      </w:r>
      <w:r w:rsidR="00141EF6">
        <w:rPr>
          <w:rStyle w:val="Pogrubienie"/>
        </w:rPr>
        <w:t>Pan</w:t>
      </w:r>
      <w:r w:rsidR="005A248B">
        <w:rPr>
          <w:rStyle w:val="Pogrubienie"/>
        </w:rPr>
        <w:t>i Bogusławy Rutkowskiej</w:t>
      </w:r>
      <w:r w:rsidR="00141EF6">
        <w:t>,</w:t>
      </w:r>
      <w:r w:rsidR="005A248B">
        <w:t xml:space="preserve"> z domu Kułakowskiej</w:t>
      </w:r>
      <w:r w:rsidR="00141EF6">
        <w:t xml:space="preserve"> </w:t>
      </w:r>
      <w:r w:rsidR="005A248B">
        <w:t>c</w:t>
      </w:r>
      <w:r w:rsidR="00DF5547">
        <w:t>.</w:t>
      </w:r>
      <w:r w:rsidR="00851410">
        <w:t xml:space="preserve"> </w:t>
      </w:r>
      <w:r w:rsidR="005A248B">
        <w:t xml:space="preserve">Józefa </w:t>
      </w:r>
      <w:r w:rsidR="005A248B">
        <w:br/>
        <w:t>i Bronisławy</w:t>
      </w:r>
      <w:r w:rsidR="001E2DF7">
        <w:t xml:space="preserve">, </w:t>
      </w:r>
      <w:r w:rsidR="00141EF6">
        <w:t>ur.</w:t>
      </w:r>
      <w:r w:rsidR="005A248B">
        <w:t xml:space="preserve"> 06.12.1933r. </w:t>
      </w:r>
      <w:r w:rsidR="00E9251E">
        <w:t>w</w:t>
      </w:r>
      <w:r w:rsidR="00AC1E44">
        <w:t xml:space="preserve"> </w:t>
      </w:r>
      <w:r w:rsidR="005A248B">
        <w:t>miejscowości Podole</w:t>
      </w:r>
      <w:r w:rsidR="00E9251E">
        <w:t xml:space="preserve"> </w:t>
      </w:r>
      <w:r w:rsidR="00712CA0">
        <w:t>i</w:t>
      </w:r>
      <w:r w:rsidR="00641BC5">
        <w:t xml:space="preserve"> wzywa</w:t>
      </w:r>
      <w:r w:rsidR="00641BC5" w:rsidRPr="00641BC5">
        <w:t xml:space="preserve"> do odbioru niepodjętego depozytu.</w:t>
      </w:r>
    </w:p>
    <w:p w:rsidR="007232C9" w:rsidRDefault="00196432" w:rsidP="00141EF6">
      <w:pPr>
        <w:pStyle w:val="NormalnyWeb"/>
        <w:spacing w:after="0" w:afterAutospacing="0"/>
        <w:jc w:val="both"/>
      </w:pPr>
      <w:r>
        <w:t xml:space="preserve">     </w:t>
      </w:r>
      <w:r w:rsidR="00141EF6">
        <w:t>Depozyt stanowią środki pieniężne zgrom</w:t>
      </w:r>
      <w:r w:rsidR="00641BC5">
        <w:t xml:space="preserve">adzone na koncie depozytowym </w:t>
      </w:r>
      <w:r w:rsidR="00712CA0">
        <w:t>tut. Domu</w:t>
      </w:r>
      <w:r w:rsidR="00141EF6">
        <w:t xml:space="preserve"> </w:t>
      </w:r>
      <w:r w:rsidR="00CF5F66">
        <w:br/>
      </w:r>
      <w:r w:rsidR="00B27CDF">
        <w:t xml:space="preserve">w wysokości </w:t>
      </w:r>
      <w:r w:rsidR="00CF5F66">
        <w:t xml:space="preserve">5.944,36 zł </w:t>
      </w:r>
      <w:r w:rsidR="00513436">
        <w:t>oraz na indywidualnym koncie bankowym</w:t>
      </w:r>
      <w:r w:rsidR="002F0C4B">
        <w:t xml:space="preserve"> ulokowanym w PKO BP </w:t>
      </w:r>
      <w:r w:rsidR="00CF5F66">
        <w:br/>
      </w:r>
      <w:r w:rsidR="002F0C4B">
        <w:t>w Sztumie</w:t>
      </w:r>
      <w:r w:rsidR="00CF5F66">
        <w:t>, w wysokości 57. 057,75 zł</w:t>
      </w:r>
      <w:r w:rsidR="002F0C4B">
        <w:t xml:space="preserve">. </w:t>
      </w:r>
      <w:r w:rsidR="00513436">
        <w:t xml:space="preserve"> </w:t>
      </w:r>
    </w:p>
    <w:p w:rsidR="00141EF6" w:rsidRDefault="007232C9" w:rsidP="00141EF6">
      <w:pPr>
        <w:pStyle w:val="NormalnyWeb"/>
        <w:spacing w:after="0" w:afterAutospacing="0"/>
        <w:jc w:val="both"/>
      </w:pPr>
      <w:r>
        <w:t xml:space="preserve">     </w:t>
      </w:r>
      <w:r w:rsidR="00141EF6">
        <w:t>Powyższy depozyt wchodzi w skład masy spadkowej i będzie wypłacony jego prawnym spadkobiercom po przedłożeniu prawomocnego postanowienia Sądu o stwierdzeniu nabycia praw do spadku lub aktu poświadczenia dziedziczenia sporządzonego przez notariusza.</w:t>
      </w:r>
    </w:p>
    <w:p w:rsidR="005861DB" w:rsidRPr="00D324AE" w:rsidRDefault="00196432" w:rsidP="005861DB">
      <w:pPr>
        <w:pStyle w:val="NormalnyWeb"/>
        <w:spacing w:after="120" w:afterAutospacing="0"/>
        <w:jc w:val="both"/>
        <w:rPr>
          <w:b/>
        </w:rPr>
      </w:pPr>
      <w:r>
        <w:t xml:space="preserve">     </w:t>
      </w:r>
      <w:r w:rsidR="00141EF6">
        <w:t xml:space="preserve">Termin odbioru depozytu wynosi 3 lata od daty wezwania do jego odbioru upublicznionego </w:t>
      </w:r>
      <w:r>
        <w:br/>
      </w:r>
      <w:r w:rsidR="00141EF6">
        <w:t>w Biuletynie Informacji Publicznej</w:t>
      </w:r>
      <w:r w:rsidR="00980E12">
        <w:t xml:space="preserve"> lub</w:t>
      </w:r>
      <w:r w:rsidR="00141EF6">
        <w:t xml:space="preserve"> na tablicy ogł</w:t>
      </w:r>
      <w:r>
        <w:t>oszeń w siedzibie tut. Domu.</w:t>
      </w:r>
      <w:r w:rsidR="005861DB">
        <w:br/>
      </w:r>
      <w:r w:rsidR="005861DB" w:rsidRPr="00D324AE">
        <w:rPr>
          <w:b/>
        </w:rPr>
        <w:t xml:space="preserve">Ogłoszenie upubliczniono </w:t>
      </w:r>
      <w:r w:rsidR="00141521">
        <w:rPr>
          <w:b/>
        </w:rPr>
        <w:t xml:space="preserve">na BIP </w:t>
      </w:r>
      <w:bookmarkStart w:id="0" w:name="_GoBack"/>
      <w:bookmarkEnd w:id="0"/>
      <w:r w:rsidR="005861DB" w:rsidRPr="00D324AE">
        <w:rPr>
          <w:b/>
        </w:rPr>
        <w:t xml:space="preserve">dnia </w:t>
      </w:r>
      <w:r w:rsidR="00CF5F66">
        <w:rPr>
          <w:b/>
        </w:rPr>
        <w:t>13</w:t>
      </w:r>
      <w:r w:rsidR="00513436">
        <w:rPr>
          <w:b/>
        </w:rPr>
        <w:t>.0</w:t>
      </w:r>
      <w:r w:rsidR="00CF5F66">
        <w:rPr>
          <w:b/>
        </w:rPr>
        <w:t>9</w:t>
      </w:r>
      <w:r w:rsidR="00513436">
        <w:rPr>
          <w:b/>
        </w:rPr>
        <w:t>.2023r.</w:t>
      </w:r>
    </w:p>
    <w:p w:rsidR="00FB7D29" w:rsidRDefault="00196432" w:rsidP="005861DB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</w:t>
      </w:r>
      <w:r w:rsidRPr="0019643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Niepodjęcie depozytu w terminie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3 lat</w:t>
      </w:r>
      <w:r w:rsidRPr="0019643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od dnia doręczenia wezwania do odbioru depozytu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lub, w przypadku braku danych o spadkobiercach, od dnia </w:t>
      </w:r>
      <w:r w:rsidR="00641BC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upublicznienia </w:t>
      </w:r>
      <w:r w:rsidR="00641BC5" w:rsidRPr="00641BC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w Biuletynie Informacji Publicznej </w:t>
      </w:r>
      <w:r w:rsidR="00980E1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lub</w:t>
      </w:r>
      <w:r w:rsidR="00641BC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wywieszenia ogłoszenia w siedzibie dps,</w:t>
      </w:r>
      <w:r w:rsidRPr="0019643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skutkować będzie jego likwidacją, poprzez przejście praw do tego depozytu na rzecz Skarbu Państwa (Art.4, pkt 1-2 </w:t>
      </w:r>
      <w:r w:rsidR="001D012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u</w:t>
      </w:r>
      <w:r w:rsidRPr="0019643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staw</w:t>
      </w:r>
      <w:r w:rsidR="00B159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y</w:t>
      </w:r>
      <w:r w:rsidR="00DC1AC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19643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 likwidacji niepodjętych depozytów</w:t>
      </w:r>
      <w:r w:rsidR="00FB7D2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).</w:t>
      </w:r>
    </w:p>
    <w:p w:rsidR="00196432" w:rsidRPr="00196432" w:rsidRDefault="00497A4F" w:rsidP="0019643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196432" w:rsidRDefault="00196432" w:rsidP="0019643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</w:t>
      </w:r>
      <w:r w:rsidRPr="0019643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Koszty przechowywania i sprzedaży depozytu oraz utrzymania go w należytym stanie,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</w:r>
      <w:r w:rsidRPr="0019643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 także koszty zawiadomień i poszukiwań ponosi uprawniony. (Art.8, pkt</w:t>
      </w:r>
      <w:r w:rsidR="00641BC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1D012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 u</w:t>
      </w:r>
      <w:r w:rsidRPr="0019643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stawy </w:t>
      </w:r>
      <w:r w:rsidRPr="0019643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  <w:t>o likwidacji niepodjętych depozytów).</w:t>
      </w:r>
    </w:p>
    <w:p w:rsidR="00196432" w:rsidRPr="00196432" w:rsidRDefault="00196432" w:rsidP="0019643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196432" w:rsidRPr="00196432" w:rsidRDefault="00196432" w:rsidP="0019643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</w:t>
      </w:r>
      <w:r w:rsidRPr="0019643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Depozyt może być wydany po uiszczeniu przez uprawnionego kosztów, o któr</w:t>
      </w:r>
      <w:r w:rsidR="00641BC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ych mowa powyżej. (Art.8, pkt </w:t>
      </w:r>
      <w:r w:rsidRPr="0019643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2 </w:t>
      </w:r>
      <w:r w:rsidR="001D012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u</w:t>
      </w:r>
      <w:r w:rsidRPr="0019643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stawy o likwidacji niepodjętych depozytów).</w:t>
      </w:r>
    </w:p>
    <w:p w:rsidR="00712CA0" w:rsidRDefault="00712CA0" w:rsidP="00141EF6">
      <w:pPr>
        <w:pStyle w:val="NormalnyWeb"/>
        <w:spacing w:after="0" w:afterAutospacing="0"/>
      </w:pPr>
    </w:p>
    <w:p w:rsidR="00712CA0" w:rsidRDefault="00141EF6" w:rsidP="00712CA0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712CA0">
        <w:rPr>
          <w:b/>
        </w:rPr>
        <w:t>Dom Pomocy Społecznej</w:t>
      </w:r>
    </w:p>
    <w:p w:rsidR="00141EF6" w:rsidRPr="00712CA0" w:rsidRDefault="00196432" w:rsidP="00712CA0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712CA0">
        <w:rPr>
          <w:b/>
        </w:rPr>
        <w:t>„Słoneczne Wzgórze”</w:t>
      </w:r>
      <w:r w:rsidR="004A3D38">
        <w:rPr>
          <w:b/>
        </w:rPr>
        <w:t xml:space="preserve"> </w:t>
      </w:r>
      <w:r w:rsidRPr="00712CA0">
        <w:rPr>
          <w:b/>
        </w:rPr>
        <w:t>w Ryjewie</w:t>
      </w:r>
    </w:p>
    <w:p w:rsidR="00196432" w:rsidRPr="00712CA0" w:rsidRDefault="00141EF6" w:rsidP="00712CA0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712CA0">
        <w:rPr>
          <w:b/>
        </w:rPr>
        <w:t xml:space="preserve">ul. </w:t>
      </w:r>
      <w:r w:rsidR="00196432" w:rsidRPr="00712CA0">
        <w:rPr>
          <w:b/>
        </w:rPr>
        <w:t>Słoneczna 14</w:t>
      </w:r>
    </w:p>
    <w:p w:rsidR="00141EF6" w:rsidRDefault="00196432" w:rsidP="00712CA0">
      <w:pPr>
        <w:pStyle w:val="NormalnyWeb"/>
        <w:spacing w:before="0" w:beforeAutospacing="0" w:after="0" w:afterAutospacing="0" w:line="360" w:lineRule="auto"/>
        <w:jc w:val="center"/>
      </w:pPr>
      <w:r w:rsidRPr="00712CA0">
        <w:rPr>
          <w:b/>
        </w:rPr>
        <w:t>82-420 Ryjewo</w:t>
      </w:r>
    </w:p>
    <w:p w:rsidR="00141EF6" w:rsidRPr="00195B56" w:rsidRDefault="00196432" w:rsidP="00712CA0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195B56">
        <w:rPr>
          <w:b/>
        </w:rPr>
        <w:t>tel. 55 277 42 36</w:t>
      </w:r>
    </w:p>
    <w:p w:rsidR="00141EF6" w:rsidRDefault="00196432" w:rsidP="00712CA0">
      <w:pPr>
        <w:pStyle w:val="NormalnyWeb"/>
        <w:spacing w:before="0" w:beforeAutospacing="0" w:after="0" w:afterAutospacing="0" w:line="360" w:lineRule="auto"/>
        <w:jc w:val="center"/>
      </w:pPr>
      <w:r>
        <w:t xml:space="preserve">Ryjewo, </w:t>
      </w:r>
      <w:r w:rsidR="00CF5F66">
        <w:t>13</w:t>
      </w:r>
      <w:r w:rsidR="002F0C4B">
        <w:t>.0</w:t>
      </w:r>
      <w:r w:rsidR="00CF5F66">
        <w:t>9</w:t>
      </w:r>
      <w:r w:rsidR="002F0C4B">
        <w:t>.2023r.</w:t>
      </w:r>
    </w:p>
    <w:p w:rsidR="00141EF6" w:rsidRPr="00141EF6" w:rsidRDefault="00196432" w:rsidP="00712CA0">
      <w:pPr>
        <w:pStyle w:val="NormalnyWeb"/>
        <w:spacing w:before="0" w:beforeAutospacing="0" w:after="0" w:afterAutospacing="0" w:line="360" w:lineRule="auto"/>
        <w:jc w:val="center"/>
      </w:pPr>
      <w:r>
        <w:t>Dyrektor Domu – Jolanta Mroczek</w:t>
      </w:r>
    </w:p>
    <w:sectPr w:rsidR="00141EF6" w:rsidRPr="00141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F6"/>
    <w:rsid w:val="000B2230"/>
    <w:rsid w:val="000C2650"/>
    <w:rsid w:val="000F298C"/>
    <w:rsid w:val="00141521"/>
    <w:rsid w:val="00141EF6"/>
    <w:rsid w:val="00145EF6"/>
    <w:rsid w:val="00151302"/>
    <w:rsid w:val="00195B56"/>
    <w:rsid w:val="00196432"/>
    <w:rsid w:val="001D0124"/>
    <w:rsid w:val="001E2DF7"/>
    <w:rsid w:val="002255B8"/>
    <w:rsid w:val="002F0C4B"/>
    <w:rsid w:val="00465CCB"/>
    <w:rsid w:val="00497A4F"/>
    <w:rsid w:val="004A3D38"/>
    <w:rsid w:val="00513436"/>
    <w:rsid w:val="00533CC4"/>
    <w:rsid w:val="00572B3B"/>
    <w:rsid w:val="005861DB"/>
    <w:rsid w:val="005A248B"/>
    <w:rsid w:val="005C4F56"/>
    <w:rsid w:val="005F7993"/>
    <w:rsid w:val="00641BC5"/>
    <w:rsid w:val="00712CA0"/>
    <w:rsid w:val="007232C9"/>
    <w:rsid w:val="00774C6C"/>
    <w:rsid w:val="007E6695"/>
    <w:rsid w:val="007E7E71"/>
    <w:rsid w:val="00851410"/>
    <w:rsid w:val="008C5170"/>
    <w:rsid w:val="008E00B8"/>
    <w:rsid w:val="00980E12"/>
    <w:rsid w:val="00A04B7E"/>
    <w:rsid w:val="00A21CE0"/>
    <w:rsid w:val="00A55097"/>
    <w:rsid w:val="00A94142"/>
    <w:rsid w:val="00AC0561"/>
    <w:rsid w:val="00AC1E44"/>
    <w:rsid w:val="00B15934"/>
    <w:rsid w:val="00B27CDF"/>
    <w:rsid w:val="00B74DB0"/>
    <w:rsid w:val="00C51E54"/>
    <w:rsid w:val="00C938CF"/>
    <w:rsid w:val="00CA1283"/>
    <w:rsid w:val="00CC11DC"/>
    <w:rsid w:val="00CD5AA9"/>
    <w:rsid w:val="00CF5F66"/>
    <w:rsid w:val="00D324AE"/>
    <w:rsid w:val="00D97875"/>
    <w:rsid w:val="00DC1170"/>
    <w:rsid w:val="00DC1ACE"/>
    <w:rsid w:val="00DD62D0"/>
    <w:rsid w:val="00DF48A4"/>
    <w:rsid w:val="00DF5547"/>
    <w:rsid w:val="00E35402"/>
    <w:rsid w:val="00E913D1"/>
    <w:rsid w:val="00E9251E"/>
    <w:rsid w:val="00EA69BD"/>
    <w:rsid w:val="00FB7D29"/>
    <w:rsid w:val="00FC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2B33B-2231-4698-BC03-3774E60B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EF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4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1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Dysko</dc:creator>
  <cp:keywords/>
  <dc:description/>
  <cp:lastModifiedBy>Ewelina Dysko</cp:lastModifiedBy>
  <cp:revision>3</cp:revision>
  <cp:lastPrinted>2022-03-28T11:47:00Z</cp:lastPrinted>
  <dcterms:created xsi:type="dcterms:W3CDTF">2023-09-13T08:24:00Z</dcterms:created>
  <dcterms:modified xsi:type="dcterms:W3CDTF">2023-09-13T08:24:00Z</dcterms:modified>
</cp:coreProperties>
</file>